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E4EF733" w14:textId="77777777" w:rsidR="005F4F7D" w:rsidRPr="00010E95" w:rsidRDefault="00104B0B" w:rsidP="00834D1A">
      <w:pPr>
        <w:tabs>
          <w:tab w:val="center" w:pos="4536"/>
          <w:tab w:val="right" w:pos="9072"/>
        </w:tabs>
        <w:suppressAutoHyphens w:val="0"/>
        <w:spacing w:after="0" w:line="240" w:lineRule="auto"/>
        <w:jc w:val="center"/>
        <w:rPr>
          <w:lang w:eastAsia="en-US"/>
        </w:rPr>
      </w:pPr>
      <w:r>
        <w:rPr>
          <w:b/>
          <w:noProof/>
          <w:sz w:val="28"/>
          <w:szCs w:val="28"/>
          <w:lang w:eastAsia="et-EE"/>
        </w:rPr>
        <w:drawing>
          <wp:inline distT="0" distB="0" distL="0" distR="0" wp14:anchorId="54A728C9" wp14:editId="2BD48C06">
            <wp:extent cx="657225" cy="771525"/>
            <wp:effectExtent l="0" t="0" r="0" b="0"/>
            <wp:docPr id="1" name="Pil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771525"/>
                    </a:xfrm>
                    <a:prstGeom prst="rect">
                      <a:avLst/>
                    </a:prstGeom>
                    <a:noFill/>
                    <a:ln>
                      <a:noFill/>
                    </a:ln>
                  </pic:spPr>
                </pic:pic>
              </a:graphicData>
            </a:graphic>
          </wp:inline>
        </w:drawing>
      </w:r>
    </w:p>
    <w:p w14:paraId="766E4128" w14:textId="77777777" w:rsidR="005F4F7D" w:rsidRPr="00010E95" w:rsidRDefault="005F4F7D" w:rsidP="00834D1A">
      <w:pPr>
        <w:tabs>
          <w:tab w:val="center" w:pos="4536"/>
          <w:tab w:val="right" w:pos="9072"/>
        </w:tabs>
        <w:suppressAutoHyphens w:val="0"/>
        <w:spacing w:after="0" w:line="240" w:lineRule="auto"/>
        <w:jc w:val="center"/>
        <w:rPr>
          <w:rFonts w:ascii="Times New Roman" w:hAnsi="Times New Roman"/>
          <w:b/>
          <w:sz w:val="28"/>
          <w:szCs w:val="28"/>
          <w:lang w:eastAsia="en-US"/>
        </w:rPr>
      </w:pPr>
      <w:r w:rsidRPr="00010E95">
        <w:rPr>
          <w:rFonts w:ascii="Times New Roman" w:hAnsi="Times New Roman"/>
          <w:b/>
          <w:sz w:val="28"/>
          <w:szCs w:val="28"/>
          <w:lang w:eastAsia="en-US"/>
        </w:rPr>
        <w:t xml:space="preserve">V I L J A N D I  L I N </w:t>
      </w:r>
      <w:proofErr w:type="spellStart"/>
      <w:r w:rsidRPr="00010E95">
        <w:rPr>
          <w:rFonts w:ascii="Times New Roman" w:hAnsi="Times New Roman"/>
          <w:b/>
          <w:sz w:val="28"/>
          <w:szCs w:val="28"/>
          <w:lang w:eastAsia="en-US"/>
        </w:rPr>
        <w:t>N</w:t>
      </w:r>
      <w:proofErr w:type="spellEnd"/>
    </w:p>
    <w:p w14:paraId="7EC68F5E" w14:textId="77777777" w:rsidR="00FB2F51" w:rsidRDefault="005F4F7D" w:rsidP="00834D1A">
      <w:pPr>
        <w:suppressAutoHyphens w:val="0"/>
        <w:spacing w:after="0" w:line="240" w:lineRule="auto"/>
        <w:jc w:val="center"/>
        <w:rPr>
          <w:rFonts w:ascii="Times New Roman" w:hAnsi="Times New Roman"/>
          <w:b/>
          <w:sz w:val="24"/>
          <w:szCs w:val="24"/>
          <w:lang w:eastAsia="en-US"/>
        </w:rPr>
      </w:pPr>
      <w:r w:rsidRPr="00010E95">
        <w:rPr>
          <w:rFonts w:ascii="Times New Roman" w:hAnsi="Times New Roman"/>
          <w:b/>
          <w:sz w:val="28"/>
          <w:szCs w:val="28"/>
          <w:lang w:eastAsia="en-US"/>
        </w:rPr>
        <w:t>LINNAVOLIKOGU</w:t>
      </w:r>
    </w:p>
    <w:p w14:paraId="1485DEC6" w14:textId="77777777" w:rsidR="00B70809" w:rsidRDefault="00B70809" w:rsidP="00834D1A">
      <w:pPr>
        <w:widowControl w:val="0"/>
        <w:autoSpaceDE w:val="0"/>
        <w:spacing w:after="0" w:line="240" w:lineRule="auto"/>
        <w:jc w:val="both"/>
        <w:rPr>
          <w:rFonts w:ascii="Times New Roman" w:hAnsi="Times New Roman"/>
          <w:b/>
          <w:sz w:val="24"/>
          <w:szCs w:val="24"/>
        </w:rPr>
      </w:pPr>
    </w:p>
    <w:p w14:paraId="3E4D48CE" w14:textId="77777777" w:rsidR="00A63ACE" w:rsidRDefault="00A63ACE" w:rsidP="00834D1A">
      <w:pPr>
        <w:widowControl w:val="0"/>
        <w:autoSpaceDE w:val="0"/>
        <w:spacing w:after="0" w:line="240" w:lineRule="auto"/>
        <w:jc w:val="both"/>
        <w:rPr>
          <w:rFonts w:ascii="Times New Roman" w:hAnsi="Times New Roman"/>
          <w:b/>
          <w:sz w:val="24"/>
          <w:szCs w:val="24"/>
        </w:rPr>
      </w:pPr>
    </w:p>
    <w:p w14:paraId="620D2877" w14:textId="17986E10" w:rsidR="00D31771" w:rsidRDefault="008D3E62" w:rsidP="00834D1A">
      <w:pPr>
        <w:widowControl w:val="0"/>
        <w:autoSpaceDE w:val="0"/>
        <w:spacing w:after="0" w:line="240" w:lineRule="auto"/>
        <w:jc w:val="both"/>
        <w:rPr>
          <w:rFonts w:ascii="Times New Roman" w:hAnsi="Times New Roman"/>
          <w:b/>
          <w:sz w:val="24"/>
          <w:szCs w:val="24"/>
        </w:rPr>
      </w:pPr>
      <w:r>
        <w:rPr>
          <w:rFonts w:ascii="Times New Roman" w:hAnsi="Times New Roman"/>
          <w:b/>
          <w:sz w:val="24"/>
          <w:szCs w:val="24"/>
        </w:rPr>
        <w:t>EELARVE-, ARENGU- JA MAJANDUSKOMISJONI</w:t>
      </w:r>
    </w:p>
    <w:p w14:paraId="2DD65198" w14:textId="77777777" w:rsidR="00700F3F" w:rsidRDefault="00700F3F" w:rsidP="00834D1A">
      <w:pPr>
        <w:widowControl w:val="0"/>
        <w:autoSpaceDE w:val="0"/>
        <w:spacing w:after="0" w:line="240" w:lineRule="auto"/>
        <w:jc w:val="both"/>
        <w:rPr>
          <w:rFonts w:ascii="Times New Roman" w:hAnsi="Times New Roman"/>
          <w:b/>
          <w:sz w:val="24"/>
          <w:szCs w:val="24"/>
        </w:rPr>
      </w:pPr>
      <w:r>
        <w:rPr>
          <w:rFonts w:ascii="Times New Roman" w:hAnsi="Times New Roman"/>
          <w:b/>
          <w:sz w:val="24"/>
          <w:szCs w:val="24"/>
        </w:rPr>
        <w:t>KOOSOLEKU PROTOKOLL</w:t>
      </w:r>
    </w:p>
    <w:p w14:paraId="35EECD32" w14:textId="77777777" w:rsidR="00A63ACE" w:rsidRDefault="00A63ACE" w:rsidP="00834D1A">
      <w:pPr>
        <w:widowControl w:val="0"/>
        <w:autoSpaceDE w:val="0"/>
        <w:spacing w:after="0" w:line="240" w:lineRule="auto"/>
        <w:jc w:val="both"/>
        <w:rPr>
          <w:rFonts w:ascii="Times New Roman" w:hAnsi="Times New Roman"/>
          <w:sz w:val="24"/>
          <w:szCs w:val="24"/>
        </w:rPr>
      </w:pPr>
    </w:p>
    <w:p w14:paraId="677A814D" w14:textId="3C875604" w:rsidR="00700F3F" w:rsidRDefault="00F4630E" w:rsidP="00CC79C4">
      <w:pPr>
        <w:widowControl w:val="0"/>
        <w:autoSpaceDE w:val="0"/>
        <w:spacing w:after="0" w:line="240" w:lineRule="auto"/>
        <w:rPr>
          <w:rFonts w:ascii="Times New Roman" w:hAnsi="Times New Roman"/>
          <w:sz w:val="24"/>
          <w:szCs w:val="24"/>
        </w:rPr>
      </w:pPr>
      <w:r>
        <w:rPr>
          <w:rFonts w:ascii="Times New Roman" w:hAnsi="Times New Roman"/>
          <w:sz w:val="24"/>
          <w:szCs w:val="24"/>
        </w:rPr>
        <w:t xml:space="preserve">Viljandi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27E0B">
        <w:rPr>
          <w:rFonts w:ascii="Times New Roman" w:hAnsi="Times New Roman"/>
          <w:sz w:val="24"/>
          <w:szCs w:val="24"/>
        </w:rPr>
        <w:t>18</w:t>
      </w:r>
      <w:r w:rsidR="009D4DBA">
        <w:rPr>
          <w:rFonts w:ascii="Times New Roman" w:hAnsi="Times New Roman"/>
          <w:sz w:val="24"/>
          <w:szCs w:val="24"/>
        </w:rPr>
        <w:t>.</w:t>
      </w:r>
      <w:r w:rsidR="00F219DB">
        <w:rPr>
          <w:rFonts w:ascii="Times New Roman" w:hAnsi="Times New Roman"/>
          <w:sz w:val="24"/>
          <w:szCs w:val="24"/>
        </w:rPr>
        <w:t xml:space="preserve"> </w:t>
      </w:r>
      <w:r w:rsidR="0048399C">
        <w:rPr>
          <w:rFonts w:ascii="Times New Roman" w:hAnsi="Times New Roman"/>
          <w:sz w:val="24"/>
          <w:szCs w:val="24"/>
        </w:rPr>
        <w:t>märts</w:t>
      </w:r>
      <w:r w:rsidR="00867DEF">
        <w:rPr>
          <w:rFonts w:ascii="Times New Roman" w:hAnsi="Times New Roman"/>
          <w:sz w:val="24"/>
          <w:szCs w:val="24"/>
        </w:rPr>
        <w:t xml:space="preserve"> </w:t>
      </w:r>
      <w:r w:rsidR="007C1B92">
        <w:rPr>
          <w:rFonts w:ascii="Times New Roman" w:hAnsi="Times New Roman"/>
          <w:sz w:val="24"/>
          <w:szCs w:val="24"/>
        </w:rPr>
        <w:t>2026</w:t>
      </w:r>
      <w:r w:rsidR="00F9113C">
        <w:rPr>
          <w:rFonts w:ascii="Times New Roman" w:hAnsi="Times New Roman"/>
          <w:sz w:val="24"/>
          <w:szCs w:val="24"/>
        </w:rPr>
        <w:t xml:space="preserve">  </w:t>
      </w:r>
      <w:r w:rsidR="00547EB7">
        <w:rPr>
          <w:rFonts w:ascii="Times New Roman" w:hAnsi="Times New Roman"/>
          <w:sz w:val="24"/>
          <w:szCs w:val="24"/>
        </w:rPr>
        <w:t xml:space="preserve"> </w:t>
      </w:r>
      <w:r w:rsidR="00547EB7" w:rsidRPr="00336A2D">
        <w:rPr>
          <w:rFonts w:ascii="Times New Roman" w:hAnsi="Times New Roman"/>
          <w:sz w:val="24"/>
          <w:szCs w:val="24"/>
        </w:rPr>
        <w:t>nr</w:t>
      </w:r>
      <w:r w:rsidR="00F9113C">
        <w:rPr>
          <w:rFonts w:ascii="Times New Roman" w:hAnsi="Times New Roman"/>
          <w:sz w:val="24"/>
          <w:szCs w:val="24"/>
        </w:rPr>
        <w:t xml:space="preserve"> </w:t>
      </w:r>
      <w:r w:rsidR="00484470" w:rsidRPr="00336A2D">
        <w:rPr>
          <w:rFonts w:ascii="Times New Roman" w:hAnsi="Times New Roman"/>
          <w:sz w:val="24"/>
          <w:szCs w:val="24"/>
        </w:rPr>
        <w:t>1-18</w:t>
      </w:r>
      <w:r w:rsidR="00AB481C">
        <w:rPr>
          <w:rFonts w:ascii="Times New Roman" w:hAnsi="Times New Roman"/>
          <w:sz w:val="24"/>
          <w:szCs w:val="24"/>
        </w:rPr>
        <w:t>/26</w:t>
      </w:r>
      <w:r w:rsidR="00336A2D" w:rsidRPr="00336A2D">
        <w:rPr>
          <w:rFonts w:ascii="Times New Roman" w:hAnsi="Times New Roman"/>
          <w:sz w:val="24"/>
          <w:szCs w:val="24"/>
        </w:rPr>
        <w:t>/</w:t>
      </w:r>
      <w:r w:rsidR="0048399C">
        <w:rPr>
          <w:rFonts w:ascii="Times New Roman" w:hAnsi="Times New Roman"/>
          <w:sz w:val="24"/>
          <w:szCs w:val="24"/>
        </w:rPr>
        <w:t>4</w:t>
      </w:r>
    </w:p>
    <w:p w14:paraId="61BF46BB" w14:textId="77777777" w:rsidR="00124E0A" w:rsidRDefault="00124E0A" w:rsidP="00834D1A">
      <w:pPr>
        <w:widowControl w:val="0"/>
        <w:autoSpaceDE w:val="0"/>
        <w:spacing w:after="0" w:line="240" w:lineRule="auto"/>
        <w:jc w:val="both"/>
        <w:rPr>
          <w:rFonts w:ascii="Times New Roman" w:hAnsi="Times New Roman"/>
          <w:sz w:val="24"/>
          <w:szCs w:val="24"/>
        </w:rPr>
      </w:pPr>
    </w:p>
    <w:p w14:paraId="02095306" w14:textId="1A408308" w:rsidR="00700F3F" w:rsidRDefault="00700F3F" w:rsidP="00330F58">
      <w:pPr>
        <w:widowControl w:val="0"/>
        <w:autoSpaceDE w:val="0"/>
        <w:spacing w:after="0" w:line="240" w:lineRule="auto"/>
        <w:rPr>
          <w:rFonts w:ascii="Times New Roman" w:hAnsi="Times New Roman"/>
          <w:sz w:val="24"/>
          <w:szCs w:val="24"/>
        </w:rPr>
      </w:pPr>
      <w:r>
        <w:rPr>
          <w:rFonts w:ascii="Times New Roman" w:hAnsi="Times New Roman"/>
          <w:sz w:val="24"/>
          <w:szCs w:val="24"/>
        </w:rPr>
        <w:t>A</w:t>
      </w:r>
      <w:r w:rsidR="00D01C18">
        <w:rPr>
          <w:rFonts w:ascii="Times New Roman" w:hAnsi="Times New Roman"/>
          <w:sz w:val="24"/>
          <w:szCs w:val="24"/>
        </w:rPr>
        <w:t>lgus kell</w:t>
      </w:r>
      <w:r w:rsidR="00E15F4F">
        <w:rPr>
          <w:rFonts w:ascii="Times New Roman" w:hAnsi="Times New Roman"/>
          <w:sz w:val="24"/>
          <w:szCs w:val="24"/>
        </w:rPr>
        <w:t xml:space="preserve"> 16.00</w:t>
      </w:r>
      <w:r w:rsidR="00AB4DB0">
        <w:rPr>
          <w:rFonts w:ascii="Times New Roman" w:hAnsi="Times New Roman"/>
          <w:sz w:val="24"/>
          <w:szCs w:val="24"/>
        </w:rPr>
        <w:t>, lõpp ke</w:t>
      </w:r>
      <w:r w:rsidR="00F94D1A">
        <w:rPr>
          <w:rFonts w:ascii="Times New Roman" w:hAnsi="Times New Roman"/>
          <w:sz w:val="24"/>
          <w:szCs w:val="24"/>
        </w:rPr>
        <w:t xml:space="preserve">ll </w:t>
      </w:r>
      <w:r w:rsidR="008B7FB2">
        <w:rPr>
          <w:rFonts w:ascii="Times New Roman" w:hAnsi="Times New Roman"/>
          <w:sz w:val="24"/>
          <w:szCs w:val="24"/>
        </w:rPr>
        <w:t>19.47</w:t>
      </w:r>
    </w:p>
    <w:p w14:paraId="6821CB1F" w14:textId="77777777" w:rsidR="00B7524D" w:rsidRDefault="00B7524D" w:rsidP="00834D1A">
      <w:pPr>
        <w:widowControl w:val="0"/>
        <w:autoSpaceDE w:val="0"/>
        <w:spacing w:after="0" w:line="240" w:lineRule="auto"/>
        <w:jc w:val="both"/>
        <w:rPr>
          <w:rFonts w:ascii="Times New Roman" w:hAnsi="Times New Roman"/>
          <w:b/>
          <w:bCs/>
          <w:sz w:val="24"/>
          <w:szCs w:val="24"/>
        </w:rPr>
      </w:pPr>
    </w:p>
    <w:p w14:paraId="6E2E75A9" w14:textId="38E98F58" w:rsidR="005F4F7D" w:rsidRPr="00F7701A" w:rsidRDefault="005F4F7D" w:rsidP="001F5F2C">
      <w:pPr>
        <w:widowControl w:val="0"/>
        <w:autoSpaceDE w:val="0"/>
        <w:spacing w:after="0" w:line="240" w:lineRule="auto"/>
        <w:jc w:val="both"/>
        <w:rPr>
          <w:rFonts w:ascii="Times New Roman" w:hAnsi="Times New Roman"/>
          <w:sz w:val="24"/>
          <w:szCs w:val="24"/>
        </w:rPr>
      </w:pPr>
      <w:r w:rsidRPr="00F7701A">
        <w:rPr>
          <w:rFonts w:ascii="Times New Roman" w:hAnsi="Times New Roman"/>
          <w:b/>
          <w:bCs/>
          <w:sz w:val="24"/>
          <w:szCs w:val="24"/>
        </w:rPr>
        <w:t>Koosolekut juhatas</w:t>
      </w:r>
      <w:r w:rsidR="00484470">
        <w:rPr>
          <w:rFonts w:ascii="Times New Roman" w:hAnsi="Times New Roman"/>
          <w:b/>
          <w:bCs/>
          <w:sz w:val="24"/>
          <w:szCs w:val="24"/>
        </w:rPr>
        <w:t>:</w:t>
      </w:r>
      <w:r w:rsidR="00184C3C">
        <w:rPr>
          <w:rFonts w:ascii="Times New Roman" w:hAnsi="Times New Roman"/>
          <w:b/>
          <w:bCs/>
          <w:sz w:val="24"/>
          <w:szCs w:val="24"/>
        </w:rPr>
        <w:t xml:space="preserve"> </w:t>
      </w:r>
      <w:r w:rsidR="001D7297">
        <w:rPr>
          <w:rFonts w:ascii="Times New Roman" w:hAnsi="Times New Roman"/>
          <w:bCs/>
          <w:sz w:val="24"/>
          <w:szCs w:val="24"/>
        </w:rPr>
        <w:t>Indrek Aasna</w:t>
      </w:r>
    </w:p>
    <w:p w14:paraId="70239F88" w14:textId="732CF8AF" w:rsidR="00B7524D" w:rsidRPr="00B53349" w:rsidRDefault="00B7524D" w:rsidP="001F5F2C">
      <w:pPr>
        <w:widowControl w:val="0"/>
        <w:autoSpaceDE w:val="0"/>
        <w:spacing w:after="0" w:line="240" w:lineRule="auto"/>
        <w:jc w:val="both"/>
        <w:rPr>
          <w:rFonts w:ascii="Times New Roman" w:hAnsi="Times New Roman"/>
          <w:b/>
          <w:bCs/>
          <w:sz w:val="24"/>
          <w:szCs w:val="24"/>
          <w:highlight w:val="yellow"/>
        </w:rPr>
      </w:pPr>
      <w:r w:rsidRPr="00F7701A">
        <w:rPr>
          <w:rFonts w:ascii="Times New Roman" w:hAnsi="Times New Roman"/>
          <w:b/>
          <w:sz w:val="24"/>
          <w:szCs w:val="24"/>
        </w:rPr>
        <w:t>Protokollis</w:t>
      </w:r>
      <w:r w:rsidR="00484470">
        <w:rPr>
          <w:rFonts w:ascii="Times New Roman" w:hAnsi="Times New Roman"/>
          <w:b/>
          <w:sz w:val="24"/>
          <w:szCs w:val="24"/>
        </w:rPr>
        <w:t>:</w:t>
      </w:r>
      <w:r w:rsidR="00BC2150">
        <w:rPr>
          <w:rFonts w:ascii="Times New Roman" w:hAnsi="Times New Roman"/>
          <w:sz w:val="24"/>
          <w:szCs w:val="24"/>
        </w:rPr>
        <w:t xml:space="preserve"> Sirli-Mai Nurka</w:t>
      </w:r>
    </w:p>
    <w:p w14:paraId="4476C893" w14:textId="27D676D1" w:rsidR="00F3778E" w:rsidRPr="0048399C" w:rsidRDefault="004F4021" w:rsidP="001D7297">
      <w:pPr>
        <w:widowControl w:val="0"/>
        <w:autoSpaceDE w:val="0"/>
        <w:spacing w:after="0" w:line="240" w:lineRule="auto"/>
        <w:jc w:val="both"/>
        <w:rPr>
          <w:rFonts w:ascii="Times New Roman" w:hAnsi="Times New Roman"/>
          <w:bCs/>
          <w:sz w:val="24"/>
          <w:szCs w:val="24"/>
          <w:highlight w:val="yellow"/>
        </w:rPr>
      </w:pPr>
      <w:r w:rsidRPr="000B6803">
        <w:rPr>
          <w:rFonts w:ascii="Times New Roman" w:hAnsi="Times New Roman"/>
          <w:b/>
          <w:bCs/>
          <w:sz w:val="24"/>
          <w:szCs w:val="24"/>
        </w:rPr>
        <w:t>Võtsid osa liikmed</w:t>
      </w:r>
      <w:r w:rsidR="006072BD" w:rsidRPr="000B6803">
        <w:rPr>
          <w:rFonts w:ascii="Times New Roman" w:hAnsi="Times New Roman"/>
          <w:b/>
          <w:bCs/>
          <w:sz w:val="24"/>
          <w:szCs w:val="24"/>
        </w:rPr>
        <w:t>:</w:t>
      </w:r>
      <w:r w:rsidR="00F3778E" w:rsidRPr="000B6803">
        <w:rPr>
          <w:rFonts w:ascii="Times New Roman" w:hAnsi="Times New Roman"/>
          <w:bCs/>
          <w:sz w:val="24"/>
          <w:szCs w:val="24"/>
        </w:rPr>
        <w:t xml:space="preserve"> </w:t>
      </w:r>
      <w:r w:rsidR="0048399C" w:rsidRPr="000B6803">
        <w:rPr>
          <w:rFonts w:ascii="Times New Roman" w:hAnsi="Times New Roman"/>
          <w:bCs/>
          <w:sz w:val="24"/>
          <w:szCs w:val="24"/>
        </w:rPr>
        <w:t>Harri</w:t>
      </w:r>
      <w:r w:rsidR="0048399C" w:rsidRPr="00003772">
        <w:rPr>
          <w:rFonts w:ascii="Times New Roman" w:hAnsi="Times New Roman"/>
          <w:bCs/>
          <w:sz w:val="24"/>
          <w:szCs w:val="24"/>
        </w:rPr>
        <w:t xml:space="preserve"> Juhani </w:t>
      </w:r>
      <w:proofErr w:type="spellStart"/>
      <w:r w:rsidR="0048399C" w:rsidRPr="00003772">
        <w:rPr>
          <w:rFonts w:ascii="Times New Roman" w:hAnsi="Times New Roman"/>
          <w:bCs/>
          <w:sz w:val="24"/>
          <w:szCs w:val="24"/>
        </w:rPr>
        <w:t>Aaltonen</w:t>
      </w:r>
      <w:proofErr w:type="spellEnd"/>
      <w:r w:rsidR="0048399C" w:rsidRPr="00003772">
        <w:rPr>
          <w:rFonts w:ascii="Times New Roman" w:hAnsi="Times New Roman"/>
          <w:bCs/>
          <w:sz w:val="24"/>
          <w:szCs w:val="24"/>
        </w:rPr>
        <w:t xml:space="preserve">, </w:t>
      </w:r>
      <w:r w:rsidR="001D7297" w:rsidRPr="00003772">
        <w:rPr>
          <w:rFonts w:ascii="Times New Roman" w:hAnsi="Times New Roman"/>
          <w:bCs/>
          <w:sz w:val="24"/>
          <w:szCs w:val="24"/>
        </w:rPr>
        <w:t xml:space="preserve">Indrek Aasna, </w:t>
      </w:r>
      <w:r w:rsidR="0048399C" w:rsidRPr="000B6803">
        <w:rPr>
          <w:rFonts w:ascii="Times New Roman" w:hAnsi="Times New Roman"/>
          <w:bCs/>
          <w:sz w:val="24"/>
          <w:szCs w:val="24"/>
        </w:rPr>
        <w:t xml:space="preserve">Rain Hüva, Koidu </w:t>
      </w:r>
      <w:proofErr w:type="spellStart"/>
      <w:r w:rsidR="0048399C" w:rsidRPr="000B6803">
        <w:rPr>
          <w:rFonts w:ascii="Times New Roman" w:hAnsi="Times New Roman"/>
          <w:bCs/>
          <w:sz w:val="24"/>
          <w:szCs w:val="24"/>
        </w:rPr>
        <w:t>Ilisson</w:t>
      </w:r>
      <w:proofErr w:type="spellEnd"/>
      <w:r w:rsidR="0048399C" w:rsidRPr="000B6803">
        <w:rPr>
          <w:rFonts w:ascii="Times New Roman" w:hAnsi="Times New Roman"/>
          <w:bCs/>
          <w:sz w:val="24"/>
          <w:szCs w:val="24"/>
        </w:rPr>
        <w:t>,</w:t>
      </w:r>
      <w:r w:rsidR="006074A5" w:rsidRPr="000B6803">
        <w:rPr>
          <w:rFonts w:ascii="Times New Roman" w:hAnsi="Times New Roman"/>
          <w:bCs/>
          <w:sz w:val="24"/>
          <w:szCs w:val="24"/>
        </w:rPr>
        <w:t xml:space="preserve"> Rein </w:t>
      </w:r>
      <w:proofErr w:type="spellStart"/>
      <w:r w:rsidR="006074A5" w:rsidRPr="000B6803">
        <w:rPr>
          <w:rFonts w:ascii="Times New Roman" w:hAnsi="Times New Roman"/>
          <w:bCs/>
          <w:sz w:val="24"/>
          <w:szCs w:val="24"/>
        </w:rPr>
        <w:t>Kessler</w:t>
      </w:r>
      <w:proofErr w:type="spellEnd"/>
      <w:r w:rsidR="006074A5" w:rsidRPr="000B6803">
        <w:rPr>
          <w:rFonts w:ascii="Times New Roman" w:hAnsi="Times New Roman"/>
          <w:bCs/>
          <w:sz w:val="24"/>
          <w:szCs w:val="24"/>
        </w:rPr>
        <w:t>,</w:t>
      </w:r>
      <w:r w:rsidR="00336A2D" w:rsidRPr="000B6803">
        <w:rPr>
          <w:rFonts w:ascii="Times New Roman" w:hAnsi="Times New Roman"/>
          <w:bCs/>
          <w:sz w:val="24"/>
          <w:szCs w:val="24"/>
        </w:rPr>
        <w:t xml:space="preserve"> </w:t>
      </w:r>
      <w:r w:rsidR="00F3778E" w:rsidRPr="000B6803">
        <w:rPr>
          <w:rFonts w:ascii="Times New Roman" w:hAnsi="Times New Roman"/>
          <w:bCs/>
          <w:sz w:val="24"/>
          <w:szCs w:val="24"/>
        </w:rPr>
        <w:t>Kaido Kivisild, Taavi Kobin,</w:t>
      </w:r>
      <w:r w:rsidR="00336A2D" w:rsidRPr="000B6803">
        <w:rPr>
          <w:rFonts w:ascii="Times New Roman" w:hAnsi="Times New Roman"/>
          <w:bCs/>
          <w:sz w:val="24"/>
          <w:szCs w:val="24"/>
        </w:rPr>
        <w:t xml:space="preserve"> </w:t>
      </w:r>
      <w:r w:rsidR="00F3778E" w:rsidRPr="000B6803">
        <w:rPr>
          <w:rFonts w:ascii="Times New Roman" w:hAnsi="Times New Roman"/>
          <w:bCs/>
          <w:sz w:val="24"/>
          <w:szCs w:val="24"/>
        </w:rPr>
        <w:t xml:space="preserve">Johan-Kristjan </w:t>
      </w:r>
      <w:proofErr w:type="spellStart"/>
      <w:r w:rsidR="00F3778E" w:rsidRPr="000B6803">
        <w:rPr>
          <w:rFonts w:ascii="Times New Roman" w:hAnsi="Times New Roman"/>
          <w:bCs/>
          <w:sz w:val="24"/>
          <w:szCs w:val="24"/>
        </w:rPr>
        <w:t>Konovalov</w:t>
      </w:r>
      <w:proofErr w:type="spellEnd"/>
      <w:r w:rsidR="0007084D" w:rsidRPr="000B6803">
        <w:rPr>
          <w:rFonts w:ascii="Times New Roman" w:hAnsi="Times New Roman"/>
          <w:bCs/>
          <w:sz w:val="24"/>
          <w:szCs w:val="24"/>
        </w:rPr>
        <w:t xml:space="preserve">, </w:t>
      </w:r>
      <w:proofErr w:type="spellStart"/>
      <w:r w:rsidR="0007084D" w:rsidRPr="000B6803">
        <w:rPr>
          <w:rFonts w:ascii="Times New Roman" w:hAnsi="Times New Roman"/>
          <w:bCs/>
          <w:sz w:val="24"/>
          <w:szCs w:val="24"/>
        </w:rPr>
        <w:t>Ditmar</w:t>
      </w:r>
      <w:proofErr w:type="spellEnd"/>
      <w:r w:rsidR="0007084D" w:rsidRPr="000B6803">
        <w:rPr>
          <w:rFonts w:ascii="Times New Roman" w:hAnsi="Times New Roman"/>
          <w:bCs/>
          <w:sz w:val="24"/>
          <w:szCs w:val="24"/>
        </w:rPr>
        <w:t xml:space="preserve"> Martinson</w:t>
      </w:r>
      <w:r w:rsidR="00F219DB" w:rsidRPr="000B6803">
        <w:rPr>
          <w:rFonts w:ascii="Times New Roman" w:hAnsi="Times New Roman"/>
          <w:bCs/>
          <w:sz w:val="24"/>
          <w:szCs w:val="24"/>
        </w:rPr>
        <w:t>, Gunnar Veermäe</w:t>
      </w:r>
    </w:p>
    <w:p w14:paraId="11A80A02" w14:textId="2EFBA036" w:rsidR="004A323C" w:rsidRPr="000B6803" w:rsidRDefault="00C43102" w:rsidP="004F4021">
      <w:pPr>
        <w:widowControl w:val="0"/>
        <w:autoSpaceDE w:val="0"/>
        <w:spacing w:after="0" w:line="240" w:lineRule="auto"/>
        <w:jc w:val="both"/>
        <w:rPr>
          <w:rFonts w:ascii="Times New Roman" w:hAnsi="Times New Roman"/>
          <w:bCs/>
          <w:sz w:val="24"/>
          <w:szCs w:val="24"/>
        </w:rPr>
      </w:pPr>
      <w:r w:rsidRPr="000B6803">
        <w:rPr>
          <w:rFonts w:ascii="Times New Roman" w:hAnsi="Times New Roman"/>
          <w:b/>
          <w:bCs/>
          <w:sz w:val="24"/>
          <w:szCs w:val="24"/>
        </w:rPr>
        <w:t>Puudus</w:t>
      </w:r>
      <w:r w:rsidR="004A323C" w:rsidRPr="000B6803">
        <w:rPr>
          <w:rFonts w:ascii="Times New Roman" w:hAnsi="Times New Roman"/>
          <w:b/>
          <w:bCs/>
          <w:sz w:val="24"/>
          <w:szCs w:val="24"/>
        </w:rPr>
        <w:t>:</w:t>
      </w:r>
      <w:r w:rsidR="000B6803" w:rsidRPr="000B6803">
        <w:rPr>
          <w:rFonts w:ascii="Times New Roman" w:hAnsi="Times New Roman"/>
          <w:b/>
          <w:bCs/>
          <w:sz w:val="24"/>
          <w:szCs w:val="24"/>
        </w:rPr>
        <w:t xml:space="preserve"> </w:t>
      </w:r>
      <w:r w:rsidR="000B6803" w:rsidRPr="000B6803">
        <w:rPr>
          <w:rFonts w:ascii="Times New Roman" w:hAnsi="Times New Roman"/>
          <w:sz w:val="24"/>
          <w:szCs w:val="24"/>
        </w:rPr>
        <w:t xml:space="preserve">Liis </w:t>
      </w:r>
      <w:proofErr w:type="spellStart"/>
      <w:r w:rsidR="000B6803" w:rsidRPr="000B6803">
        <w:rPr>
          <w:rFonts w:ascii="Times New Roman" w:hAnsi="Times New Roman"/>
          <w:sz w:val="24"/>
          <w:szCs w:val="24"/>
        </w:rPr>
        <w:t>Aedmaa</w:t>
      </w:r>
      <w:proofErr w:type="spellEnd"/>
    </w:p>
    <w:p w14:paraId="5040E14D" w14:textId="486E480F" w:rsidR="00F3778E" w:rsidRPr="00F9113C" w:rsidRDefault="002A4E6C" w:rsidP="004F4021">
      <w:pPr>
        <w:widowControl w:val="0"/>
        <w:autoSpaceDE w:val="0"/>
        <w:spacing w:after="0" w:line="240" w:lineRule="auto"/>
        <w:jc w:val="both"/>
        <w:rPr>
          <w:rFonts w:ascii="Times New Roman" w:hAnsi="Times New Roman"/>
          <w:bCs/>
          <w:sz w:val="24"/>
          <w:szCs w:val="24"/>
        </w:rPr>
      </w:pPr>
      <w:r w:rsidRPr="00F9113C">
        <w:rPr>
          <w:rFonts w:ascii="Times New Roman" w:hAnsi="Times New Roman"/>
          <w:b/>
          <w:bCs/>
          <w:sz w:val="24"/>
          <w:szCs w:val="24"/>
        </w:rPr>
        <w:t>Võt</w:t>
      </w:r>
      <w:r w:rsidR="000B6803" w:rsidRPr="00F9113C">
        <w:rPr>
          <w:rFonts w:ascii="Times New Roman" w:hAnsi="Times New Roman"/>
          <w:b/>
          <w:bCs/>
          <w:sz w:val="24"/>
          <w:szCs w:val="24"/>
        </w:rPr>
        <w:t>tis</w:t>
      </w:r>
      <w:r w:rsidRPr="00F9113C">
        <w:rPr>
          <w:rFonts w:ascii="Times New Roman" w:hAnsi="Times New Roman"/>
          <w:b/>
          <w:bCs/>
          <w:sz w:val="24"/>
          <w:szCs w:val="24"/>
        </w:rPr>
        <w:t xml:space="preserve"> osa asenduslii</w:t>
      </w:r>
      <w:r w:rsidR="000B6803" w:rsidRPr="00F9113C">
        <w:rPr>
          <w:rFonts w:ascii="Times New Roman" w:hAnsi="Times New Roman"/>
          <w:b/>
          <w:bCs/>
          <w:sz w:val="24"/>
          <w:szCs w:val="24"/>
        </w:rPr>
        <w:t>ge</w:t>
      </w:r>
      <w:r w:rsidRPr="00F9113C">
        <w:rPr>
          <w:rFonts w:ascii="Times New Roman" w:hAnsi="Times New Roman"/>
          <w:bCs/>
          <w:sz w:val="24"/>
          <w:szCs w:val="24"/>
        </w:rPr>
        <w:t>:</w:t>
      </w:r>
      <w:r w:rsidR="002C65E8" w:rsidRPr="00F9113C">
        <w:rPr>
          <w:rFonts w:ascii="Times New Roman" w:hAnsi="Times New Roman"/>
          <w:bCs/>
          <w:sz w:val="24"/>
          <w:szCs w:val="24"/>
        </w:rPr>
        <w:t xml:space="preserve"> </w:t>
      </w:r>
      <w:r w:rsidR="00F9113C" w:rsidRPr="00F9113C">
        <w:rPr>
          <w:rFonts w:ascii="Times New Roman" w:hAnsi="Times New Roman"/>
          <w:bCs/>
          <w:sz w:val="24"/>
          <w:szCs w:val="24"/>
        </w:rPr>
        <w:t xml:space="preserve">Peep Tobreluts </w:t>
      </w:r>
      <w:r w:rsidR="00336A2D" w:rsidRPr="00F9113C">
        <w:rPr>
          <w:rFonts w:ascii="Times New Roman" w:hAnsi="Times New Roman"/>
          <w:bCs/>
          <w:sz w:val="24"/>
          <w:szCs w:val="24"/>
        </w:rPr>
        <w:t>(</w:t>
      </w:r>
      <w:r w:rsidR="000B6803" w:rsidRPr="00F9113C">
        <w:rPr>
          <w:rFonts w:ascii="Times New Roman" w:hAnsi="Times New Roman"/>
          <w:bCs/>
          <w:sz w:val="24"/>
          <w:szCs w:val="24"/>
        </w:rPr>
        <w:t>L</w:t>
      </w:r>
      <w:r w:rsidR="00336A2D" w:rsidRPr="00F9113C">
        <w:rPr>
          <w:rFonts w:ascii="Times New Roman" w:hAnsi="Times New Roman"/>
          <w:bCs/>
          <w:sz w:val="24"/>
          <w:szCs w:val="24"/>
        </w:rPr>
        <w:t xml:space="preserve">. </w:t>
      </w:r>
      <w:proofErr w:type="spellStart"/>
      <w:r w:rsidR="000B6803" w:rsidRPr="00F9113C">
        <w:rPr>
          <w:rFonts w:ascii="Times New Roman" w:hAnsi="Times New Roman"/>
          <w:bCs/>
          <w:sz w:val="24"/>
          <w:szCs w:val="24"/>
        </w:rPr>
        <w:t>Aedmaa</w:t>
      </w:r>
      <w:proofErr w:type="spellEnd"/>
      <w:r w:rsidR="00336A2D" w:rsidRPr="00F9113C">
        <w:rPr>
          <w:rFonts w:ascii="Times New Roman" w:hAnsi="Times New Roman"/>
          <w:bCs/>
          <w:sz w:val="24"/>
          <w:szCs w:val="24"/>
        </w:rPr>
        <w:t xml:space="preserve"> asendusliige)</w:t>
      </w:r>
    </w:p>
    <w:p w14:paraId="54AC358A" w14:textId="08ECE03A" w:rsidR="00A76553" w:rsidRPr="000B6803" w:rsidRDefault="00A76553" w:rsidP="004F4021">
      <w:pPr>
        <w:widowControl w:val="0"/>
        <w:autoSpaceDE w:val="0"/>
        <w:spacing w:after="0" w:line="240" w:lineRule="auto"/>
        <w:jc w:val="both"/>
        <w:rPr>
          <w:rFonts w:ascii="Times New Roman" w:hAnsi="Times New Roman"/>
          <w:b/>
          <w:sz w:val="24"/>
          <w:szCs w:val="24"/>
        </w:rPr>
      </w:pPr>
      <w:r w:rsidRPr="000B6803">
        <w:rPr>
          <w:rFonts w:ascii="Times New Roman" w:hAnsi="Times New Roman"/>
          <w:b/>
          <w:sz w:val="24"/>
          <w:szCs w:val="24"/>
        </w:rPr>
        <w:t>Võtsid osa teenistujad:</w:t>
      </w:r>
      <w:r w:rsidR="0007084D" w:rsidRPr="000B6803">
        <w:rPr>
          <w:rFonts w:ascii="Times New Roman" w:hAnsi="Times New Roman"/>
          <w:b/>
          <w:sz w:val="24"/>
          <w:szCs w:val="24"/>
        </w:rPr>
        <w:t xml:space="preserve"> </w:t>
      </w:r>
      <w:r w:rsidR="008D46D5" w:rsidRPr="000B6803">
        <w:rPr>
          <w:rFonts w:ascii="Times New Roman" w:hAnsi="Times New Roman"/>
          <w:sz w:val="24"/>
          <w:szCs w:val="24"/>
        </w:rPr>
        <w:t xml:space="preserve">rahandusameti juhataja Ülle Allik, </w:t>
      </w:r>
      <w:r w:rsidR="001C720C" w:rsidRPr="000B6803">
        <w:rPr>
          <w:rFonts w:ascii="Times New Roman" w:hAnsi="Times New Roman"/>
          <w:sz w:val="24"/>
          <w:szCs w:val="24"/>
        </w:rPr>
        <w:t>haldusameti juhataja Andres Mägi</w:t>
      </w:r>
      <w:r w:rsidR="000B6803">
        <w:rPr>
          <w:rFonts w:ascii="Times New Roman" w:hAnsi="Times New Roman"/>
          <w:sz w:val="24"/>
          <w:szCs w:val="24"/>
        </w:rPr>
        <w:t xml:space="preserve">, </w:t>
      </w:r>
      <w:r w:rsidRPr="000B6803">
        <w:rPr>
          <w:rFonts w:ascii="Times New Roman" w:hAnsi="Times New Roman"/>
          <w:bCs/>
          <w:sz w:val="24"/>
          <w:szCs w:val="24"/>
        </w:rPr>
        <w:t>linnapea Jaak Pihlak,</w:t>
      </w:r>
      <w:r w:rsidR="008D46D5" w:rsidRPr="000B6803">
        <w:rPr>
          <w:rFonts w:ascii="Times New Roman" w:hAnsi="Times New Roman"/>
          <w:bCs/>
          <w:sz w:val="24"/>
          <w:szCs w:val="24"/>
        </w:rPr>
        <w:t xml:space="preserve"> </w:t>
      </w:r>
      <w:r w:rsidRPr="000B6803">
        <w:rPr>
          <w:rFonts w:ascii="Times New Roman" w:hAnsi="Times New Roman"/>
          <w:bCs/>
          <w:sz w:val="24"/>
          <w:szCs w:val="24"/>
        </w:rPr>
        <w:t>abilinnapea Anett Suits, abilinnapea Silvia Takkel</w:t>
      </w:r>
      <w:r w:rsidR="002848F3">
        <w:rPr>
          <w:rFonts w:ascii="Times New Roman" w:hAnsi="Times New Roman"/>
          <w:bCs/>
          <w:sz w:val="24"/>
          <w:szCs w:val="24"/>
        </w:rPr>
        <w:t>, h</w:t>
      </w:r>
      <w:r w:rsidR="002848F3" w:rsidRPr="002848F3">
        <w:rPr>
          <w:rFonts w:ascii="Times New Roman" w:hAnsi="Times New Roman"/>
          <w:bCs/>
          <w:sz w:val="24"/>
          <w:szCs w:val="24"/>
        </w:rPr>
        <w:t xml:space="preserve">aljastusspetsialist </w:t>
      </w:r>
      <w:r w:rsidR="002848F3">
        <w:rPr>
          <w:rFonts w:ascii="Times New Roman" w:hAnsi="Times New Roman"/>
          <w:bCs/>
          <w:sz w:val="24"/>
          <w:szCs w:val="24"/>
        </w:rPr>
        <w:t xml:space="preserve">Gerda </w:t>
      </w:r>
      <w:proofErr w:type="spellStart"/>
      <w:r w:rsidR="002848F3">
        <w:rPr>
          <w:rFonts w:ascii="Times New Roman" w:hAnsi="Times New Roman"/>
          <w:bCs/>
          <w:sz w:val="24"/>
          <w:szCs w:val="24"/>
        </w:rPr>
        <w:t>Ustimenko</w:t>
      </w:r>
      <w:proofErr w:type="spellEnd"/>
    </w:p>
    <w:p w14:paraId="7D37FF11" w14:textId="42ECA08A" w:rsidR="002848F3" w:rsidRDefault="00880819" w:rsidP="00C12F85">
      <w:pPr>
        <w:widowControl w:val="0"/>
        <w:tabs>
          <w:tab w:val="left" w:pos="2552"/>
        </w:tabs>
        <w:autoSpaceDE w:val="0"/>
        <w:spacing w:after="0" w:line="240" w:lineRule="auto"/>
        <w:jc w:val="both"/>
        <w:rPr>
          <w:rFonts w:ascii="Times New Roman" w:hAnsi="Times New Roman"/>
          <w:bCs/>
          <w:sz w:val="24"/>
          <w:szCs w:val="24"/>
        </w:rPr>
      </w:pPr>
      <w:r w:rsidRPr="002848F3">
        <w:rPr>
          <w:rFonts w:ascii="Times New Roman" w:hAnsi="Times New Roman"/>
          <w:b/>
          <w:bCs/>
          <w:sz w:val="24"/>
          <w:szCs w:val="24"/>
        </w:rPr>
        <w:t>Koosolekul viibis</w:t>
      </w:r>
      <w:r w:rsidR="00F9113C">
        <w:rPr>
          <w:rFonts w:ascii="Times New Roman" w:hAnsi="Times New Roman"/>
          <w:b/>
          <w:bCs/>
          <w:sz w:val="24"/>
          <w:szCs w:val="24"/>
        </w:rPr>
        <w:t>id</w:t>
      </w:r>
      <w:r w:rsidR="00184C3C" w:rsidRPr="002848F3">
        <w:rPr>
          <w:rFonts w:ascii="Times New Roman" w:hAnsi="Times New Roman"/>
          <w:b/>
          <w:bCs/>
          <w:sz w:val="24"/>
          <w:szCs w:val="24"/>
        </w:rPr>
        <w:t>:</w:t>
      </w:r>
      <w:r w:rsidR="007A0870" w:rsidRPr="002848F3">
        <w:rPr>
          <w:rFonts w:ascii="Times New Roman" w:hAnsi="Times New Roman"/>
          <w:b/>
          <w:bCs/>
          <w:sz w:val="24"/>
          <w:szCs w:val="24"/>
        </w:rPr>
        <w:t xml:space="preserve"> </w:t>
      </w:r>
      <w:r w:rsidR="002848F3" w:rsidRPr="002848F3">
        <w:rPr>
          <w:rFonts w:ascii="Times New Roman" w:hAnsi="Times New Roman"/>
          <w:bCs/>
          <w:sz w:val="24"/>
          <w:szCs w:val="24"/>
        </w:rPr>
        <w:t xml:space="preserve">eelarve-, arengu- ja majanduskomisjoni asendusliige </w:t>
      </w:r>
      <w:proofErr w:type="spellStart"/>
      <w:r w:rsidR="002848F3" w:rsidRPr="002848F3">
        <w:rPr>
          <w:rFonts w:ascii="Times New Roman" w:hAnsi="Times New Roman"/>
          <w:bCs/>
          <w:sz w:val="24"/>
          <w:szCs w:val="24"/>
        </w:rPr>
        <w:t>Farištamo</w:t>
      </w:r>
      <w:proofErr w:type="spellEnd"/>
      <w:r w:rsidR="002848F3" w:rsidRPr="002848F3">
        <w:rPr>
          <w:rFonts w:ascii="Times New Roman" w:hAnsi="Times New Roman"/>
          <w:bCs/>
          <w:sz w:val="24"/>
          <w:szCs w:val="24"/>
        </w:rPr>
        <w:t xml:space="preserve"> </w:t>
      </w:r>
      <w:proofErr w:type="spellStart"/>
      <w:r w:rsidR="002848F3" w:rsidRPr="002848F3">
        <w:rPr>
          <w:rFonts w:ascii="Times New Roman" w:hAnsi="Times New Roman"/>
          <w:bCs/>
          <w:sz w:val="24"/>
          <w:szCs w:val="24"/>
        </w:rPr>
        <w:t>Eller</w:t>
      </w:r>
      <w:proofErr w:type="spellEnd"/>
      <w:r w:rsidR="002848F3" w:rsidRPr="002848F3">
        <w:rPr>
          <w:rFonts w:ascii="Times New Roman" w:hAnsi="Times New Roman"/>
          <w:bCs/>
          <w:sz w:val="24"/>
          <w:szCs w:val="24"/>
        </w:rPr>
        <w:t xml:space="preserve"> (Teams), eelarve-, arengu- ja majanduskomisjoni asendusliige Kaido </w:t>
      </w:r>
      <w:proofErr w:type="spellStart"/>
      <w:r w:rsidR="002848F3" w:rsidRPr="002848F3">
        <w:rPr>
          <w:rFonts w:ascii="Times New Roman" w:hAnsi="Times New Roman"/>
          <w:bCs/>
          <w:sz w:val="24"/>
          <w:szCs w:val="24"/>
        </w:rPr>
        <w:t>Kansi</w:t>
      </w:r>
      <w:proofErr w:type="spellEnd"/>
      <w:r w:rsidR="002848F3" w:rsidRPr="002848F3">
        <w:rPr>
          <w:rFonts w:ascii="Times New Roman" w:hAnsi="Times New Roman"/>
          <w:bCs/>
          <w:sz w:val="24"/>
          <w:szCs w:val="24"/>
        </w:rPr>
        <w:t xml:space="preserve"> (Teams), </w:t>
      </w:r>
      <w:r w:rsidR="002C65E8" w:rsidRPr="002848F3">
        <w:rPr>
          <w:rFonts w:ascii="Times New Roman" w:hAnsi="Times New Roman"/>
          <w:bCs/>
          <w:sz w:val="24"/>
          <w:szCs w:val="24"/>
        </w:rPr>
        <w:t>eelarve-, arengu- ja majanduskomisjoni ase</w:t>
      </w:r>
      <w:r w:rsidR="006E4844" w:rsidRPr="002848F3">
        <w:rPr>
          <w:rFonts w:ascii="Times New Roman" w:hAnsi="Times New Roman"/>
          <w:bCs/>
          <w:sz w:val="24"/>
          <w:szCs w:val="24"/>
        </w:rPr>
        <w:t>ndusliige</w:t>
      </w:r>
      <w:r w:rsidR="0007084D" w:rsidRPr="002848F3">
        <w:rPr>
          <w:rFonts w:ascii="Times New Roman" w:hAnsi="Times New Roman"/>
          <w:bCs/>
          <w:sz w:val="24"/>
          <w:szCs w:val="24"/>
        </w:rPr>
        <w:t xml:space="preserve"> Kert Kärner (Teams)</w:t>
      </w:r>
      <w:r w:rsidR="00C82C54" w:rsidRPr="002848F3">
        <w:rPr>
          <w:rFonts w:ascii="Times New Roman" w:hAnsi="Times New Roman"/>
          <w:bCs/>
          <w:sz w:val="24"/>
          <w:szCs w:val="24"/>
        </w:rPr>
        <w:t>,</w:t>
      </w:r>
      <w:r w:rsidR="002848F3" w:rsidRPr="002848F3">
        <w:rPr>
          <w:rFonts w:ascii="Times New Roman" w:hAnsi="Times New Roman"/>
          <w:bCs/>
          <w:sz w:val="24"/>
          <w:szCs w:val="24"/>
        </w:rPr>
        <w:t xml:space="preserve"> Viljandi Linnahooldus juhataja Marion Kütt,</w:t>
      </w:r>
      <w:r w:rsidR="00C82C54" w:rsidRPr="002848F3">
        <w:rPr>
          <w:rFonts w:ascii="Times New Roman" w:hAnsi="Times New Roman"/>
          <w:bCs/>
          <w:sz w:val="24"/>
          <w:szCs w:val="24"/>
        </w:rPr>
        <w:t xml:space="preserve"> </w:t>
      </w:r>
      <w:r w:rsidR="000B6803" w:rsidRPr="002848F3">
        <w:rPr>
          <w:rFonts w:ascii="Times New Roman" w:hAnsi="Times New Roman"/>
          <w:bCs/>
          <w:sz w:val="24"/>
          <w:szCs w:val="24"/>
        </w:rPr>
        <w:t xml:space="preserve">eelarve-, arengu- ja majanduskomisjoni asendusliige </w:t>
      </w:r>
      <w:r w:rsidR="00003772" w:rsidRPr="002848F3">
        <w:rPr>
          <w:rFonts w:ascii="Times New Roman" w:hAnsi="Times New Roman"/>
          <w:bCs/>
          <w:sz w:val="24"/>
          <w:szCs w:val="24"/>
        </w:rPr>
        <w:t>Tõnis Tulp</w:t>
      </w:r>
    </w:p>
    <w:p w14:paraId="2A1781A3" w14:textId="77777777" w:rsidR="00C12F85" w:rsidRDefault="00C12F85" w:rsidP="00C12F85">
      <w:pPr>
        <w:widowControl w:val="0"/>
        <w:tabs>
          <w:tab w:val="left" w:pos="2552"/>
        </w:tabs>
        <w:autoSpaceDE w:val="0"/>
        <w:spacing w:after="0" w:line="240" w:lineRule="auto"/>
        <w:jc w:val="both"/>
        <w:rPr>
          <w:rFonts w:ascii="Times New Roman" w:hAnsi="Times New Roman"/>
          <w:b/>
          <w:bCs/>
          <w:sz w:val="24"/>
          <w:szCs w:val="24"/>
        </w:rPr>
      </w:pPr>
    </w:p>
    <w:p w14:paraId="22A809EE" w14:textId="7324AC75" w:rsidR="002A4E6C" w:rsidRPr="002A4E6C" w:rsidRDefault="002A4E6C" w:rsidP="002A4E6C">
      <w:pPr>
        <w:widowControl w:val="0"/>
        <w:autoSpaceDE w:val="0"/>
        <w:spacing w:after="0" w:line="240" w:lineRule="auto"/>
        <w:jc w:val="both"/>
        <w:rPr>
          <w:rFonts w:ascii="Times New Roman" w:hAnsi="Times New Roman"/>
          <w:bCs/>
          <w:sz w:val="24"/>
          <w:szCs w:val="24"/>
        </w:rPr>
      </w:pPr>
      <w:r w:rsidRPr="002A4E6C">
        <w:rPr>
          <w:rFonts w:ascii="Times New Roman" w:hAnsi="Times New Roman"/>
          <w:bCs/>
          <w:sz w:val="24"/>
          <w:szCs w:val="24"/>
        </w:rPr>
        <w:t>Koosolek</w:t>
      </w:r>
      <w:r w:rsidR="001D7297">
        <w:rPr>
          <w:rFonts w:ascii="Times New Roman" w:hAnsi="Times New Roman"/>
          <w:bCs/>
          <w:sz w:val="24"/>
          <w:szCs w:val="24"/>
        </w:rPr>
        <w:t xml:space="preserve"> toimus füüsiliselt raekojas ja</w:t>
      </w:r>
      <w:r w:rsidR="000D5AA3">
        <w:rPr>
          <w:rFonts w:ascii="Times New Roman" w:hAnsi="Times New Roman"/>
          <w:bCs/>
          <w:sz w:val="24"/>
          <w:szCs w:val="24"/>
        </w:rPr>
        <w:t xml:space="preserve"> </w:t>
      </w:r>
      <w:r w:rsidR="000D5AA3" w:rsidRPr="0007084D">
        <w:rPr>
          <w:rFonts w:ascii="Times New Roman" w:hAnsi="Times New Roman"/>
          <w:bCs/>
          <w:sz w:val="24"/>
          <w:szCs w:val="24"/>
        </w:rPr>
        <w:t>elektrooniliselt Microsoft Teamsi vahendusel</w:t>
      </w:r>
      <w:r w:rsidR="001D7297" w:rsidRPr="0007084D">
        <w:rPr>
          <w:rFonts w:ascii="Times New Roman" w:hAnsi="Times New Roman"/>
          <w:bCs/>
          <w:sz w:val="24"/>
          <w:szCs w:val="24"/>
        </w:rPr>
        <w:t>.</w:t>
      </w:r>
    </w:p>
    <w:p w14:paraId="3601F2BE" w14:textId="77777777" w:rsidR="00184C3C" w:rsidRDefault="00184C3C" w:rsidP="00184C3C">
      <w:pPr>
        <w:widowControl w:val="0"/>
        <w:autoSpaceDE w:val="0"/>
        <w:spacing w:after="0" w:line="240" w:lineRule="auto"/>
        <w:jc w:val="both"/>
        <w:rPr>
          <w:rFonts w:ascii="Times New Roman" w:hAnsi="Times New Roman"/>
          <w:bCs/>
          <w:sz w:val="24"/>
          <w:szCs w:val="24"/>
        </w:rPr>
      </w:pPr>
    </w:p>
    <w:p w14:paraId="22DCE3CB" w14:textId="77777777" w:rsidR="00B27E0B" w:rsidRDefault="00184C3C" w:rsidP="00184C3C">
      <w:pPr>
        <w:widowControl w:val="0"/>
        <w:autoSpaceDE w:val="0"/>
        <w:spacing w:after="0" w:line="240" w:lineRule="auto"/>
        <w:jc w:val="both"/>
        <w:rPr>
          <w:rFonts w:ascii="Times New Roman" w:hAnsi="Times New Roman"/>
          <w:bCs/>
          <w:sz w:val="24"/>
          <w:szCs w:val="24"/>
        </w:rPr>
      </w:pPr>
      <w:r>
        <w:rPr>
          <w:rFonts w:ascii="Times New Roman" w:hAnsi="Times New Roman"/>
          <w:bCs/>
          <w:sz w:val="24"/>
          <w:szCs w:val="24"/>
        </w:rPr>
        <w:t>L</w:t>
      </w:r>
      <w:r w:rsidR="00285852">
        <w:rPr>
          <w:rFonts w:ascii="Times New Roman" w:hAnsi="Times New Roman"/>
          <w:bCs/>
          <w:sz w:val="24"/>
          <w:szCs w:val="24"/>
        </w:rPr>
        <w:t>äbirääkimised päevakorra asjus.</w:t>
      </w:r>
    </w:p>
    <w:p w14:paraId="1D5BEA38" w14:textId="77777777" w:rsidR="00F219DB" w:rsidRPr="0048399C" w:rsidRDefault="00F219DB" w:rsidP="00184C3C">
      <w:pPr>
        <w:widowControl w:val="0"/>
        <w:autoSpaceDE w:val="0"/>
        <w:spacing w:after="0" w:line="240" w:lineRule="auto"/>
        <w:jc w:val="both"/>
        <w:rPr>
          <w:rFonts w:ascii="Times New Roman" w:hAnsi="Times New Roman"/>
          <w:bCs/>
          <w:sz w:val="24"/>
          <w:szCs w:val="24"/>
          <w:highlight w:val="yellow"/>
        </w:rPr>
      </w:pPr>
    </w:p>
    <w:p w14:paraId="03CA2EEE" w14:textId="457DE00D" w:rsidR="00184C3C" w:rsidRDefault="00184C3C" w:rsidP="00184C3C">
      <w:pPr>
        <w:widowControl w:val="0"/>
        <w:autoSpaceDE w:val="0"/>
        <w:spacing w:after="0" w:line="240" w:lineRule="auto"/>
        <w:jc w:val="both"/>
        <w:rPr>
          <w:rFonts w:ascii="Times New Roman" w:hAnsi="Times New Roman"/>
          <w:bCs/>
          <w:sz w:val="24"/>
          <w:szCs w:val="24"/>
        </w:rPr>
      </w:pPr>
      <w:r w:rsidRPr="00003772">
        <w:rPr>
          <w:rFonts w:ascii="Times New Roman" w:hAnsi="Times New Roman"/>
          <w:bCs/>
          <w:sz w:val="24"/>
          <w:szCs w:val="24"/>
        </w:rPr>
        <w:t>Komisjon kinnitas päevakorra.</w:t>
      </w:r>
    </w:p>
    <w:p w14:paraId="53B953A2" w14:textId="77777777" w:rsidR="004B3C9F" w:rsidRPr="00765C73" w:rsidRDefault="004B3C9F" w:rsidP="00184C3C">
      <w:pPr>
        <w:widowControl w:val="0"/>
        <w:autoSpaceDE w:val="0"/>
        <w:spacing w:after="0" w:line="240" w:lineRule="auto"/>
        <w:jc w:val="both"/>
        <w:rPr>
          <w:rFonts w:ascii="Times New Roman" w:hAnsi="Times New Roman"/>
          <w:bCs/>
          <w:sz w:val="24"/>
          <w:szCs w:val="24"/>
        </w:rPr>
      </w:pPr>
    </w:p>
    <w:p w14:paraId="450EA2D7" w14:textId="555AEED5" w:rsidR="007C1B92" w:rsidRPr="007C1B92" w:rsidRDefault="00184C3C" w:rsidP="007C1B92">
      <w:pPr>
        <w:widowControl w:val="0"/>
        <w:autoSpaceDE w:val="0"/>
        <w:spacing w:after="0" w:line="200" w:lineRule="atLeast"/>
        <w:ind w:left="1416" w:hanging="1416"/>
        <w:jc w:val="both"/>
        <w:rPr>
          <w:rFonts w:ascii="Times New Roman" w:hAnsi="Times New Roman"/>
          <w:b/>
          <w:bCs/>
          <w:sz w:val="24"/>
          <w:szCs w:val="24"/>
        </w:rPr>
      </w:pPr>
      <w:r w:rsidRPr="00765C73">
        <w:rPr>
          <w:rFonts w:ascii="Times New Roman" w:hAnsi="Times New Roman"/>
          <w:b/>
          <w:bCs/>
          <w:sz w:val="24"/>
          <w:szCs w:val="24"/>
        </w:rPr>
        <w:t>PÄEVAKORD:</w:t>
      </w:r>
    </w:p>
    <w:p w14:paraId="6F707CE2" w14:textId="111DDC76" w:rsidR="0048399C" w:rsidRDefault="0048399C" w:rsidP="0048399C">
      <w:pPr>
        <w:suppressAutoHyphens w:val="0"/>
        <w:spacing w:after="0" w:line="240" w:lineRule="auto"/>
        <w:rPr>
          <w:rFonts w:ascii="Times New Roman" w:hAnsi="Times New Roman"/>
          <w:bCs/>
          <w:sz w:val="24"/>
          <w:szCs w:val="24"/>
        </w:rPr>
      </w:pPr>
      <w:r w:rsidRPr="0048399C">
        <w:rPr>
          <w:rFonts w:ascii="Times New Roman" w:hAnsi="Times New Roman"/>
          <w:bCs/>
          <w:sz w:val="24"/>
          <w:szCs w:val="24"/>
        </w:rPr>
        <w:t>1.</w:t>
      </w:r>
      <w:r>
        <w:rPr>
          <w:rFonts w:ascii="Times New Roman" w:hAnsi="Times New Roman"/>
          <w:bCs/>
          <w:sz w:val="24"/>
          <w:szCs w:val="24"/>
        </w:rPr>
        <w:t xml:space="preserve"> </w:t>
      </w:r>
      <w:r w:rsidRPr="0048399C">
        <w:rPr>
          <w:rFonts w:ascii="Times New Roman" w:hAnsi="Times New Roman"/>
          <w:bCs/>
          <w:sz w:val="24"/>
          <w:szCs w:val="24"/>
        </w:rPr>
        <w:t>Kohtumine Viljandi Linnahooldus juh</w:t>
      </w:r>
      <w:r w:rsidR="002848F3">
        <w:rPr>
          <w:rFonts w:ascii="Times New Roman" w:hAnsi="Times New Roman"/>
          <w:bCs/>
          <w:sz w:val="24"/>
          <w:szCs w:val="24"/>
        </w:rPr>
        <w:t>ataja</w:t>
      </w:r>
      <w:r w:rsidRPr="0048399C">
        <w:rPr>
          <w:rFonts w:ascii="Times New Roman" w:hAnsi="Times New Roman"/>
          <w:bCs/>
          <w:sz w:val="24"/>
          <w:szCs w:val="24"/>
        </w:rPr>
        <w:t>ga</w:t>
      </w:r>
    </w:p>
    <w:p w14:paraId="44D38A42" w14:textId="232BFCEE" w:rsidR="001F30C5" w:rsidRDefault="001F30C5" w:rsidP="0048399C">
      <w:pPr>
        <w:suppressAutoHyphens w:val="0"/>
        <w:spacing w:after="0" w:line="240" w:lineRule="auto"/>
        <w:rPr>
          <w:rFonts w:ascii="Times New Roman" w:hAnsi="Times New Roman"/>
          <w:bCs/>
          <w:sz w:val="24"/>
          <w:szCs w:val="24"/>
        </w:rPr>
      </w:pPr>
      <w:r>
        <w:rPr>
          <w:rFonts w:ascii="Times New Roman" w:hAnsi="Times New Roman"/>
          <w:bCs/>
          <w:sz w:val="24"/>
          <w:szCs w:val="24"/>
        </w:rPr>
        <w:t xml:space="preserve">2. </w:t>
      </w:r>
      <w:r w:rsidRPr="0048399C">
        <w:rPr>
          <w:rFonts w:ascii="Times New Roman" w:hAnsi="Times New Roman"/>
          <w:bCs/>
          <w:sz w:val="24"/>
          <w:szCs w:val="24"/>
        </w:rPr>
        <w:t>Arutelu rahandusameti juhatajaga võimaluste osas saada jooksev raport eelarve täitmise kohta</w:t>
      </w:r>
    </w:p>
    <w:p w14:paraId="61F2336F" w14:textId="4508ECC0" w:rsidR="0048399C" w:rsidRDefault="001F30C5" w:rsidP="0048399C">
      <w:pPr>
        <w:suppressAutoHyphens w:val="0"/>
        <w:spacing w:after="0" w:line="240" w:lineRule="auto"/>
        <w:rPr>
          <w:rFonts w:ascii="Times New Roman" w:hAnsi="Times New Roman"/>
          <w:bCs/>
          <w:sz w:val="24"/>
          <w:szCs w:val="24"/>
        </w:rPr>
      </w:pPr>
      <w:r>
        <w:rPr>
          <w:rFonts w:ascii="Times New Roman" w:hAnsi="Times New Roman"/>
          <w:bCs/>
          <w:sz w:val="24"/>
          <w:szCs w:val="24"/>
        </w:rPr>
        <w:t>3</w:t>
      </w:r>
      <w:r w:rsidR="0048399C" w:rsidRPr="0048399C">
        <w:rPr>
          <w:rFonts w:ascii="Times New Roman" w:hAnsi="Times New Roman"/>
          <w:bCs/>
          <w:sz w:val="24"/>
          <w:szCs w:val="24"/>
        </w:rPr>
        <w:t>.</w:t>
      </w:r>
      <w:r w:rsidR="0048399C">
        <w:rPr>
          <w:rFonts w:ascii="Times New Roman" w:hAnsi="Times New Roman"/>
          <w:bCs/>
          <w:sz w:val="24"/>
          <w:szCs w:val="24"/>
        </w:rPr>
        <w:t xml:space="preserve"> </w:t>
      </w:r>
      <w:r w:rsidR="0048399C" w:rsidRPr="0048399C">
        <w:rPr>
          <w:rFonts w:ascii="Times New Roman" w:hAnsi="Times New Roman"/>
          <w:bCs/>
          <w:sz w:val="24"/>
          <w:szCs w:val="24"/>
        </w:rPr>
        <w:t>Loa andmine varaliste kohustuste võtmiseks Viljandi Avatud Noortetoa ruumide rentimiseks (2026/57)</w:t>
      </w:r>
    </w:p>
    <w:p w14:paraId="7A5F1DB9" w14:textId="3DE6A92E" w:rsidR="00726596" w:rsidRPr="0048399C" w:rsidRDefault="00726596" w:rsidP="0048399C">
      <w:pPr>
        <w:suppressAutoHyphens w:val="0"/>
        <w:spacing w:after="0" w:line="240" w:lineRule="auto"/>
        <w:rPr>
          <w:rFonts w:ascii="Times New Roman" w:hAnsi="Times New Roman"/>
          <w:bCs/>
          <w:sz w:val="24"/>
          <w:szCs w:val="24"/>
        </w:rPr>
      </w:pPr>
      <w:r>
        <w:rPr>
          <w:rFonts w:ascii="Times New Roman" w:hAnsi="Times New Roman"/>
          <w:bCs/>
          <w:sz w:val="24"/>
          <w:szCs w:val="24"/>
        </w:rPr>
        <w:t>4.</w:t>
      </w:r>
      <w:r w:rsidRPr="00726596">
        <w:rPr>
          <w:rFonts w:ascii="Times New Roman" w:hAnsi="Times New Roman"/>
          <w:bCs/>
          <w:sz w:val="24"/>
          <w:szCs w:val="24"/>
        </w:rPr>
        <w:t xml:space="preserve"> </w:t>
      </w:r>
      <w:r w:rsidRPr="0048399C">
        <w:rPr>
          <w:rFonts w:ascii="Times New Roman" w:hAnsi="Times New Roman"/>
          <w:bCs/>
          <w:sz w:val="24"/>
          <w:szCs w:val="24"/>
        </w:rPr>
        <w:t>Viljandimaa arengustrateegia tegevuskava ülevaatamine</w:t>
      </w:r>
    </w:p>
    <w:p w14:paraId="23AC1D3E" w14:textId="6B127348" w:rsidR="0048399C" w:rsidRPr="0048399C" w:rsidRDefault="00726596" w:rsidP="0048399C">
      <w:pPr>
        <w:suppressAutoHyphens w:val="0"/>
        <w:spacing w:after="0" w:line="240" w:lineRule="auto"/>
        <w:rPr>
          <w:rFonts w:ascii="Times New Roman" w:hAnsi="Times New Roman"/>
          <w:bCs/>
          <w:sz w:val="24"/>
          <w:szCs w:val="24"/>
        </w:rPr>
      </w:pPr>
      <w:r>
        <w:rPr>
          <w:rFonts w:ascii="Times New Roman" w:hAnsi="Times New Roman"/>
          <w:bCs/>
          <w:sz w:val="24"/>
          <w:szCs w:val="24"/>
        </w:rPr>
        <w:t>5</w:t>
      </w:r>
      <w:r w:rsidR="0048399C" w:rsidRPr="0048399C">
        <w:rPr>
          <w:rFonts w:ascii="Times New Roman" w:hAnsi="Times New Roman"/>
          <w:bCs/>
          <w:sz w:val="24"/>
          <w:szCs w:val="24"/>
        </w:rPr>
        <w:t>.</w:t>
      </w:r>
      <w:r w:rsidR="0048399C">
        <w:rPr>
          <w:rFonts w:ascii="Times New Roman" w:hAnsi="Times New Roman"/>
          <w:bCs/>
          <w:sz w:val="24"/>
          <w:szCs w:val="24"/>
        </w:rPr>
        <w:t xml:space="preserve"> </w:t>
      </w:r>
      <w:r w:rsidR="0048399C" w:rsidRPr="0048399C">
        <w:rPr>
          <w:rFonts w:ascii="Times New Roman" w:hAnsi="Times New Roman"/>
          <w:bCs/>
          <w:sz w:val="24"/>
          <w:szCs w:val="24"/>
        </w:rPr>
        <w:t xml:space="preserve">Detailplaneeringu osaliselt kehtetuks tunnistamine </w:t>
      </w:r>
      <w:proofErr w:type="spellStart"/>
      <w:r w:rsidR="0048399C" w:rsidRPr="0048399C">
        <w:rPr>
          <w:rFonts w:ascii="Times New Roman" w:hAnsi="Times New Roman"/>
          <w:bCs/>
          <w:sz w:val="24"/>
          <w:szCs w:val="24"/>
        </w:rPr>
        <w:t>Supeluse</w:t>
      </w:r>
      <w:proofErr w:type="spellEnd"/>
      <w:r w:rsidR="0048399C" w:rsidRPr="0048399C">
        <w:rPr>
          <w:rFonts w:ascii="Times New Roman" w:hAnsi="Times New Roman"/>
          <w:bCs/>
          <w:sz w:val="24"/>
          <w:szCs w:val="24"/>
        </w:rPr>
        <w:t xml:space="preserve"> tn 8 osas (2026/51)</w:t>
      </w:r>
    </w:p>
    <w:p w14:paraId="1CEA86ED" w14:textId="7366FE7C" w:rsidR="0048399C" w:rsidRPr="0048399C" w:rsidRDefault="00726596" w:rsidP="0048399C">
      <w:pPr>
        <w:suppressAutoHyphens w:val="0"/>
        <w:spacing w:after="0" w:line="240" w:lineRule="auto"/>
        <w:rPr>
          <w:rFonts w:ascii="Times New Roman" w:hAnsi="Times New Roman"/>
          <w:bCs/>
          <w:sz w:val="24"/>
          <w:szCs w:val="24"/>
        </w:rPr>
      </w:pPr>
      <w:r>
        <w:rPr>
          <w:rFonts w:ascii="Times New Roman" w:hAnsi="Times New Roman"/>
          <w:bCs/>
          <w:sz w:val="24"/>
          <w:szCs w:val="24"/>
        </w:rPr>
        <w:t>6</w:t>
      </w:r>
      <w:r w:rsidR="0048399C" w:rsidRPr="0048399C">
        <w:rPr>
          <w:rFonts w:ascii="Times New Roman" w:hAnsi="Times New Roman"/>
          <w:bCs/>
          <w:sz w:val="24"/>
          <w:szCs w:val="24"/>
        </w:rPr>
        <w:t>.</w:t>
      </w:r>
      <w:r w:rsidR="0048399C">
        <w:rPr>
          <w:rFonts w:ascii="Times New Roman" w:hAnsi="Times New Roman"/>
          <w:bCs/>
          <w:sz w:val="24"/>
          <w:szCs w:val="24"/>
        </w:rPr>
        <w:t xml:space="preserve"> </w:t>
      </w:r>
      <w:r w:rsidR="0048399C" w:rsidRPr="0048399C">
        <w:rPr>
          <w:rFonts w:ascii="Times New Roman" w:hAnsi="Times New Roman"/>
          <w:bCs/>
          <w:sz w:val="24"/>
          <w:szCs w:val="24"/>
        </w:rPr>
        <w:t>Detailplaneeringu osaliselt kehtetuks tunnistamine Kauba tn 9 osas (2026/52)</w:t>
      </w:r>
    </w:p>
    <w:p w14:paraId="6C46FCCC" w14:textId="48F7C747" w:rsidR="0048399C" w:rsidRPr="0048399C" w:rsidRDefault="00726596" w:rsidP="0048399C">
      <w:pPr>
        <w:suppressAutoHyphens w:val="0"/>
        <w:spacing w:after="0" w:line="240" w:lineRule="auto"/>
        <w:rPr>
          <w:rFonts w:ascii="Times New Roman" w:hAnsi="Times New Roman"/>
          <w:bCs/>
          <w:sz w:val="24"/>
          <w:szCs w:val="24"/>
        </w:rPr>
      </w:pPr>
      <w:r>
        <w:rPr>
          <w:rFonts w:ascii="Times New Roman" w:hAnsi="Times New Roman"/>
          <w:bCs/>
          <w:sz w:val="24"/>
          <w:szCs w:val="24"/>
        </w:rPr>
        <w:t>7</w:t>
      </w:r>
      <w:r w:rsidR="0048399C" w:rsidRPr="0048399C">
        <w:rPr>
          <w:rFonts w:ascii="Times New Roman" w:hAnsi="Times New Roman"/>
          <w:bCs/>
          <w:sz w:val="24"/>
          <w:szCs w:val="24"/>
        </w:rPr>
        <w:t>.</w:t>
      </w:r>
      <w:r w:rsidR="0048399C">
        <w:rPr>
          <w:rFonts w:ascii="Times New Roman" w:hAnsi="Times New Roman"/>
          <w:bCs/>
          <w:sz w:val="24"/>
          <w:szCs w:val="24"/>
        </w:rPr>
        <w:t xml:space="preserve"> </w:t>
      </w:r>
      <w:r w:rsidR="0048399C" w:rsidRPr="0048399C">
        <w:rPr>
          <w:rFonts w:ascii="Times New Roman" w:hAnsi="Times New Roman"/>
          <w:bCs/>
          <w:sz w:val="24"/>
          <w:szCs w:val="24"/>
        </w:rPr>
        <w:t>Viljandi linna jäätmekava 2026-2031 (2026/53)</w:t>
      </w:r>
    </w:p>
    <w:p w14:paraId="7A5D21FB" w14:textId="1E2AFDA0" w:rsidR="0048399C" w:rsidRPr="0048399C" w:rsidRDefault="00726596" w:rsidP="0048399C">
      <w:pPr>
        <w:suppressAutoHyphens w:val="0"/>
        <w:spacing w:after="0" w:line="240" w:lineRule="auto"/>
        <w:rPr>
          <w:rFonts w:ascii="Times New Roman" w:hAnsi="Times New Roman"/>
          <w:bCs/>
          <w:sz w:val="24"/>
          <w:szCs w:val="24"/>
        </w:rPr>
      </w:pPr>
      <w:r>
        <w:rPr>
          <w:rFonts w:ascii="Times New Roman" w:hAnsi="Times New Roman"/>
          <w:bCs/>
          <w:sz w:val="24"/>
          <w:szCs w:val="24"/>
        </w:rPr>
        <w:t>8</w:t>
      </w:r>
      <w:r w:rsidR="0048399C" w:rsidRPr="0048399C">
        <w:rPr>
          <w:rFonts w:ascii="Times New Roman" w:hAnsi="Times New Roman"/>
          <w:bCs/>
          <w:sz w:val="24"/>
          <w:szCs w:val="24"/>
        </w:rPr>
        <w:t>.</w:t>
      </w:r>
      <w:r w:rsidR="0048399C">
        <w:rPr>
          <w:rFonts w:ascii="Times New Roman" w:hAnsi="Times New Roman"/>
          <w:bCs/>
          <w:sz w:val="24"/>
          <w:szCs w:val="24"/>
        </w:rPr>
        <w:t xml:space="preserve"> </w:t>
      </w:r>
      <w:r w:rsidR="0048399C" w:rsidRPr="0048399C">
        <w:rPr>
          <w:rFonts w:ascii="Times New Roman" w:hAnsi="Times New Roman"/>
          <w:bCs/>
          <w:sz w:val="24"/>
          <w:szCs w:val="24"/>
        </w:rPr>
        <w:t>Hooldustöötajate ja abihooldustöötajate kulude määra kehtestamine (2026/54)</w:t>
      </w:r>
    </w:p>
    <w:p w14:paraId="61ED8E65" w14:textId="19973925" w:rsidR="0048399C" w:rsidRPr="0048399C" w:rsidRDefault="00726596" w:rsidP="0048399C">
      <w:pPr>
        <w:suppressAutoHyphens w:val="0"/>
        <w:spacing w:after="0" w:line="240" w:lineRule="auto"/>
        <w:rPr>
          <w:rFonts w:ascii="Times New Roman" w:hAnsi="Times New Roman"/>
          <w:bCs/>
          <w:sz w:val="24"/>
          <w:szCs w:val="24"/>
        </w:rPr>
      </w:pPr>
      <w:r>
        <w:rPr>
          <w:rFonts w:ascii="Times New Roman" w:hAnsi="Times New Roman"/>
          <w:bCs/>
          <w:sz w:val="24"/>
          <w:szCs w:val="24"/>
        </w:rPr>
        <w:t>9</w:t>
      </w:r>
      <w:r w:rsidR="0048399C" w:rsidRPr="0048399C">
        <w:rPr>
          <w:rFonts w:ascii="Times New Roman" w:hAnsi="Times New Roman"/>
          <w:bCs/>
          <w:sz w:val="24"/>
          <w:szCs w:val="24"/>
        </w:rPr>
        <w:t>.</w:t>
      </w:r>
      <w:r w:rsidR="0048399C">
        <w:rPr>
          <w:rFonts w:ascii="Times New Roman" w:hAnsi="Times New Roman"/>
          <w:bCs/>
          <w:sz w:val="24"/>
          <w:szCs w:val="24"/>
        </w:rPr>
        <w:t xml:space="preserve"> </w:t>
      </w:r>
      <w:r w:rsidR="0048399C" w:rsidRPr="0048399C">
        <w:rPr>
          <w:rFonts w:ascii="Times New Roman" w:hAnsi="Times New Roman"/>
          <w:bCs/>
          <w:sz w:val="24"/>
          <w:szCs w:val="24"/>
        </w:rPr>
        <w:t>Vanema poolt kaetava osalustasu suuruse kehtestamine Viljandi linna lasteaedades (2026/55)</w:t>
      </w:r>
    </w:p>
    <w:p w14:paraId="573B8CF8" w14:textId="7821C733" w:rsidR="0048399C" w:rsidRPr="0048399C" w:rsidRDefault="00726596" w:rsidP="0048399C">
      <w:pPr>
        <w:suppressAutoHyphens w:val="0"/>
        <w:spacing w:after="0" w:line="240" w:lineRule="auto"/>
        <w:rPr>
          <w:rFonts w:ascii="Times New Roman" w:hAnsi="Times New Roman"/>
          <w:bCs/>
          <w:sz w:val="24"/>
          <w:szCs w:val="24"/>
        </w:rPr>
      </w:pPr>
      <w:r>
        <w:rPr>
          <w:rFonts w:ascii="Times New Roman" w:hAnsi="Times New Roman"/>
          <w:bCs/>
          <w:sz w:val="24"/>
          <w:szCs w:val="24"/>
        </w:rPr>
        <w:t>10</w:t>
      </w:r>
      <w:r w:rsidR="0048399C" w:rsidRPr="0048399C">
        <w:rPr>
          <w:rFonts w:ascii="Times New Roman" w:hAnsi="Times New Roman"/>
          <w:bCs/>
          <w:sz w:val="24"/>
          <w:szCs w:val="24"/>
        </w:rPr>
        <w:t>.</w:t>
      </w:r>
      <w:r w:rsidR="0048399C">
        <w:rPr>
          <w:rFonts w:ascii="Times New Roman" w:hAnsi="Times New Roman"/>
          <w:bCs/>
          <w:sz w:val="24"/>
          <w:szCs w:val="24"/>
        </w:rPr>
        <w:t xml:space="preserve"> </w:t>
      </w:r>
      <w:r w:rsidR="0048399C" w:rsidRPr="0048399C">
        <w:rPr>
          <w:rFonts w:ascii="Times New Roman" w:hAnsi="Times New Roman"/>
          <w:bCs/>
          <w:sz w:val="24"/>
          <w:szCs w:val="24"/>
        </w:rPr>
        <w:t>Viljandi linna koristusteenuse hetkeolukord ning valmistumine käesoleva lepingu lõppemiseks</w:t>
      </w:r>
    </w:p>
    <w:p w14:paraId="288C46FF" w14:textId="77777777" w:rsidR="0007084D" w:rsidRPr="00F0421C" w:rsidRDefault="0007084D" w:rsidP="0007084D">
      <w:pPr>
        <w:widowControl w:val="0"/>
        <w:autoSpaceDE w:val="0"/>
        <w:spacing w:after="0" w:line="240" w:lineRule="auto"/>
        <w:jc w:val="both"/>
        <w:rPr>
          <w:rFonts w:ascii="Times New Roman" w:hAnsi="Times New Roman"/>
          <w:b/>
          <w:color w:val="000000"/>
          <w:sz w:val="24"/>
        </w:rPr>
      </w:pPr>
      <w:r>
        <w:rPr>
          <w:rFonts w:ascii="Times New Roman" w:hAnsi="Times New Roman"/>
          <w:b/>
          <w:color w:val="000000"/>
          <w:sz w:val="24"/>
        </w:rPr>
        <w:lastRenderedPageBreak/>
        <w:t xml:space="preserve">PÄEVAKORRAPUNKT NR </w:t>
      </w:r>
      <w:r w:rsidRPr="005E67C5">
        <w:rPr>
          <w:rFonts w:ascii="Times New Roman" w:hAnsi="Times New Roman"/>
          <w:b/>
          <w:color w:val="000000"/>
          <w:sz w:val="24"/>
        </w:rPr>
        <w:t>1</w:t>
      </w:r>
    </w:p>
    <w:p w14:paraId="6C666051" w14:textId="5C18986A" w:rsidR="0048399C" w:rsidRDefault="0048399C" w:rsidP="0007084D">
      <w:pPr>
        <w:widowControl w:val="0"/>
        <w:autoSpaceDE w:val="0"/>
        <w:spacing w:after="0" w:line="240" w:lineRule="auto"/>
        <w:jc w:val="both"/>
        <w:rPr>
          <w:rFonts w:ascii="Times New Roman" w:hAnsi="Times New Roman"/>
          <w:b/>
          <w:bCs/>
          <w:sz w:val="24"/>
          <w:szCs w:val="24"/>
        </w:rPr>
      </w:pPr>
      <w:r w:rsidRPr="0048399C">
        <w:rPr>
          <w:rFonts w:ascii="Times New Roman" w:hAnsi="Times New Roman"/>
          <w:b/>
          <w:bCs/>
          <w:sz w:val="24"/>
          <w:szCs w:val="24"/>
        </w:rPr>
        <w:t>Kohtumine Viljandi Linnahooldus juh</w:t>
      </w:r>
      <w:r w:rsidR="00AB5F54">
        <w:rPr>
          <w:rFonts w:ascii="Times New Roman" w:hAnsi="Times New Roman"/>
          <w:b/>
          <w:bCs/>
          <w:sz w:val="24"/>
          <w:szCs w:val="24"/>
        </w:rPr>
        <w:t>atajag</w:t>
      </w:r>
      <w:r w:rsidRPr="0048399C">
        <w:rPr>
          <w:rFonts w:ascii="Times New Roman" w:hAnsi="Times New Roman"/>
          <w:b/>
          <w:bCs/>
          <w:sz w:val="24"/>
          <w:szCs w:val="24"/>
        </w:rPr>
        <w:t>a</w:t>
      </w:r>
    </w:p>
    <w:p w14:paraId="2CCC4ECF" w14:textId="5EF80861" w:rsidR="0007084D" w:rsidRPr="00F0421C" w:rsidRDefault="0007084D" w:rsidP="0007084D">
      <w:pPr>
        <w:widowControl w:val="0"/>
        <w:autoSpaceDE w:val="0"/>
        <w:spacing w:after="0" w:line="240" w:lineRule="auto"/>
        <w:jc w:val="both"/>
        <w:rPr>
          <w:rFonts w:ascii="Times New Roman" w:hAnsi="Times New Roman"/>
          <w:b/>
          <w:color w:val="000000"/>
          <w:sz w:val="24"/>
        </w:rPr>
      </w:pPr>
      <w:r w:rsidRPr="00F0421C">
        <w:rPr>
          <w:rFonts w:ascii="Times New Roman" w:hAnsi="Times New Roman"/>
          <w:b/>
          <w:color w:val="000000"/>
          <w:sz w:val="24"/>
        </w:rPr>
        <w:t>KUULATI:</w:t>
      </w:r>
    </w:p>
    <w:p w14:paraId="34F8303E" w14:textId="44DFFD40" w:rsidR="0007084D" w:rsidRDefault="0048399C" w:rsidP="0007084D">
      <w:pPr>
        <w:suppressAutoHyphens w:val="0"/>
        <w:spacing w:after="0" w:line="240" w:lineRule="auto"/>
        <w:jc w:val="both"/>
        <w:rPr>
          <w:rFonts w:ascii="Times New Roman" w:hAnsi="Times New Roman"/>
          <w:sz w:val="24"/>
          <w:szCs w:val="24"/>
        </w:rPr>
      </w:pPr>
      <w:r>
        <w:rPr>
          <w:rFonts w:ascii="Times New Roman" w:hAnsi="Times New Roman"/>
          <w:sz w:val="24"/>
          <w:szCs w:val="24"/>
        </w:rPr>
        <w:t xml:space="preserve">M. Kütt andis ülevaate Viljandi Linnahoolduse </w:t>
      </w:r>
      <w:r w:rsidR="008D490D">
        <w:rPr>
          <w:rFonts w:ascii="Times New Roman" w:hAnsi="Times New Roman"/>
          <w:sz w:val="24"/>
          <w:szCs w:val="24"/>
        </w:rPr>
        <w:t xml:space="preserve">asutusest ja </w:t>
      </w:r>
      <w:r>
        <w:rPr>
          <w:rFonts w:ascii="Times New Roman" w:hAnsi="Times New Roman"/>
          <w:sz w:val="24"/>
          <w:szCs w:val="24"/>
        </w:rPr>
        <w:t>tööst.</w:t>
      </w:r>
    </w:p>
    <w:p w14:paraId="490C9309" w14:textId="77777777" w:rsidR="002848F3" w:rsidRDefault="002848F3" w:rsidP="0007084D">
      <w:pPr>
        <w:suppressAutoHyphens w:val="0"/>
        <w:spacing w:after="0" w:line="240" w:lineRule="auto"/>
        <w:jc w:val="both"/>
        <w:rPr>
          <w:rFonts w:ascii="Times New Roman" w:hAnsi="Times New Roman"/>
          <w:sz w:val="24"/>
          <w:szCs w:val="24"/>
        </w:rPr>
      </w:pPr>
    </w:p>
    <w:p w14:paraId="59494BD4" w14:textId="20155155" w:rsidR="002848F3" w:rsidRPr="005E67C5" w:rsidRDefault="002848F3" w:rsidP="0007084D">
      <w:pPr>
        <w:suppressAutoHyphens w:val="0"/>
        <w:spacing w:after="0" w:line="240" w:lineRule="auto"/>
        <w:jc w:val="both"/>
        <w:rPr>
          <w:rFonts w:ascii="Times New Roman" w:hAnsi="Times New Roman"/>
          <w:sz w:val="24"/>
          <w:szCs w:val="24"/>
        </w:rPr>
      </w:pPr>
      <w:r>
        <w:rPr>
          <w:rFonts w:ascii="Times New Roman" w:hAnsi="Times New Roman"/>
          <w:sz w:val="24"/>
          <w:szCs w:val="24"/>
        </w:rPr>
        <w:t>Toimus avatud arutelu ning komisjoni liikmed esitasid küsimusi</w:t>
      </w:r>
      <w:r w:rsidR="00AB5F54">
        <w:rPr>
          <w:rFonts w:ascii="Times New Roman" w:hAnsi="Times New Roman"/>
          <w:sz w:val="24"/>
          <w:szCs w:val="24"/>
        </w:rPr>
        <w:t xml:space="preserve"> Viljandi Linnahooldus juhatajale</w:t>
      </w:r>
      <w:r>
        <w:rPr>
          <w:rFonts w:ascii="Times New Roman" w:hAnsi="Times New Roman"/>
          <w:sz w:val="24"/>
          <w:szCs w:val="24"/>
        </w:rPr>
        <w:t>.</w:t>
      </w:r>
    </w:p>
    <w:p w14:paraId="442A4C56" w14:textId="77777777" w:rsidR="0007084D" w:rsidRPr="00F0421C" w:rsidRDefault="0007084D" w:rsidP="0007084D">
      <w:pPr>
        <w:spacing w:after="0" w:line="240" w:lineRule="auto"/>
        <w:jc w:val="both"/>
        <w:rPr>
          <w:rFonts w:ascii="Times New Roman" w:hAnsi="Times New Roman"/>
          <w:sz w:val="24"/>
          <w:szCs w:val="24"/>
        </w:rPr>
      </w:pPr>
    </w:p>
    <w:p w14:paraId="25BF6226" w14:textId="77777777" w:rsidR="0007084D" w:rsidRPr="00F0421C" w:rsidRDefault="0007084D" w:rsidP="0007084D">
      <w:pPr>
        <w:widowControl w:val="0"/>
        <w:autoSpaceDE w:val="0"/>
        <w:spacing w:after="0" w:line="240" w:lineRule="auto"/>
        <w:jc w:val="both"/>
        <w:rPr>
          <w:rFonts w:ascii="Times New Roman" w:hAnsi="Times New Roman"/>
          <w:b/>
          <w:sz w:val="24"/>
          <w:szCs w:val="24"/>
        </w:rPr>
      </w:pPr>
      <w:r w:rsidRPr="00F0421C">
        <w:rPr>
          <w:rFonts w:ascii="Times New Roman" w:hAnsi="Times New Roman"/>
          <w:b/>
          <w:sz w:val="24"/>
          <w:szCs w:val="24"/>
        </w:rPr>
        <w:t xml:space="preserve">OTSUSTATI: </w:t>
      </w:r>
    </w:p>
    <w:p w14:paraId="3CC90C22" w14:textId="4D9D3E19" w:rsidR="0007084D" w:rsidRPr="005714DB" w:rsidRDefault="0048399C" w:rsidP="00EC4729">
      <w:pPr>
        <w:suppressAutoHyphens w:val="0"/>
        <w:spacing w:after="0" w:line="240" w:lineRule="auto"/>
        <w:jc w:val="both"/>
        <w:rPr>
          <w:rFonts w:ascii="Times New Roman" w:hAnsi="Times New Roman"/>
          <w:sz w:val="24"/>
          <w:szCs w:val="24"/>
        </w:rPr>
      </w:pPr>
      <w:r w:rsidRPr="00AB5F54">
        <w:rPr>
          <w:rFonts w:ascii="Times New Roman" w:hAnsi="Times New Roman"/>
          <w:sz w:val="24"/>
          <w:szCs w:val="24"/>
        </w:rPr>
        <w:t>Informatsioon võtta teadmiseks.</w:t>
      </w:r>
    </w:p>
    <w:p w14:paraId="176D3924" w14:textId="77777777" w:rsidR="008D46D5" w:rsidRDefault="008D46D5" w:rsidP="0007084D">
      <w:pPr>
        <w:suppressAutoHyphens w:val="0"/>
        <w:spacing w:after="0" w:line="240" w:lineRule="auto"/>
        <w:rPr>
          <w:rFonts w:ascii="Times New Roman" w:hAnsi="Times New Roman"/>
          <w:sz w:val="24"/>
          <w:szCs w:val="24"/>
        </w:rPr>
      </w:pPr>
    </w:p>
    <w:p w14:paraId="5435D4AC" w14:textId="77777777" w:rsidR="008D46D5" w:rsidRDefault="008D46D5" w:rsidP="0007084D">
      <w:pPr>
        <w:suppressAutoHyphens w:val="0"/>
        <w:spacing w:after="0" w:line="240" w:lineRule="auto"/>
        <w:rPr>
          <w:rFonts w:ascii="Times New Roman" w:hAnsi="Times New Roman"/>
          <w:sz w:val="24"/>
          <w:szCs w:val="24"/>
        </w:rPr>
      </w:pPr>
    </w:p>
    <w:p w14:paraId="388727F2" w14:textId="1EDD2CC3" w:rsidR="001F30C5" w:rsidRDefault="001F30C5" w:rsidP="001F30C5">
      <w:pPr>
        <w:suppressAutoHyphens w:val="0"/>
        <w:spacing w:after="0" w:line="240" w:lineRule="auto"/>
        <w:rPr>
          <w:rFonts w:ascii="Times New Roman" w:hAnsi="Times New Roman"/>
          <w:b/>
          <w:color w:val="000000"/>
          <w:sz w:val="24"/>
        </w:rPr>
      </w:pPr>
      <w:r>
        <w:rPr>
          <w:rFonts w:ascii="Times New Roman" w:hAnsi="Times New Roman"/>
          <w:b/>
          <w:color w:val="000000"/>
          <w:sz w:val="24"/>
        </w:rPr>
        <w:t>PÄEVAKORRAPUNKT NR 2</w:t>
      </w:r>
    </w:p>
    <w:p w14:paraId="341445AF" w14:textId="77777777" w:rsidR="001F30C5" w:rsidRDefault="001F30C5" w:rsidP="001F30C5">
      <w:pPr>
        <w:spacing w:after="0" w:line="240" w:lineRule="auto"/>
        <w:jc w:val="both"/>
        <w:rPr>
          <w:rFonts w:ascii="Times New Roman" w:hAnsi="Times New Roman"/>
          <w:b/>
          <w:sz w:val="24"/>
          <w:szCs w:val="24"/>
        </w:rPr>
      </w:pPr>
      <w:r w:rsidRPr="0048399C">
        <w:rPr>
          <w:rFonts w:ascii="Times New Roman" w:hAnsi="Times New Roman"/>
          <w:b/>
          <w:bCs/>
          <w:sz w:val="24"/>
          <w:szCs w:val="24"/>
        </w:rPr>
        <w:t xml:space="preserve">Arutelu rahandusameti juhatajaga võimaluste osas saada jooksev raport eelarve täitmise kohta </w:t>
      </w:r>
      <w:r w:rsidRPr="00F95667">
        <w:rPr>
          <w:rFonts w:ascii="Times New Roman" w:hAnsi="Times New Roman"/>
          <w:b/>
          <w:sz w:val="24"/>
          <w:szCs w:val="24"/>
        </w:rPr>
        <w:t>KUULATI:</w:t>
      </w:r>
    </w:p>
    <w:p w14:paraId="1A7F56EA" w14:textId="41C2ABA6" w:rsidR="00AB5F54" w:rsidRDefault="00F0763E" w:rsidP="001F30C5">
      <w:pPr>
        <w:spacing w:after="0" w:line="240" w:lineRule="auto"/>
        <w:jc w:val="both"/>
        <w:rPr>
          <w:rFonts w:ascii="Times New Roman" w:hAnsi="Times New Roman"/>
          <w:color w:val="242424"/>
          <w:sz w:val="24"/>
          <w:szCs w:val="24"/>
          <w:lang w:eastAsia="et-EE"/>
        </w:rPr>
      </w:pPr>
      <w:r w:rsidRPr="00F0763E">
        <w:rPr>
          <w:rFonts w:ascii="Times New Roman" w:hAnsi="Times New Roman"/>
          <w:color w:val="242424"/>
          <w:sz w:val="24"/>
          <w:szCs w:val="24"/>
          <w:lang w:eastAsia="et-EE"/>
        </w:rPr>
        <w:t xml:space="preserve">I. Aasna tegi sissejuhatuse teemasse ning uuris, kas on võimalik </w:t>
      </w:r>
      <w:r>
        <w:rPr>
          <w:rFonts w:ascii="Times New Roman" w:hAnsi="Times New Roman"/>
          <w:color w:val="242424"/>
          <w:sz w:val="24"/>
          <w:szCs w:val="24"/>
          <w:lang w:eastAsia="et-EE"/>
        </w:rPr>
        <w:t>näha</w:t>
      </w:r>
      <w:r w:rsidRPr="00F0763E">
        <w:rPr>
          <w:rFonts w:ascii="Times New Roman" w:hAnsi="Times New Roman"/>
          <w:color w:val="242424"/>
          <w:sz w:val="24"/>
          <w:szCs w:val="24"/>
          <w:lang w:eastAsia="et-EE"/>
        </w:rPr>
        <w:t xml:space="preserve"> jooksvat raport</w:t>
      </w:r>
      <w:r>
        <w:rPr>
          <w:rFonts w:ascii="Times New Roman" w:hAnsi="Times New Roman"/>
          <w:color w:val="242424"/>
          <w:sz w:val="24"/>
          <w:szCs w:val="24"/>
          <w:lang w:eastAsia="et-EE"/>
        </w:rPr>
        <w:t>it</w:t>
      </w:r>
      <w:r w:rsidRPr="00F0763E">
        <w:rPr>
          <w:rFonts w:ascii="Times New Roman" w:hAnsi="Times New Roman"/>
          <w:color w:val="242424"/>
          <w:sz w:val="24"/>
          <w:szCs w:val="24"/>
          <w:lang w:eastAsia="et-EE"/>
        </w:rPr>
        <w:t>, mis kajastaks eelarve täitmise seisu.</w:t>
      </w:r>
    </w:p>
    <w:p w14:paraId="7201F413" w14:textId="77777777" w:rsidR="00917030" w:rsidRDefault="00917030" w:rsidP="001F30C5">
      <w:pPr>
        <w:spacing w:after="0" w:line="240" w:lineRule="auto"/>
        <w:jc w:val="both"/>
        <w:rPr>
          <w:rFonts w:ascii="Times New Roman" w:hAnsi="Times New Roman"/>
          <w:color w:val="242424"/>
          <w:sz w:val="24"/>
          <w:szCs w:val="24"/>
          <w:lang w:eastAsia="et-EE"/>
        </w:rPr>
      </w:pPr>
    </w:p>
    <w:p w14:paraId="493CB76C" w14:textId="77B34B0B" w:rsidR="00917030" w:rsidRDefault="00917030" w:rsidP="001F30C5">
      <w:pPr>
        <w:spacing w:after="0" w:line="240" w:lineRule="auto"/>
        <w:jc w:val="both"/>
        <w:rPr>
          <w:rFonts w:ascii="Times New Roman" w:hAnsi="Times New Roman"/>
          <w:color w:val="242424"/>
          <w:sz w:val="24"/>
          <w:szCs w:val="24"/>
          <w:lang w:eastAsia="et-EE"/>
        </w:rPr>
      </w:pPr>
      <w:r w:rsidRPr="00917030">
        <w:rPr>
          <w:rFonts w:ascii="Times New Roman" w:hAnsi="Times New Roman"/>
          <w:color w:val="242424"/>
          <w:sz w:val="24"/>
          <w:szCs w:val="24"/>
          <w:lang w:eastAsia="et-EE"/>
        </w:rPr>
        <w:t>Ü. Allik teavitas, et kodulehel on olemas eelarve rubriik, mille alt on leitav „Linna eelarve andmevärav 2025“, kus on võimalik tutvuda eelarveandmetega. Hetkel on avaldatud 2025. aasta eelarve, kuid ettevalmistamisel on ka 2026. aasta eelarve, mis avaldatakse detailsemal kujul pärast selle valmimist.</w:t>
      </w:r>
    </w:p>
    <w:p w14:paraId="1E52BFBC" w14:textId="77777777" w:rsidR="00F0763E" w:rsidRPr="003E5F05" w:rsidRDefault="00F0763E" w:rsidP="001F30C5">
      <w:pPr>
        <w:spacing w:after="0" w:line="240" w:lineRule="auto"/>
        <w:jc w:val="both"/>
        <w:rPr>
          <w:rFonts w:ascii="Times New Roman" w:hAnsi="Times New Roman"/>
          <w:color w:val="242424"/>
          <w:sz w:val="24"/>
          <w:szCs w:val="24"/>
          <w:highlight w:val="magenta"/>
          <w:lang w:eastAsia="et-EE"/>
        </w:rPr>
      </w:pPr>
    </w:p>
    <w:p w14:paraId="3797C152" w14:textId="2892AD7E" w:rsidR="00AB5F54" w:rsidRPr="00A958F6" w:rsidRDefault="00AB5F54" w:rsidP="001F30C5">
      <w:pPr>
        <w:spacing w:after="0" w:line="240" w:lineRule="auto"/>
        <w:jc w:val="both"/>
        <w:rPr>
          <w:rFonts w:ascii="Times New Roman" w:hAnsi="Times New Roman"/>
          <w:b/>
          <w:bCs/>
          <w:color w:val="242424"/>
          <w:sz w:val="24"/>
          <w:szCs w:val="24"/>
          <w:lang w:eastAsia="et-EE"/>
        </w:rPr>
      </w:pPr>
      <w:r w:rsidRPr="00A958F6">
        <w:rPr>
          <w:rFonts w:ascii="Times New Roman" w:hAnsi="Times New Roman"/>
          <w:b/>
          <w:bCs/>
          <w:color w:val="242424"/>
          <w:sz w:val="24"/>
          <w:szCs w:val="24"/>
          <w:lang w:eastAsia="et-EE"/>
        </w:rPr>
        <w:t>Tähelepanek</w:t>
      </w:r>
      <w:r w:rsidR="00A958F6">
        <w:rPr>
          <w:rFonts w:ascii="Times New Roman" w:hAnsi="Times New Roman"/>
          <w:b/>
          <w:bCs/>
          <w:color w:val="242424"/>
          <w:sz w:val="24"/>
          <w:szCs w:val="24"/>
          <w:lang w:eastAsia="et-EE"/>
        </w:rPr>
        <w:t>ud</w:t>
      </w:r>
      <w:r w:rsidRPr="00A958F6">
        <w:rPr>
          <w:rFonts w:ascii="Times New Roman" w:hAnsi="Times New Roman"/>
          <w:b/>
          <w:bCs/>
          <w:color w:val="242424"/>
          <w:sz w:val="24"/>
          <w:szCs w:val="24"/>
          <w:lang w:eastAsia="et-EE"/>
        </w:rPr>
        <w:t>:</w:t>
      </w:r>
    </w:p>
    <w:p w14:paraId="719F678E" w14:textId="1B026A5C" w:rsidR="00F0763E" w:rsidRDefault="00A958F6" w:rsidP="001F30C5">
      <w:pPr>
        <w:spacing w:after="0" w:line="240" w:lineRule="auto"/>
        <w:jc w:val="both"/>
        <w:rPr>
          <w:rFonts w:ascii="Times New Roman" w:hAnsi="Times New Roman"/>
          <w:color w:val="242424"/>
          <w:sz w:val="24"/>
          <w:szCs w:val="24"/>
          <w:lang w:eastAsia="et-EE"/>
        </w:rPr>
      </w:pPr>
      <w:r w:rsidRPr="00A958F6">
        <w:rPr>
          <w:rFonts w:ascii="Times New Roman" w:hAnsi="Times New Roman"/>
          <w:color w:val="242424"/>
          <w:sz w:val="24"/>
          <w:szCs w:val="24"/>
          <w:lang w:eastAsia="et-EE"/>
        </w:rPr>
        <w:t>D. Martinson</w:t>
      </w:r>
      <w:r>
        <w:rPr>
          <w:rFonts w:ascii="Times New Roman" w:hAnsi="Times New Roman"/>
          <w:color w:val="242424"/>
          <w:sz w:val="24"/>
          <w:szCs w:val="24"/>
          <w:lang w:eastAsia="et-EE"/>
        </w:rPr>
        <w:t xml:space="preserve"> – </w:t>
      </w:r>
      <w:r w:rsidRPr="00A958F6">
        <w:rPr>
          <w:rFonts w:ascii="Times New Roman" w:hAnsi="Times New Roman"/>
          <w:color w:val="242424"/>
          <w:sz w:val="24"/>
          <w:szCs w:val="24"/>
          <w:lang w:eastAsia="et-EE"/>
        </w:rPr>
        <w:t xml:space="preserve">võimalusel lisada kodulehele tagasi </w:t>
      </w:r>
      <w:r>
        <w:rPr>
          <w:rFonts w:ascii="Times New Roman" w:hAnsi="Times New Roman"/>
          <w:color w:val="242424"/>
          <w:sz w:val="24"/>
          <w:szCs w:val="24"/>
          <w:lang w:eastAsia="et-EE"/>
        </w:rPr>
        <w:t xml:space="preserve">jooksev </w:t>
      </w:r>
      <w:r w:rsidRPr="00A958F6">
        <w:rPr>
          <w:rFonts w:ascii="Times New Roman" w:hAnsi="Times New Roman"/>
          <w:color w:val="242424"/>
          <w:sz w:val="24"/>
          <w:szCs w:val="24"/>
          <w:lang w:eastAsia="et-EE"/>
        </w:rPr>
        <w:t>tabel tulumaksu laekumise kohta kuude lõikes.</w:t>
      </w:r>
    </w:p>
    <w:p w14:paraId="795CE12F" w14:textId="77777777" w:rsidR="00A958F6" w:rsidRPr="00D43CB7" w:rsidRDefault="00A958F6" w:rsidP="001F30C5">
      <w:pPr>
        <w:spacing w:after="0" w:line="240" w:lineRule="auto"/>
        <w:jc w:val="both"/>
        <w:rPr>
          <w:rFonts w:ascii="Times New Roman" w:hAnsi="Times New Roman"/>
          <w:color w:val="242424"/>
          <w:sz w:val="24"/>
          <w:szCs w:val="24"/>
          <w:lang w:eastAsia="et-EE"/>
        </w:rPr>
      </w:pPr>
    </w:p>
    <w:p w14:paraId="173033E5" w14:textId="382524E7" w:rsidR="001F30C5" w:rsidRPr="00D43CB7" w:rsidRDefault="00A958F6" w:rsidP="001F30C5">
      <w:pPr>
        <w:spacing w:after="0" w:line="240" w:lineRule="auto"/>
        <w:jc w:val="both"/>
        <w:rPr>
          <w:rFonts w:ascii="Times New Roman" w:hAnsi="Times New Roman"/>
          <w:color w:val="242424"/>
          <w:sz w:val="24"/>
          <w:szCs w:val="24"/>
          <w:lang w:eastAsia="et-EE"/>
        </w:rPr>
      </w:pPr>
      <w:r w:rsidRPr="00D43CB7">
        <w:rPr>
          <w:rFonts w:ascii="Times New Roman" w:hAnsi="Times New Roman"/>
          <w:color w:val="242424"/>
          <w:sz w:val="24"/>
          <w:szCs w:val="24"/>
          <w:lang w:eastAsia="et-EE"/>
        </w:rPr>
        <w:t xml:space="preserve">J.-K. </w:t>
      </w:r>
      <w:proofErr w:type="spellStart"/>
      <w:r w:rsidRPr="00D43CB7">
        <w:rPr>
          <w:rFonts w:ascii="Times New Roman" w:hAnsi="Times New Roman"/>
          <w:color w:val="242424"/>
          <w:sz w:val="24"/>
          <w:szCs w:val="24"/>
          <w:lang w:eastAsia="et-EE"/>
        </w:rPr>
        <w:t>Konovalov</w:t>
      </w:r>
      <w:proofErr w:type="spellEnd"/>
      <w:r w:rsidRPr="00D43CB7">
        <w:rPr>
          <w:rFonts w:ascii="Times New Roman" w:hAnsi="Times New Roman"/>
          <w:color w:val="242424"/>
          <w:sz w:val="24"/>
          <w:szCs w:val="24"/>
          <w:lang w:eastAsia="et-EE"/>
        </w:rPr>
        <w:t xml:space="preserve"> </w:t>
      </w:r>
      <w:r w:rsidR="00D43CB7">
        <w:rPr>
          <w:rFonts w:ascii="Times New Roman" w:hAnsi="Times New Roman"/>
          <w:color w:val="242424"/>
          <w:sz w:val="24"/>
          <w:szCs w:val="24"/>
          <w:lang w:eastAsia="et-EE"/>
        </w:rPr>
        <w:t>–</w:t>
      </w:r>
      <w:r w:rsidRPr="00D43CB7">
        <w:rPr>
          <w:rFonts w:ascii="Times New Roman" w:hAnsi="Times New Roman"/>
          <w:color w:val="242424"/>
          <w:sz w:val="24"/>
          <w:szCs w:val="24"/>
          <w:lang w:eastAsia="et-EE"/>
        </w:rPr>
        <w:t xml:space="preserve"> </w:t>
      </w:r>
      <w:r w:rsidR="00D43CB7">
        <w:rPr>
          <w:rFonts w:ascii="Times New Roman" w:hAnsi="Times New Roman"/>
          <w:color w:val="242424"/>
          <w:sz w:val="24"/>
          <w:szCs w:val="24"/>
          <w:lang w:eastAsia="et-EE"/>
        </w:rPr>
        <w:t>u</w:t>
      </w:r>
      <w:r w:rsidR="00D43CB7" w:rsidRPr="00D43CB7">
        <w:rPr>
          <w:rFonts w:ascii="Times New Roman" w:hAnsi="Times New Roman"/>
          <w:color w:val="242424"/>
          <w:sz w:val="24"/>
          <w:szCs w:val="24"/>
          <w:lang w:eastAsia="et-EE"/>
        </w:rPr>
        <w:t xml:space="preserve">urida </w:t>
      </w:r>
      <w:proofErr w:type="spellStart"/>
      <w:r w:rsidR="00D43CB7" w:rsidRPr="00D43CB7">
        <w:rPr>
          <w:rFonts w:ascii="Times New Roman" w:hAnsi="Times New Roman"/>
          <w:color w:val="242424"/>
          <w:sz w:val="24"/>
          <w:szCs w:val="24"/>
          <w:lang w:eastAsia="et-EE"/>
        </w:rPr>
        <w:t>VeeRa</w:t>
      </w:r>
      <w:proofErr w:type="spellEnd"/>
      <w:r w:rsidR="00D43CB7" w:rsidRPr="00D43CB7">
        <w:rPr>
          <w:rFonts w:ascii="Times New Roman" w:hAnsi="Times New Roman"/>
          <w:color w:val="242424"/>
          <w:sz w:val="24"/>
          <w:szCs w:val="24"/>
          <w:lang w:eastAsia="et-EE"/>
        </w:rPr>
        <w:t xml:space="preserve"> programmi kasutajakontode võimalusi</w:t>
      </w:r>
      <w:r w:rsidR="00D43CB7">
        <w:rPr>
          <w:rFonts w:ascii="Times New Roman" w:hAnsi="Times New Roman"/>
          <w:color w:val="242424"/>
          <w:sz w:val="24"/>
          <w:szCs w:val="24"/>
          <w:lang w:eastAsia="et-EE"/>
        </w:rPr>
        <w:t xml:space="preserve">, </w:t>
      </w:r>
      <w:r w:rsidR="00D43CB7" w:rsidRPr="00D43CB7">
        <w:rPr>
          <w:rFonts w:ascii="Times New Roman" w:hAnsi="Times New Roman"/>
          <w:color w:val="242424"/>
          <w:sz w:val="24"/>
          <w:szCs w:val="24"/>
          <w:lang w:eastAsia="et-EE"/>
        </w:rPr>
        <w:t xml:space="preserve">kas on võimalik laiendada ligipääsu vaatajaõigustega volikogu ja </w:t>
      </w:r>
      <w:r w:rsidR="00D43CB7">
        <w:rPr>
          <w:rFonts w:ascii="Times New Roman" w:hAnsi="Times New Roman"/>
          <w:color w:val="242424"/>
          <w:sz w:val="24"/>
          <w:szCs w:val="24"/>
          <w:lang w:eastAsia="et-EE"/>
        </w:rPr>
        <w:t xml:space="preserve">eelarve-, arengu- ja majanduskomisjoni </w:t>
      </w:r>
      <w:r w:rsidR="00D43CB7" w:rsidRPr="00D43CB7">
        <w:rPr>
          <w:rFonts w:ascii="Times New Roman" w:hAnsi="Times New Roman"/>
          <w:color w:val="242424"/>
          <w:sz w:val="24"/>
          <w:szCs w:val="24"/>
          <w:lang w:eastAsia="et-EE"/>
        </w:rPr>
        <w:t>liikmetele ning selgitada vastavate lahenduste maksumus inimese kohta.</w:t>
      </w:r>
    </w:p>
    <w:p w14:paraId="02BAE619" w14:textId="77777777" w:rsidR="00F0763E" w:rsidRPr="003E5F05" w:rsidRDefault="00F0763E" w:rsidP="001F30C5">
      <w:pPr>
        <w:spacing w:after="0" w:line="240" w:lineRule="auto"/>
        <w:jc w:val="both"/>
        <w:rPr>
          <w:rFonts w:ascii="Times New Roman" w:hAnsi="Times New Roman"/>
          <w:sz w:val="24"/>
          <w:szCs w:val="24"/>
          <w:highlight w:val="magenta"/>
        </w:rPr>
      </w:pPr>
    </w:p>
    <w:p w14:paraId="2F43970F" w14:textId="77777777" w:rsidR="001F30C5" w:rsidRPr="00D43CB7" w:rsidRDefault="001F30C5" w:rsidP="001F30C5">
      <w:pPr>
        <w:autoSpaceDE w:val="0"/>
        <w:spacing w:after="0" w:line="240" w:lineRule="auto"/>
        <w:jc w:val="both"/>
        <w:rPr>
          <w:rFonts w:ascii="Times New Roman" w:hAnsi="Times New Roman"/>
          <w:b/>
          <w:sz w:val="24"/>
          <w:szCs w:val="24"/>
        </w:rPr>
      </w:pPr>
      <w:r w:rsidRPr="00D43CB7">
        <w:rPr>
          <w:rFonts w:ascii="Times New Roman" w:hAnsi="Times New Roman"/>
          <w:b/>
          <w:sz w:val="24"/>
          <w:szCs w:val="24"/>
        </w:rPr>
        <w:t>OTSUSTATI:</w:t>
      </w:r>
    </w:p>
    <w:p w14:paraId="1AF52C8B" w14:textId="7A0FFB3C" w:rsidR="00826A64" w:rsidRPr="00826A64" w:rsidRDefault="00826A64" w:rsidP="00826A64">
      <w:pPr>
        <w:suppressAutoHyphens w:val="0"/>
        <w:spacing w:after="0" w:line="240" w:lineRule="auto"/>
        <w:jc w:val="both"/>
        <w:rPr>
          <w:rFonts w:ascii="Times New Roman" w:hAnsi="Times New Roman"/>
          <w:color w:val="000000"/>
          <w:sz w:val="24"/>
        </w:rPr>
      </w:pPr>
      <w:r>
        <w:rPr>
          <w:rFonts w:ascii="Times New Roman" w:hAnsi="Times New Roman"/>
          <w:color w:val="000000"/>
          <w:sz w:val="24"/>
        </w:rPr>
        <w:t xml:space="preserve">1. </w:t>
      </w:r>
      <w:r w:rsidRPr="00826A64">
        <w:rPr>
          <w:rFonts w:ascii="Times New Roman" w:hAnsi="Times New Roman"/>
          <w:color w:val="000000"/>
          <w:sz w:val="24"/>
        </w:rPr>
        <w:t>Oodatakse ära uuenenud andmevärava 2026. aasta eelarve</w:t>
      </w:r>
      <w:r>
        <w:rPr>
          <w:rFonts w:ascii="Times New Roman" w:hAnsi="Times New Roman"/>
          <w:color w:val="000000"/>
          <w:sz w:val="24"/>
        </w:rPr>
        <w:t>.</w:t>
      </w:r>
      <w:r w:rsidRPr="00826A64">
        <w:rPr>
          <w:rFonts w:ascii="Times New Roman" w:hAnsi="Times New Roman"/>
          <w:color w:val="000000"/>
          <w:sz w:val="24"/>
        </w:rPr>
        <w:t xml:space="preserve"> </w:t>
      </w:r>
      <w:r>
        <w:rPr>
          <w:rFonts w:ascii="Times New Roman" w:hAnsi="Times New Roman"/>
          <w:color w:val="000000"/>
          <w:sz w:val="24"/>
        </w:rPr>
        <w:t>R</w:t>
      </w:r>
      <w:r w:rsidRPr="00826A64">
        <w:rPr>
          <w:rFonts w:ascii="Times New Roman" w:hAnsi="Times New Roman"/>
          <w:color w:val="000000"/>
          <w:sz w:val="24"/>
        </w:rPr>
        <w:t>ahandusameti juhataja uurib, kas andmeid on võimalik esitada detailsemal kujul.</w:t>
      </w:r>
    </w:p>
    <w:p w14:paraId="7B51F82E" w14:textId="6DBC5B68" w:rsidR="00826A64" w:rsidRPr="00826A64" w:rsidRDefault="00826A64" w:rsidP="00826A64">
      <w:pPr>
        <w:suppressAutoHyphens w:val="0"/>
        <w:spacing w:after="0" w:line="240" w:lineRule="auto"/>
        <w:jc w:val="both"/>
        <w:rPr>
          <w:rFonts w:ascii="Times New Roman" w:hAnsi="Times New Roman"/>
          <w:color w:val="000000"/>
          <w:sz w:val="24"/>
        </w:rPr>
      </w:pPr>
      <w:r>
        <w:rPr>
          <w:rFonts w:ascii="Times New Roman" w:hAnsi="Times New Roman"/>
          <w:color w:val="000000"/>
          <w:sz w:val="24"/>
        </w:rPr>
        <w:t xml:space="preserve">2. </w:t>
      </w:r>
      <w:r w:rsidRPr="00826A64">
        <w:rPr>
          <w:rFonts w:ascii="Times New Roman" w:hAnsi="Times New Roman"/>
          <w:color w:val="000000"/>
          <w:sz w:val="24"/>
        </w:rPr>
        <w:t xml:space="preserve">Rahandusameti juhataja uurib </w:t>
      </w:r>
      <w:proofErr w:type="spellStart"/>
      <w:r w:rsidRPr="00826A64">
        <w:rPr>
          <w:rFonts w:ascii="Times New Roman" w:hAnsi="Times New Roman"/>
          <w:color w:val="000000"/>
          <w:sz w:val="24"/>
        </w:rPr>
        <w:t>VeeRa</w:t>
      </w:r>
      <w:proofErr w:type="spellEnd"/>
      <w:r w:rsidRPr="00826A64">
        <w:rPr>
          <w:rFonts w:ascii="Times New Roman" w:hAnsi="Times New Roman"/>
          <w:color w:val="000000"/>
          <w:sz w:val="24"/>
        </w:rPr>
        <w:t xml:space="preserve"> programmi kasutajakontode võimalusi, sh kas on võimalik laiendada ligipääsu vaatajaõigustega volikogu ning eelarve-, arengu- ja majanduskomisjoni liikmetele ning selgitab vastavate lahenduste maksumust inimese kohta.</w:t>
      </w:r>
    </w:p>
    <w:p w14:paraId="09590E52" w14:textId="68556231" w:rsidR="001F30C5" w:rsidRDefault="00826A64" w:rsidP="00826A64">
      <w:pPr>
        <w:suppressAutoHyphens w:val="0"/>
        <w:spacing w:after="0" w:line="240" w:lineRule="auto"/>
        <w:jc w:val="both"/>
        <w:rPr>
          <w:rFonts w:ascii="Times New Roman" w:hAnsi="Times New Roman"/>
          <w:sz w:val="24"/>
          <w:szCs w:val="24"/>
        </w:rPr>
      </w:pPr>
      <w:r>
        <w:rPr>
          <w:rFonts w:ascii="Times New Roman" w:hAnsi="Times New Roman"/>
          <w:color w:val="000000"/>
          <w:sz w:val="24"/>
        </w:rPr>
        <w:t xml:space="preserve">3. </w:t>
      </w:r>
      <w:r w:rsidRPr="00826A64">
        <w:rPr>
          <w:rFonts w:ascii="Times New Roman" w:hAnsi="Times New Roman"/>
          <w:color w:val="000000"/>
          <w:sz w:val="24"/>
        </w:rPr>
        <w:t xml:space="preserve">Vaadata üle R. Hüva tabel; kui </w:t>
      </w:r>
      <w:proofErr w:type="spellStart"/>
      <w:r w:rsidRPr="00826A64">
        <w:rPr>
          <w:rFonts w:ascii="Times New Roman" w:hAnsi="Times New Roman"/>
          <w:color w:val="000000"/>
          <w:sz w:val="24"/>
        </w:rPr>
        <w:t>VeeRa</w:t>
      </w:r>
      <w:proofErr w:type="spellEnd"/>
      <w:r w:rsidRPr="00826A64">
        <w:rPr>
          <w:rFonts w:ascii="Times New Roman" w:hAnsi="Times New Roman"/>
          <w:color w:val="000000"/>
          <w:sz w:val="24"/>
        </w:rPr>
        <w:t xml:space="preserve"> kasutamine osutub liiga keerukaks, leida inimene, kes võtaks </w:t>
      </w:r>
      <w:proofErr w:type="spellStart"/>
      <w:r w:rsidRPr="00826A64">
        <w:rPr>
          <w:rFonts w:ascii="Times New Roman" w:hAnsi="Times New Roman"/>
          <w:color w:val="000000"/>
          <w:sz w:val="24"/>
        </w:rPr>
        <w:t>VeeRast</w:t>
      </w:r>
      <w:proofErr w:type="spellEnd"/>
      <w:r w:rsidRPr="00826A64">
        <w:rPr>
          <w:rFonts w:ascii="Times New Roman" w:hAnsi="Times New Roman"/>
          <w:color w:val="000000"/>
          <w:sz w:val="24"/>
        </w:rPr>
        <w:t xml:space="preserve"> andmed ja koostaks sarnase tabeli, millest R. Hüva rääkis.</w:t>
      </w:r>
    </w:p>
    <w:p w14:paraId="0F679018" w14:textId="77777777" w:rsidR="001F30C5" w:rsidRDefault="001F30C5" w:rsidP="0007084D">
      <w:pPr>
        <w:suppressAutoHyphens w:val="0"/>
        <w:spacing w:after="0" w:line="240" w:lineRule="auto"/>
        <w:rPr>
          <w:rFonts w:ascii="Times New Roman" w:hAnsi="Times New Roman"/>
          <w:sz w:val="24"/>
          <w:szCs w:val="24"/>
        </w:rPr>
      </w:pPr>
    </w:p>
    <w:p w14:paraId="2422B5F2" w14:textId="77777777" w:rsidR="00826A64" w:rsidRDefault="00826A64" w:rsidP="0007084D">
      <w:pPr>
        <w:suppressAutoHyphens w:val="0"/>
        <w:spacing w:after="0" w:line="240" w:lineRule="auto"/>
        <w:rPr>
          <w:rFonts w:ascii="Times New Roman" w:hAnsi="Times New Roman"/>
          <w:sz w:val="24"/>
          <w:szCs w:val="24"/>
        </w:rPr>
      </w:pPr>
    </w:p>
    <w:p w14:paraId="3BE812FB" w14:textId="5C6313BE" w:rsidR="008D46D5" w:rsidRDefault="008D46D5" w:rsidP="008D46D5">
      <w:pPr>
        <w:suppressAutoHyphens w:val="0"/>
        <w:spacing w:after="0" w:line="240" w:lineRule="auto"/>
        <w:rPr>
          <w:rFonts w:ascii="Times New Roman" w:hAnsi="Times New Roman"/>
          <w:b/>
          <w:color w:val="000000"/>
          <w:sz w:val="24"/>
        </w:rPr>
      </w:pPr>
      <w:r>
        <w:rPr>
          <w:rFonts w:ascii="Times New Roman" w:hAnsi="Times New Roman"/>
          <w:b/>
          <w:color w:val="000000"/>
          <w:sz w:val="24"/>
        </w:rPr>
        <w:t xml:space="preserve">PÄEVAKORRAPUNKT NR </w:t>
      </w:r>
      <w:r w:rsidR="001F30C5">
        <w:rPr>
          <w:rFonts w:ascii="Times New Roman" w:hAnsi="Times New Roman"/>
          <w:b/>
          <w:color w:val="000000"/>
          <w:sz w:val="24"/>
        </w:rPr>
        <w:t>3</w:t>
      </w:r>
    </w:p>
    <w:p w14:paraId="0F26D87E" w14:textId="77777777" w:rsidR="0048399C" w:rsidRDefault="0048399C" w:rsidP="008D46D5">
      <w:pPr>
        <w:widowControl w:val="0"/>
        <w:autoSpaceDE w:val="0"/>
        <w:spacing w:after="0" w:line="240" w:lineRule="auto"/>
        <w:jc w:val="both"/>
        <w:rPr>
          <w:rFonts w:ascii="Times New Roman" w:hAnsi="Times New Roman"/>
          <w:b/>
          <w:color w:val="000000"/>
          <w:sz w:val="24"/>
        </w:rPr>
      </w:pPr>
      <w:r w:rsidRPr="0048399C">
        <w:rPr>
          <w:rFonts w:ascii="Times New Roman" w:hAnsi="Times New Roman"/>
          <w:b/>
          <w:color w:val="000000"/>
          <w:sz w:val="24"/>
        </w:rPr>
        <w:t>Loa andmine varaliste kohustuste võtmiseks Viljandi Avatud Noortetoa ruumide rentimiseks (2026/57)</w:t>
      </w:r>
    </w:p>
    <w:p w14:paraId="44652DAF" w14:textId="244F3EBF" w:rsidR="008D46D5" w:rsidRDefault="008D46D5" w:rsidP="008D46D5">
      <w:pPr>
        <w:widowControl w:val="0"/>
        <w:autoSpaceDE w:val="0"/>
        <w:spacing w:after="0" w:line="240" w:lineRule="auto"/>
        <w:jc w:val="both"/>
        <w:rPr>
          <w:rFonts w:ascii="Times New Roman" w:hAnsi="Times New Roman"/>
          <w:b/>
          <w:color w:val="000000"/>
          <w:sz w:val="24"/>
        </w:rPr>
      </w:pPr>
      <w:r w:rsidRPr="002A4E6C">
        <w:rPr>
          <w:rFonts w:ascii="Times New Roman" w:hAnsi="Times New Roman"/>
          <w:b/>
          <w:color w:val="000000"/>
          <w:sz w:val="24"/>
        </w:rPr>
        <w:t>KUULATI:</w:t>
      </w:r>
    </w:p>
    <w:p w14:paraId="2A34A8A8" w14:textId="4DA2A38F" w:rsidR="0048399C" w:rsidRDefault="0048399C" w:rsidP="0048399C">
      <w:pPr>
        <w:shd w:val="clear" w:color="auto" w:fill="FFFFFF"/>
        <w:suppressAutoHyphens w:val="0"/>
        <w:spacing w:after="0" w:line="240" w:lineRule="auto"/>
        <w:jc w:val="both"/>
        <w:rPr>
          <w:rFonts w:ascii="Times New Roman" w:hAnsi="Times New Roman"/>
          <w:color w:val="242424"/>
          <w:sz w:val="24"/>
          <w:szCs w:val="24"/>
          <w:lang w:eastAsia="et-EE"/>
        </w:rPr>
      </w:pPr>
      <w:r w:rsidRPr="004E0821">
        <w:rPr>
          <w:rFonts w:ascii="Times New Roman" w:hAnsi="Times New Roman"/>
          <w:color w:val="242424"/>
          <w:sz w:val="24"/>
          <w:szCs w:val="24"/>
          <w:lang w:eastAsia="et-EE"/>
        </w:rPr>
        <w:t>S. Takkel</w:t>
      </w:r>
      <w:r w:rsidR="00D43CB7">
        <w:rPr>
          <w:rFonts w:ascii="Times New Roman" w:hAnsi="Times New Roman"/>
          <w:color w:val="242424"/>
          <w:sz w:val="24"/>
          <w:szCs w:val="24"/>
          <w:lang w:eastAsia="et-EE"/>
        </w:rPr>
        <w:t xml:space="preserve"> ja</w:t>
      </w:r>
      <w:r w:rsidR="004E0821">
        <w:rPr>
          <w:rFonts w:ascii="Times New Roman" w:hAnsi="Times New Roman"/>
          <w:color w:val="242424"/>
          <w:sz w:val="24"/>
          <w:szCs w:val="24"/>
          <w:lang w:eastAsia="et-EE"/>
        </w:rPr>
        <w:t xml:space="preserve"> A. Suits</w:t>
      </w:r>
      <w:r w:rsidRPr="004E0821">
        <w:rPr>
          <w:rFonts w:ascii="Times New Roman" w:hAnsi="Times New Roman"/>
          <w:color w:val="242424"/>
          <w:sz w:val="24"/>
          <w:szCs w:val="24"/>
          <w:lang w:eastAsia="et-EE"/>
        </w:rPr>
        <w:t xml:space="preserve"> – Viljandi Linnavalitsus on sõlminud 13.09.2013 MTÜ Viljandi Lennukitehasega rendilepingu perioodiks kuni 31.08.2023. Rendilepingut on pikendatud kuni 30.06.2026, rendihinnaga 2850 eurot kuus. Rendilepingu lõppedes on vajalik leida uued sobilikud ruumid, Viljandi Avatud Noortetoa vajadustest lähtudes. Eesmärk oleks sõlmida pikaajaline rendileping, et tagada noortele stabiilsus.</w:t>
      </w:r>
    </w:p>
    <w:p w14:paraId="421B9221" w14:textId="77777777" w:rsidR="006034F0" w:rsidRPr="006034F0" w:rsidRDefault="006034F0" w:rsidP="006034F0">
      <w:pPr>
        <w:widowControl w:val="0"/>
        <w:autoSpaceDE w:val="0"/>
        <w:spacing w:after="0" w:line="240" w:lineRule="auto"/>
        <w:jc w:val="both"/>
        <w:rPr>
          <w:rFonts w:ascii="Times New Roman" w:hAnsi="Times New Roman"/>
          <w:b/>
          <w:bCs/>
          <w:color w:val="000000"/>
          <w:sz w:val="24"/>
        </w:rPr>
      </w:pPr>
      <w:r w:rsidRPr="006034F0">
        <w:rPr>
          <w:rFonts w:ascii="Times New Roman" w:hAnsi="Times New Roman"/>
          <w:b/>
          <w:bCs/>
          <w:color w:val="000000"/>
          <w:sz w:val="24"/>
        </w:rPr>
        <w:lastRenderedPageBreak/>
        <w:t>Tähelepanek:</w:t>
      </w:r>
    </w:p>
    <w:p w14:paraId="53C054BF" w14:textId="75F8F1DA" w:rsidR="004E0821" w:rsidRPr="006034F0" w:rsidRDefault="006034F0" w:rsidP="006034F0">
      <w:pPr>
        <w:widowControl w:val="0"/>
        <w:autoSpaceDE w:val="0"/>
        <w:spacing w:after="0" w:line="240" w:lineRule="auto"/>
        <w:jc w:val="both"/>
        <w:rPr>
          <w:rFonts w:ascii="Times New Roman" w:hAnsi="Times New Roman"/>
          <w:color w:val="000000"/>
          <w:sz w:val="24"/>
        </w:rPr>
      </w:pPr>
      <w:r w:rsidRPr="006034F0">
        <w:rPr>
          <w:rFonts w:ascii="Times New Roman" w:hAnsi="Times New Roman"/>
          <w:color w:val="000000"/>
          <w:sz w:val="24"/>
        </w:rPr>
        <w:t xml:space="preserve">R. Hüva tegi ettepaneku, </w:t>
      </w:r>
      <w:r>
        <w:rPr>
          <w:rFonts w:ascii="Times New Roman" w:hAnsi="Times New Roman"/>
          <w:color w:val="000000"/>
          <w:sz w:val="24"/>
        </w:rPr>
        <w:t xml:space="preserve">kui </w:t>
      </w:r>
      <w:r w:rsidRPr="006034F0">
        <w:rPr>
          <w:rFonts w:ascii="Times New Roman" w:hAnsi="Times New Roman"/>
          <w:color w:val="000000"/>
          <w:sz w:val="24"/>
        </w:rPr>
        <w:t>toimub</w:t>
      </w:r>
      <w:r w:rsidR="00C30D41">
        <w:rPr>
          <w:rFonts w:ascii="Times New Roman" w:hAnsi="Times New Roman"/>
          <w:color w:val="000000"/>
          <w:sz w:val="24"/>
        </w:rPr>
        <w:t xml:space="preserve"> muudatus</w:t>
      </w:r>
      <w:r w:rsidRPr="006034F0">
        <w:rPr>
          <w:rFonts w:ascii="Times New Roman" w:hAnsi="Times New Roman"/>
          <w:color w:val="000000"/>
          <w:sz w:val="24"/>
        </w:rPr>
        <w:t xml:space="preserve"> materjalid</w:t>
      </w:r>
      <w:r w:rsidR="00C30D41">
        <w:rPr>
          <w:rFonts w:ascii="Times New Roman" w:hAnsi="Times New Roman"/>
          <w:color w:val="000000"/>
          <w:sz w:val="24"/>
        </w:rPr>
        <w:t>es</w:t>
      </w:r>
      <w:r w:rsidRPr="006034F0">
        <w:rPr>
          <w:rFonts w:ascii="Times New Roman" w:hAnsi="Times New Roman"/>
          <w:color w:val="000000"/>
          <w:sz w:val="24"/>
        </w:rPr>
        <w:t xml:space="preserve">, näiteks eelnõus, </w:t>
      </w:r>
      <w:r w:rsidR="00C30D41">
        <w:rPr>
          <w:rFonts w:ascii="Times New Roman" w:hAnsi="Times New Roman"/>
          <w:color w:val="000000"/>
          <w:sz w:val="24"/>
        </w:rPr>
        <w:t xml:space="preserve">siis </w:t>
      </w:r>
      <w:r w:rsidRPr="006034F0">
        <w:rPr>
          <w:rFonts w:ascii="Times New Roman" w:hAnsi="Times New Roman"/>
          <w:color w:val="000000"/>
          <w:sz w:val="24"/>
        </w:rPr>
        <w:t>tuleks lisada selgitus, mida võrreldes eelmise versiooniga muudeti.</w:t>
      </w:r>
    </w:p>
    <w:p w14:paraId="24754176" w14:textId="77777777" w:rsidR="00D34ED0" w:rsidRDefault="00D34ED0" w:rsidP="008D46D5">
      <w:pPr>
        <w:widowControl w:val="0"/>
        <w:autoSpaceDE w:val="0"/>
        <w:spacing w:after="0" w:line="240" w:lineRule="auto"/>
        <w:jc w:val="both"/>
        <w:rPr>
          <w:rFonts w:ascii="Times New Roman" w:hAnsi="Times New Roman"/>
          <w:color w:val="000000"/>
          <w:sz w:val="24"/>
        </w:rPr>
      </w:pPr>
    </w:p>
    <w:p w14:paraId="38C58E05" w14:textId="6AD6174C" w:rsidR="00245ADE" w:rsidRPr="006034F0" w:rsidRDefault="00245ADE" w:rsidP="008D46D5">
      <w:pPr>
        <w:widowControl w:val="0"/>
        <w:autoSpaceDE w:val="0"/>
        <w:spacing w:after="0" w:line="240" w:lineRule="auto"/>
        <w:jc w:val="both"/>
        <w:rPr>
          <w:rFonts w:ascii="Times New Roman" w:hAnsi="Times New Roman"/>
          <w:b/>
          <w:bCs/>
          <w:color w:val="000000"/>
          <w:sz w:val="24"/>
        </w:rPr>
      </w:pPr>
      <w:r w:rsidRPr="006034F0">
        <w:rPr>
          <w:rFonts w:ascii="Times New Roman" w:hAnsi="Times New Roman"/>
          <w:b/>
          <w:bCs/>
          <w:color w:val="000000"/>
          <w:sz w:val="24"/>
        </w:rPr>
        <w:t>Muudatusettepanek:</w:t>
      </w:r>
    </w:p>
    <w:p w14:paraId="7CE5F839" w14:textId="36723FC9" w:rsidR="004D0B47" w:rsidRDefault="00D34ED0" w:rsidP="008D46D5">
      <w:pPr>
        <w:widowControl w:val="0"/>
        <w:autoSpaceDE w:val="0"/>
        <w:spacing w:after="0" w:line="240" w:lineRule="auto"/>
        <w:jc w:val="both"/>
        <w:rPr>
          <w:rFonts w:ascii="Times New Roman" w:hAnsi="Times New Roman"/>
          <w:color w:val="000000"/>
          <w:sz w:val="24"/>
        </w:rPr>
      </w:pPr>
      <w:r w:rsidRPr="006034F0">
        <w:rPr>
          <w:rFonts w:ascii="Times New Roman" w:hAnsi="Times New Roman"/>
          <w:color w:val="000000"/>
          <w:sz w:val="24"/>
        </w:rPr>
        <w:t xml:space="preserve">R. Hüva – </w:t>
      </w:r>
      <w:r w:rsidR="006034F0" w:rsidRPr="006034F0">
        <w:rPr>
          <w:rFonts w:ascii="Times New Roman" w:hAnsi="Times New Roman"/>
          <w:color w:val="000000"/>
          <w:sz w:val="24"/>
        </w:rPr>
        <w:t>Muuta eelnõus punkti üks ja sõnastada see järgmiselt: „Lubada Viljandi Linnavalitsusel alustada läbirääkimisi Viljandi Avatud Noortetoale mitteeluruumide rentimiseks üüriperioodiks maksimaalselt 10 aastat ning korraldada sobivate ruumide leidmiseks hange“.</w:t>
      </w:r>
    </w:p>
    <w:p w14:paraId="37C8DD7D" w14:textId="77777777" w:rsidR="006034F0" w:rsidRPr="004D0B47" w:rsidRDefault="006034F0" w:rsidP="008D46D5">
      <w:pPr>
        <w:widowControl w:val="0"/>
        <w:autoSpaceDE w:val="0"/>
        <w:spacing w:after="0" w:line="240" w:lineRule="auto"/>
        <w:jc w:val="both"/>
        <w:rPr>
          <w:rFonts w:ascii="Times New Roman" w:hAnsi="Times New Roman"/>
          <w:color w:val="000000"/>
          <w:sz w:val="24"/>
          <w:highlight w:val="magenta"/>
        </w:rPr>
      </w:pPr>
    </w:p>
    <w:p w14:paraId="7CD9F88D" w14:textId="77777777" w:rsidR="006034F0" w:rsidRPr="006034F0" w:rsidRDefault="006034F0" w:rsidP="006034F0">
      <w:pPr>
        <w:widowControl w:val="0"/>
        <w:autoSpaceDE w:val="0"/>
        <w:spacing w:after="0" w:line="240" w:lineRule="auto"/>
        <w:jc w:val="both"/>
        <w:rPr>
          <w:rFonts w:ascii="Times New Roman" w:hAnsi="Times New Roman"/>
          <w:b/>
          <w:bCs/>
          <w:color w:val="000000"/>
          <w:sz w:val="24"/>
        </w:rPr>
      </w:pPr>
      <w:r w:rsidRPr="006034F0">
        <w:rPr>
          <w:rFonts w:ascii="Times New Roman" w:hAnsi="Times New Roman"/>
          <w:b/>
          <w:bCs/>
          <w:color w:val="000000"/>
          <w:sz w:val="24"/>
        </w:rPr>
        <w:t>Tähelepanek:</w:t>
      </w:r>
    </w:p>
    <w:p w14:paraId="7F7A4E8F" w14:textId="05C9B8AE" w:rsidR="004D0B47" w:rsidRDefault="006034F0" w:rsidP="006034F0">
      <w:pPr>
        <w:widowControl w:val="0"/>
        <w:autoSpaceDE w:val="0"/>
        <w:spacing w:after="0" w:line="240" w:lineRule="auto"/>
        <w:jc w:val="both"/>
        <w:rPr>
          <w:rFonts w:ascii="Times New Roman" w:hAnsi="Times New Roman"/>
          <w:color w:val="000000"/>
          <w:sz w:val="24"/>
        </w:rPr>
      </w:pPr>
      <w:r w:rsidRPr="006034F0">
        <w:rPr>
          <w:rFonts w:ascii="Times New Roman" w:hAnsi="Times New Roman"/>
          <w:color w:val="000000"/>
          <w:sz w:val="24"/>
        </w:rPr>
        <w:t xml:space="preserve">R. Hüva võttis oma muudatusettepaneku tagasi, kuna komisjon jõudis kokkuleppele, et </w:t>
      </w:r>
      <w:r>
        <w:rPr>
          <w:rFonts w:ascii="Times New Roman" w:hAnsi="Times New Roman"/>
          <w:color w:val="000000"/>
          <w:sz w:val="24"/>
        </w:rPr>
        <w:t xml:space="preserve">vastava </w:t>
      </w:r>
      <w:r w:rsidRPr="006034F0">
        <w:rPr>
          <w:rFonts w:ascii="Times New Roman" w:hAnsi="Times New Roman"/>
          <w:color w:val="000000"/>
          <w:sz w:val="24"/>
        </w:rPr>
        <w:t>ettepaneku teeb volikogus komisjoni esimees.</w:t>
      </w:r>
    </w:p>
    <w:p w14:paraId="0FB1515D" w14:textId="77777777" w:rsidR="004D0B47" w:rsidRDefault="004D0B47" w:rsidP="008D46D5">
      <w:pPr>
        <w:widowControl w:val="0"/>
        <w:autoSpaceDE w:val="0"/>
        <w:spacing w:after="0" w:line="240" w:lineRule="auto"/>
        <w:jc w:val="both"/>
        <w:rPr>
          <w:rFonts w:ascii="Times New Roman" w:hAnsi="Times New Roman"/>
          <w:color w:val="000000"/>
          <w:sz w:val="24"/>
        </w:rPr>
      </w:pPr>
    </w:p>
    <w:p w14:paraId="1DB1A1B2" w14:textId="4294FDF5" w:rsidR="006034F0" w:rsidRPr="006034F0" w:rsidRDefault="006034F0" w:rsidP="008D46D5">
      <w:pPr>
        <w:widowControl w:val="0"/>
        <w:autoSpaceDE w:val="0"/>
        <w:spacing w:after="0" w:line="240" w:lineRule="auto"/>
        <w:jc w:val="both"/>
        <w:rPr>
          <w:rFonts w:ascii="Times New Roman" w:hAnsi="Times New Roman"/>
          <w:b/>
          <w:bCs/>
          <w:color w:val="000000"/>
          <w:sz w:val="24"/>
        </w:rPr>
      </w:pPr>
      <w:r w:rsidRPr="006034F0">
        <w:rPr>
          <w:rFonts w:ascii="Times New Roman" w:hAnsi="Times New Roman"/>
          <w:b/>
          <w:bCs/>
          <w:color w:val="000000"/>
          <w:sz w:val="24"/>
        </w:rPr>
        <w:t>Tähelepanek:</w:t>
      </w:r>
    </w:p>
    <w:p w14:paraId="763D9B19" w14:textId="6CA29772" w:rsidR="004D0B47" w:rsidRDefault="006034F0" w:rsidP="008D46D5">
      <w:pPr>
        <w:widowControl w:val="0"/>
        <w:autoSpaceDE w:val="0"/>
        <w:spacing w:after="0" w:line="240" w:lineRule="auto"/>
        <w:jc w:val="both"/>
        <w:rPr>
          <w:rFonts w:ascii="Times New Roman" w:hAnsi="Times New Roman"/>
          <w:color w:val="000000"/>
          <w:sz w:val="24"/>
          <w:highlight w:val="magenta"/>
        </w:rPr>
      </w:pPr>
      <w:r w:rsidRPr="006034F0">
        <w:rPr>
          <w:rFonts w:ascii="Times New Roman" w:hAnsi="Times New Roman"/>
          <w:color w:val="000000"/>
          <w:sz w:val="24"/>
        </w:rPr>
        <w:t>D. Martinson palus protokolli kirja panna haldusameti juhataja A. Mägi seisukoh</w:t>
      </w:r>
      <w:r>
        <w:rPr>
          <w:rFonts w:ascii="Times New Roman" w:hAnsi="Times New Roman"/>
          <w:color w:val="000000"/>
          <w:sz w:val="24"/>
        </w:rPr>
        <w:t>a.</w:t>
      </w:r>
    </w:p>
    <w:p w14:paraId="1F2A4363" w14:textId="77777777" w:rsidR="006034F0" w:rsidRPr="004D0B47" w:rsidRDefault="006034F0" w:rsidP="008D46D5">
      <w:pPr>
        <w:widowControl w:val="0"/>
        <w:autoSpaceDE w:val="0"/>
        <w:spacing w:after="0" w:line="240" w:lineRule="auto"/>
        <w:jc w:val="both"/>
        <w:rPr>
          <w:rFonts w:ascii="Times New Roman" w:hAnsi="Times New Roman"/>
          <w:color w:val="000000"/>
          <w:sz w:val="24"/>
          <w:highlight w:val="magenta"/>
        </w:rPr>
      </w:pPr>
    </w:p>
    <w:p w14:paraId="7062DE52" w14:textId="455B9E99" w:rsidR="006D7D78" w:rsidRPr="006D7D78" w:rsidRDefault="004D0B47" w:rsidP="008D46D5">
      <w:pPr>
        <w:widowControl w:val="0"/>
        <w:autoSpaceDE w:val="0"/>
        <w:spacing w:after="0" w:line="240" w:lineRule="auto"/>
        <w:jc w:val="both"/>
        <w:rPr>
          <w:rFonts w:ascii="Times New Roman" w:hAnsi="Times New Roman"/>
          <w:color w:val="000000"/>
          <w:sz w:val="24"/>
        </w:rPr>
      </w:pPr>
      <w:r w:rsidRPr="006D7D78">
        <w:rPr>
          <w:rFonts w:ascii="Times New Roman" w:hAnsi="Times New Roman"/>
          <w:color w:val="000000"/>
          <w:sz w:val="24"/>
        </w:rPr>
        <w:t xml:space="preserve">A. Mägi </w:t>
      </w:r>
      <w:r w:rsidR="006D7D78" w:rsidRPr="006D7D78">
        <w:rPr>
          <w:rFonts w:ascii="Times New Roman" w:hAnsi="Times New Roman"/>
          <w:color w:val="000000"/>
          <w:sz w:val="24"/>
        </w:rPr>
        <w:t>–</w:t>
      </w:r>
      <w:r w:rsidRPr="006D7D78">
        <w:rPr>
          <w:rFonts w:ascii="Times New Roman" w:hAnsi="Times New Roman"/>
          <w:color w:val="000000"/>
          <w:sz w:val="24"/>
        </w:rPr>
        <w:t xml:space="preserve"> </w:t>
      </w:r>
      <w:r w:rsidR="006D7D78">
        <w:rPr>
          <w:rFonts w:ascii="Times New Roman" w:hAnsi="Times New Roman"/>
          <w:color w:val="000000"/>
          <w:sz w:val="24"/>
        </w:rPr>
        <w:t>e</w:t>
      </w:r>
      <w:r w:rsidR="006D7D78" w:rsidRPr="006D7D78">
        <w:rPr>
          <w:rFonts w:ascii="Times New Roman" w:hAnsi="Times New Roman"/>
          <w:color w:val="000000"/>
          <w:sz w:val="24"/>
        </w:rPr>
        <w:t>nne lepingu sõlmimist esitatakse eelnõu komisjonile uue versioonina, et küsida uuesti luba varaliste kohustuste võtmiseks. Eelnõus kajastatakse plaan, mis sisaldab lepinguid, tingimusi, tuleviku lahendusi ja summasid. Sellest lähtuvalt tehakse otsus uuesti pärast tuleviku lahenduse ja summade tutvustamist komisjonile.</w:t>
      </w:r>
    </w:p>
    <w:p w14:paraId="47D4BBCB" w14:textId="77777777" w:rsidR="004E0821" w:rsidRDefault="004E0821" w:rsidP="008D46D5">
      <w:pPr>
        <w:widowControl w:val="0"/>
        <w:autoSpaceDE w:val="0"/>
        <w:spacing w:after="0" w:line="240" w:lineRule="auto"/>
        <w:jc w:val="both"/>
        <w:rPr>
          <w:rFonts w:ascii="Times New Roman" w:hAnsi="Times New Roman"/>
          <w:color w:val="000000"/>
          <w:sz w:val="24"/>
        </w:rPr>
      </w:pPr>
    </w:p>
    <w:p w14:paraId="325871BC" w14:textId="0A817C98" w:rsidR="00DE0B60" w:rsidRPr="004D0B47" w:rsidRDefault="00753417" w:rsidP="008D46D5">
      <w:pPr>
        <w:widowControl w:val="0"/>
        <w:autoSpaceDE w:val="0"/>
        <w:spacing w:after="0" w:line="240" w:lineRule="auto"/>
        <w:jc w:val="both"/>
        <w:rPr>
          <w:rFonts w:ascii="Times New Roman" w:hAnsi="Times New Roman"/>
          <w:color w:val="000000"/>
          <w:sz w:val="24"/>
        </w:rPr>
      </w:pPr>
      <w:r w:rsidRPr="004D0B47">
        <w:rPr>
          <w:rFonts w:ascii="Times New Roman" w:hAnsi="Times New Roman"/>
          <w:color w:val="000000"/>
          <w:sz w:val="24"/>
        </w:rPr>
        <w:t>Komisjoni juhataja p</w:t>
      </w:r>
      <w:r w:rsidR="00DE0B60" w:rsidRPr="004D0B47">
        <w:rPr>
          <w:rFonts w:ascii="Times New Roman" w:hAnsi="Times New Roman"/>
          <w:color w:val="000000"/>
          <w:sz w:val="24"/>
        </w:rPr>
        <w:t>ani eelnõu hääletusele</w:t>
      </w:r>
      <w:r w:rsidRPr="004D0B47">
        <w:rPr>
          <w:rFonts w:ascii="Times New Roman" w:hAnsi="Times New Roman"/>
          <w:color w:val="000000"/>
          <w:sz w:val="24"/>
        </w:rPr>
        <w:t>.</w:t>
      </w:r>
    </w:p>
    <w:p w14:paraId="24958739" w14:textId="11FEAF0C" w:rsidR="00753417" w:rsidRPr="004D0B47" w:rsidRDefault="00753417" w:rsidP="008D46D5">
      <w:pPr>
        <w:widowControl w:val="0"/>
        <w:autoSpaceDE w:val="0"/>
        <w:spacing w:after="0" w:line="240" w:lineRule="auto"/>
        <w:jc w:val="both"/>
        <w:rPr>
          <w:rFonts w:ascii="Times New Roman" w:hAnsi="Times New Roman"/>
          <w:b/>
          <w:color w:val="000000"/>
          <w:sz w:val="24"/>
        </w:rPr>
      </w:pPr>
      <w:r w:rsidRPr="004D0B47">
        <w:rPr>
          <w:rFonts w:ascii="Times New Roman" w:hAnsi="Times New Roman"/>
          <w:b/>
          <w:color w:val="000000"/>
          <w:sz w:val="24"/>
        </w:rPr>
        <w:t>Hääletati:</w:t>
      </w:r>
    </w:p>
    <w:p w14:paraId="17CFCF56" w14:textId="1E3A5081" w:rsidR="00DE0B60" w:rsidRDefault="004D0B47" w:rsidP="008D46D5">
      <w:pPr>
        <w:widowControl w:val="0"/>
        <w:autoSpaceDE w:val="0"/>
        <w:spacing w:after="0" w:line="240" w:lineRule="auto"/>
        <w:jc w:val="both"/>
        <w:rPr>
          <w:rFonts w:ascii="Times New Roman" w:hAnsi="Times New Roman"/>
          <w:color w:val="000000"/>
          <w:sz w:val="24"/>
        </w:rPr>
      </w:pPr>
      <w:r w:rsidRPr="004D0B47">
        <w:rPr>
          <w:rFonts w:ascii="Times New Roman" w:hAnsi="Times New Roman"/>
          <w:color w:val="000000"/>
          <w:sz w:val="24"/>
        </w:rPr>
        <w:t>10</w:t>
      </w:r>
      <w:r w:rsidR="00753417" w:rsidRPr="004D0B47">
        <w:rPr>
          <w:rFonts w:ascii="Times New Roman" w:hAnsi="Times New Roman"/>
          <w:color w:val="000000"/>
          <w:sz w:val="24"/>
        </w:rPr>
        <w:t xml:space="preserve"> poolt</w:t>
      </w:r>
      <w:r w:rsidR="00DE0B60" w:rsidRPr="004D0B47">
        <w:rPr>
          <w:rFonts w:ascii="Times New Roman" w:hAnsi="Times New Roman"/>
          <w:color w:val="000000"/>
          <w:sz w:val="24"/>
        </w:rPr>
        <w:t xml:space="preserve">, </w:t>
      </w:r>
      <w:r w:rsidR="006D7D78" w:rsidRPr="004D0B47">
        <w:rPr>
          <w:rFonts w:ascii="Times New Roman" w:hAnsi="Times New Roman"/>
          <w:color w:val="000000"/>
          <w:sz w:val="24"/>
        </w:rPr>
        <w:t>0 vastu</w:t>
      </w:r>
      <w:r w:rsidR="006D7D78">
        <w:rPr>
          <w:rFonts w:ascii="Times New Roman" w:hAnsi="Times New Roman"/>
          <w:color w:val="000000"/>
          <w:sz w:val="24"/>
        </w:rPr>
        <w:t xml:space="preserve"> ja </w:t>
      </w:r>
      <w:r w:rsidR="006D7D78" w:rsidRPr="004D0B47">
        <w:rPr>
          <w:rFonts w:ascii="Times New Roman" w:hAnsi="Times New Roman"/>
          <w:color w:val="000000"/>
          <w:sz w:val="24"/>
        </w:rPr>
        <w:t>erapooletut</w:t>
      </w:r>
      <w:r w:rsidR="006D7D78">
        <w:rPr>
          <w:rFonts w:ascii="Times New Roman" w:hAnsi="Times New Roman"/>
          <w:color w:val="000000"/>
          <w:sz w:val="24"/>
        </w:rPr>
        <w:t xml:space="preserve">, </w:t>
      </w:r>
      <w:r w:rsidRPr="004D0B47">
        <w:rPr>
          <w:rFonts w:ascii="Times New Roman" w:hAnsi="Times New Roman"/>
          <w:color w:val="000000"/>
          <w:sz w:val="24"/>
        </w:rPr>
        <w:t>1 jättis hääletamata</w:t>
      </w:r>
    </w:p>
    <w:p w14:paraId="060FF9F7" w14:textId="77777777" w:rsidR="00DE0B60" w:rsidRPr="005E67C5" w:rsidRDefault="00DE0B60" w:rsidP="008D46D5">
      <w:pPr>
        <w:widowControl w:val="0"/>
        <w:autoSpaceDE w:val="0"/>
        <w:spacing w:after="0" w:line="240" w:lineRule="auto"/>
        <w:jc w:val="both"/>
        <w:rPr>
          <w:rFonts w:ascii="Times New Roman" w:hAnsi="Times New Roman"/>
          <w:color w:val="000000"/>
          <w:sz w:val="24"/>
        </w:rPr>
      </w:pPr>
    </w:p>
    <w:p w14:paraId="43A1FFE3" w14:textId="77777777" w:rsidR="008D46D5" w:rsidRDefault="008D46D5" w:rsidP="008D46D5">
      <w:pPr>
        <w:widowControl w:val="0"/>
        <w:autoSpaceDE w:val="0"/>
        <w:spacing w:after="0" w:line="240" w:lineRule="auto"/>
        <w:jc w:val="both"/>
        <w:rPr>
          <w:rFonts w:ascii="Times New Roman" w:hAnsi="Times New Roman"/>
          <w:b/>
          <w:color w:val="000000"/>
          <w:sz w:val="24"/>
        </w:rPr>
      </w:pPr>
      <w:r w:rsidRPr="002A4E6C">
        <w:rPr>
          <w:rFonts w:ascii="Times New Roman" w:hAnsi="Times New Roman"/>
          <w:b/>
          <w:color w:val="000000"/>
          <w:sz w:val="24"/>
        </w:rPr>
        <w:t>OTSUSTATI:</w:t>
      </w:r>
    </w:p>
    <w:p w14:paraId="57F667B5" w14:textId="49336FC1" w:rsidR="003E41F0" w:rsidRDefault="006D7D78" w:rsidP="008D46D5">
      <w:pPr>
        <w:widowControl w:val="0"/>
        <w:autoSpaceDE w:val="0"/>
        <w:spacing w:after="0" w:line="240" w:lineRule="auto"/>
        <w:jc w:val="both"/>
        <w:rPr>
          <w:rFonts w:ascii="Times New Roman" w:hAnsi="Times New Roman"/>
          <w:sz w:val="24"/>
          <w:szCs w:val="24"/>
        </w:rPr>
      </w:pPr>
      <w:r>
        <w:rPr>
          <w:rFonts w:ascii="Times New Roman" w:hAnsi="Times New Roman"/>
          <w:sz w:val="24"/>
          <w:szCs w:val="24"/>
        </w:rPr>
        <w:t xml:space="preserve">1. </w:t>
      </w:r>
      <w:r w:rsidR="008D46D5" w:rsidRPr="00EC4729">
        <w:rPr>
          <w:rFonts w:ascii="Times New Roman" w:hAnsi="Times New Roman"/>
          <w:sz w:val="24"/>
          <w:szCs w:val="24"/>
        </w:rPr>
        <w:t>Toetada eelnõu „</w:t>
      </w:r>
      <w:r w:rsidR="0048399C" w:rsidRPr="0048399C">
        <w:rPr>
          <w:rFonts w:ascii="Times New Roman" w:hAnsi="Times New Roman"/>
          <w:sz w:val="24"/>
          <w:szCs w:val="24"/>
        </w:rPr>
        <w:t>Loa andmine varaliste kohustuste võtmiseks Viljandi Avatud Noortetoa ruumide rentimiseks (2026/57)</w:t>
      </w:r>
      <w:r w:rsidR="0048399C">
        <w:rPr>
          <w:rFonts w:ascii="Times New Roman" w:hAnsi="Times New Roman"/>
          <w:sz w:val="24"/>
          <w:szCs w:val="24"/>
        </w:rPr>
        <w:t>“.</w:t>
      </w:r>
    </w:p>
    <w:p w14:paraId="13D2B306" w14:textId="2E25A5CE" w:rsidR="006D7D78" w:rsidRPr="0072085A" w:rsidRDefault="006D7D78" w:rsidP="002A4E6C">
      <w:pPr>
        <w:widowControl w:val="0"/>
        <w:autoSpaceDE w:val="0"/>
        <w:spacing w:after="0" w:line="240" w:lineRule="auto"/>
        <w:jc w:val="both"/>
        <w:rPr>
          <w:rFonts w:ascii="Times New Roman" w:hAnsi="Times New Roman"/>
          <w:color w:val="000000"/>
          <w:sz w:val="24"/>
        </w:rPr>
      </w:pPr>
      <w:r w:rsidRPr="006D7D78">
        <w:rPr>
          <w:rFonts w:ascii="Times New Roman" w:hAnsi="Times New Roman"/>
          <w:color w:val="000000"/>
          <w:sz w:val="24"/>
        </w:rPr>
        <w:t xml:space="preserve">2. Volikogus </w:t>
      </w:r>
      <w:r>
        <w:rPr>
          <w:rFonts w:ascii="Times New Roman" w:hAnsi="Times New Roman"/>
          <w:color w:val="000000"/>
          <w:sz w:val="24"/>
        </w:rPr>
        <w:t>esitab</w:t>
      </w:r>
      <w:r w:rsidRPr="006D7D78">
        <w:rPr>
          <w:rFonts w:ascii="Times New Roman" w:hAnsi="Times New Roman"/>
          <w:color w:val="000000"/>
          <w:sz w:val="24"/>
        </w:rPr>
        <w:t xml:space="preserve"> komisjoni esimees muudatusettepaneku</w:t>
      </w:r>
      <w:r>
        <w:rPr>
          <w:rFonts w:ascii="Times New Roman" w:hAnsi="Times New Roman"/>
          <w:color w:val="000000"/>
          <w:sz w:val="24"/>
        </w:rPr>
        <w:t>,</w:t>
      </w:r>
      <w:r w:rsidRPr="006D7D78">
        <w:rPr>
          <w:rFonts w:ascii="Times New Roman" w:hAnsi="Times New Roman"/>
          <w:color w:val="000000"/>
          <w:sz w:val="24"/>
        </w:rPr>
        <w:t xml:space="preserve"> muut</w:t>
      </w:r>
      <w:r>
        <w:rPr>
          <w:rFonts w:ascii="Times New Roman" w:hAnsi="Times New Roman"/>
          <w:color w:val="000000"/>
          <w:sz w:val="24"/>
        </w:rPr>
        <w:t>a eelnõus esimese punkti</w:t>
      </w:r>
      <w:r w:rsidRPr="006D7D78">
        <w:rPr>
          <w:rFonts w:ascii="Times New Roman" w:hAnsi="Times New Roman"/>
          <w:color w:val="000000"/>
          <w:sz w:val="24"/>
        </w:rPr>
        <w:t xml:space="preserve"> sõnastust.</w:t>
      </w:r>
    </w:p>
    <w:p w14:paraId="2D118400" w14:textId="77777777" w:rsidR="0072085A" w:rsidRDefault="0072085A" w:rsidP="002A4E6C">
      <w:pPr>
        <w:widowControl w:val="0"/>
        <w:autoSpaceDE w:val="0"/>
        <w:spacing w:after="0" w:line="240" w:lineRule="auto"/>
        <w:jc w:val="both"/>
        <w:rPr>
          <w:rFonts w:ascii="Times New Roman" w:hAnsi="Times New Roman"/>
          <w:color w:val="000000"/>
          <w:sz w:val="24"/>
          <w:highlight w:val="yellow"/>
        </w:rPr>
      </w:pPr>
    </w:p>
    <w:p w14:paraId="36D4DF99" w14:textId="6A5731FD" w:rsidR="006D7D78" w:rsidRPr="0072085A" w:rsidRDefault="006D7D78" w:rsidP="002A4E6C">
      <w:pPr>
        <w:widowControl w:val="0"/>
        <w:autoSpaceDE w:val="0"/>
        <w:spacing w:after="0" w:line="240" w:lineRule="auto"/>
        <w:jc w:val="both"/>
        <w:rPr>
          <w:rFonts w:ascii="Times New Roman" w:hAnsi="Times New Roman"/>
          <w:b/>
          <w:bCs/>
          <w:color w:val="000000"/>
          <w:sz w:val="24"/>
        </w:rPr>
      </w:pPr>
      <w:r w:rsidRPr="006D7D78">
        <w:rPr>
          <w:rFonts w:ascii="Times New Roman" w:hAnsi="Times New Roman"/>
          <w:b/>
          <w:bCs/>
          <w:color w:val="000000"/>
          <w:sz w:val="24"/>
        </w:rPr>
        <w:t xml:space="preserve">Komisjon tegi pausi </w:t>
      </w:r>
      <w:r w:rsidR="003F100C" w:rsidRPr="006D7D78">
        <w:rPr>
          <w:rFonts w:ascii="Times New Roman" w:hAnsi="Times New Roman"/>
          <w:b/>
          <w:bCs/>
          <w:color w:val="000000"/>
          <w:sz w:val="24"/>
        </w:rPr>
        <w:t>17.45 -17.50</w:t>
      </w:r>
      <w:r w:rsidRPr="006D7D78">
        <w:rPr>
          <w:rFonts w:ascii="Times New Roman" w:hAnsi="Times New Roman"/>
          <w:b/>
          <w:bCs/>
          <w:color w:val="000000"/>
          <w:sz w:val="24"/>
        </w:rPr>
        <w:t>.</w:t>
      </w:r>
    </w:p>
    <w:p w14:paraId="5BF53DF8" w14:textId="77777777" w:rsidR="0072085A" w:rsidRDefault="0072085A" w:rsidP="002A4E6C">
      <w:pPr>
        <w:widowControl w:val="0"/>
        <w:autoSpaceDE w:val="0"/>
        <w:spacing w:after="0" w:line="240" w:lineRule="auto"/>
        <w:jc w:val="both"/>
        <w:rPr>
          <w:rFonts w:ascii="Times New Roman" w:hAnsi="Times New Roman"/>
          <w:color w:val="000000"/>
          <w:sz w:val="24"/>
          <w:highlight w:val="yellow"/>
        </w:rPr>
      </w:pPr>
    </w:p>
    <w:p w14:paraId="125E5301" w14:textId="33AB8921" w:rsidR="001635F9" w:rsidRPr="0072085A" w:rsidRDefault="006D7D78" w:rsidP="002A4E6C">
      <w:pPr>
        <w:widowControl w:val="0"/>
        <w:autoSpaceDE w:val="0"/>
        <w:spacing w:after="0" w:line="240" w:lineRule="auto"/>
        <w:jc w:val="both"/>
        <w:rPr>
          <w:rFonts w:ascii="Times New Roman" w:hAnsi="Times New Roman"/>
          <w:color w:val="000000"/>
          <w:sz w:val="24"/>
        </w:rPr>
      </w:pPr>
      <w:r w:rsidRPr="006D7D78">
        <w:rPr>
          <w:rFonts w:ascii="Times New Roman" w:hAnsi="Times New Roman"/>
          <w:color w:val="000000"/>
          <w:sz w:val="24"/>
        </w:rPr>
        <w:t>J. Pihlak</w:t>
      </w:r>
      <w:r w:rsidR="003F100C" w:rsidRPr="006D7D78">
        <w:rPr>
          <w:rFonts w:ascii="Times New Roman" w:hAnsi="Times New Roman"/>
          <w:color w:val="000000"/>
          <w:sz w:val="24"/>
        </w:rPr>
        <w:t xml:space="preserve"> palus tõsta</w:t>
      </w:r>
      <w:r w:rsidRPr="006D7D78">
        <w:t xml:space="preserve"> </w:t>
      </w:r>
      <w:r w:rsidRPr="006D7D78">
        <w:rPr>
          <w:rFonts w:ascii="Times New Roman" w:hAnsi="Times New Roman"/>
          <w:color w:val="000000"/>
          <w:sz w:val="24"/>
        </w:rPr>
        <w:t>Viljandimaa arengustrateegia tegevuskava ülevaatamise punkti järgmiseks.</w:t>
      </w:r>
    </w:p>
    <w:p w14:paraId="55275579" w14:textId="77777777" w:rsidR="001635F9" w:rsidRDefault="001635F9" w:rsidP="002A4E6C">
      <w:pPr>
        <w:widowControl w:val="0"/>
        <w:autoSpaceDE w:val="0"/>
        <w:spacing w:after="0" w:line="240" w:lineRule="auto"/>
        <w:jc w:val="both"/>
        <w:rPr>
          <w:rFonts w:ascii="Times New Roman" w:hAnsi="Times New Roman"/>
          <w:color w:val="000000"/>
          <w:sz w:val="24"/>
          <w:highlight w:val="yellow"/>
        </w:rPr>
      </w:pPr>
    </w:p>
    <w:p w14:paraId="7D65D70D" w14:textId="77777777" w:rsidR="0072085A" w:rsidRDefault="0072085A" w:rsidP="002A4E6C">
      <w:pPr>
        <w:widowControl w:val="0"/>
        <w:autoSpaceDE w:val="0"/>
        <w:spacing w:after="0" w:line="240" w:lineRule="auto"/>
        <w:jc w:val="both"/>
        <w:rPr>
          <w:rFonts w:ascii="Times New Roman" w:hAnsi="Times New Roman"/>
          <w:color w:val="000000"/>
          <w:sz w:val="24"/>
          <w:highlight w:val="yellow"/>
        </w:rPr>
      </w:pPr>
    </w:p>
    <w:p w14:paraId="70C29428" w14:textId="77777777" w:rsidR="001635F9" w:rsidRDefault="001635F9" w:rsidP="001635F9">
      <w:pPr>
        <w:widowControl w:val="0"/>
        <w:autoSpaceDE w:val="0"/>
        <w:spacing w:after="0" w:line="240" w:lineRule="auto"/>
        <w:jc w:val="both"/>
        <w:rPr>
          <w:rFonts w:ascii="Times New Roman" w:hAnsi="Times New Roman"/>
          <w:b/>
          <w:sz w:val="24"/>
          <w:szCs w:val="24"/>
        </w:rPr>
      </w:pPr>
      <w:r>
        <w:rPr>
          <w:rFonts w:ascii="Times New Roman" w:hAnsi="Times New Roman"/>
          <w:b/>
          <w:sz w:val="24"/>
          <w:szCs w:val="24"/>
        </w:rPr>
        <w:t>PÄEVAKORRAPUNKT NR 4</w:t>
      </w:r>
    </w:p>
    <w:p w14:paraId="73BAA85B" w14:textId="77777777" w:rsidR="001635F9" w:rsidRDefault="001635F9" w:rsidP="001635F9">
      <w:pPr>
        <w:widowControl w:val="0"/>
        <w:autoSpaceDE w:val="0"/>
        <w:spacing w:after="0" w:line="240" w:lineRule="auto"/>
        <w:jc w:val="both"/>
        <w:rPr>
          <w:rFonts w:ascii="Times New Roman" w:hAnsi="Times New Roman"/>
          <w:b/>
          <w:sz w:val="24"/>
          <w:szCs w:val="24"/>
        </w:rPr>
      </w:pPr>
      <w:r w:rsidRPr="00165CB9">
        <w:rPr>
          <w:rFonts w:ascii="Times New Roman" w:hAnsi="Times New Roman"/>
          <w:b/>
          <w:sz w:val="24"/>
          <w:szCs w:val="24"/>
        </w:rPr>
        <w:t xml:space="preserve">Viljandimaa arengustrateegia tegevuskava ülevaatamine </w:t>
      </w:r>
    </w:p>
    <w:p w14:paraId="5AD9A591" w14:textId="77777777" w:rsidR="001635F9" w:rsidRDefault="001635F9" w:rsidP="001635F9">
      <w:pPr>
        <w:widowControl w:val="0"/>
        <w:autoSpaceDE w:val="0"/>
        <w:spacing w:after="0" w:line="240" w:lineRule="auto"/>
        <w:jc w:val="both"/>
        <w:rPr>
          <w:rFonts w:ascii="Times New Roman" w:hAnsi="Times New Roman"/>
          <w:b/>
          <w:sz w:val="24"/>
          <w:szCs w:val="24"/>
        </w:rPr>
      </w:pPr>
      <w:r>
        <w:rPr>
          <w:rFonts w:ascii="Times New Roman" w:hAnsi="Times New Roman"/>
          <w:b/>
          <w:sz w:val="24"/>
          <w:szCs w:val="24"/>
        </w:rPr>
        <w:t>KUULATI:</w:t>
      </w:r>
    </w:p>
    <w:p w14:paraId="6AB184EA" w14:textId="7AA50362" w:rsidR="001635F9" w:rsidRDefault="001635F9" w:rsidP="001635F9">
      <w:pPr>
        <w:widowControl w:val="0"/>
        <w:autoSpaceDE w:val="0"/>
        <w:spacing w:after="0" w:line="240" w:lineRule="auto"/>
        <w:jc w:val="both"/>
        <w:rPr>
          <w:rFonts w:ascii="Times New Roman" w:hAnsi="Times New Roman"/>
          <w:sz w:val="24"/>
          <w:szCs w:val="24"/>
        </w:rPr>
      </w:pPr>
      <w:r>
        <w:rPr>
          <w:rFonts w:ascii="Times New Roman" w:hAnsi="Times New Roman"/>
          <w:sz w:val="24"/>
          <w:szCs w:val="24"/>
        </w:rPr>
        <w:t>J. Pihlak tutvustas komisjonile linnavalitsuse nägemusi Viljandimaa arengustrateegia tegevuskavast.</w:t>
      </w:r>
    </w:p>
    <w:p w14:paraId="3744EBA9" w14:textId="77777777" w:rsidR="001635F9" w:rsidRDefault="001635F9" w:rsidP="001635F9">
      <w:pPr>
        <w:widowControl w:val="0"/>
        <w:autoSpaceDE w:val="0"/>
        <w:spacing w:after="0" w:line="240" w:lineRule="auto"/>
        <w:jc w:val="both"/>
        <w:rPr>
          <w:rFonts w:ascii="Times New Roman" w:hAnsi="Times New Roman"/>
          <w:sz w:val="24"/>
          <w:szCs w:val="24"/>
        </w:rPr>
      </w:pPr>
    </w:p>
    <w:p w14:paraId="163BA1C1" w14:textId="3F52EEA8" w:rsidR="006D7D78" w:rsidRPr="006D7D78" w:rsidRDefault="006D7D78" w:rsidP="001635F9">
      <w:pPr>
        <w:widowControl w:val="0"/>
        <w:autoSpaceDE w:val="0"/>
        <w:spacing w:after="0" w:line="240" w:lineRule="auto"/>
        <w:jc w:val="both"/>
        <w:rPr>
          <w:rFonts w:ascii="Times New Roman" w:hAnsi="Times New Roman"/>
          <w:b/>
          <w:bCs/>
          <w:sz w:val="24"/>
          <w:szCs w:val="24"/>
        </w:rPr>
      </w:pPr>
      <w:r w:rsidRPr="006D7D78">
        <w:rPr>
          <w:rFonts w:ascii="Times New Roman" w:hAnsi="Times New Roman"/>
          <w:b/>
          <w:bCs/>
          <w:sz w:val="24"/>
          <w:szCs w:val="24"/>
        </w:rPr>
        <w:t>Tähelepanek:</w:t>
      </w:r>
    </w:p>
    <w:p w14:paraId="024768F6" w14:textId="20A1E248" w:rsidR="001635F9" w:rsidRDefault="00B73A46" w:rsidP="001635F9">
      <w:pPr>
        <w:widowControl w:val="0"/>
        <w:autoSpaceDE w:val="0"/>
        <w:spacing w:after="0" w:line="240" w:lineRule="auto"/>
        <w:jc w:val="both"/>
        <w:rPr>
          <w:rFonts w:ascii="Times New Roman" w:hAnsi="Times New Roman"/>
          <w:sz w:val="24"/>
          <w:szCs w:val="24"/>
        </w:rPr>
      </w:pPr>
      <w:r>
        <w:rPr>
          <w:rFonts w:ascii="Times New Roman" w:hAnsi="Times New Roman"/>
          <w:sz w:val="24"/>
          <w:szCs w:val="24"/>
        </w:rPr>
        <w:t>D. Martinson</w:t>
      </w:r>
      <w:r w:rsidR="00DB5A3F">
        <w:rPr>
          <w:rFonts w:ascii="Times New Roman" w:hAnsi="Times New Roman"/>
          <w:sz w:val="24"/>
          <w:szCs w:val="24"/>
        </w:rPr>
        <w:t xml:space="preserve"> – </w:t>
      </w:r>
      <w:r w:rsidR="00DB5A3F" w:rsidRPr="00DB5A3F">
        <w:rPr>
          <w:rFonts w:ascii="Times New Roman" w:hAnsi="Times New Roman"/>
          <w:sz w:val="24"/>
          <w:szCs w:val="24"/>
        </w:rPr>
        <w:t xml:space="preserve">J. Pihlak võiks volikogus „Linnavalitsuse informatsioon“ all tutvustada </w:t>
      </w:r>
      <w:proofErr w:type="spellStart"/>
      <w:r w:rsidR="00DB5A3F" w:rsidRPr="00DB5A3F">
        <w:rPr>
          <w:rFonts w:ascii="Times New Roman" w:hAnsi="Times New Roman"/>
          <w:sz w:val="24"/>
          <w:szCs w:val="24"/>
        </w:rPr>
        <w:t>VOL-i</w:t>
      </w:r>
      <w:proofErr w:type="spellEnd"/>
      <w:r w:rsidR="00DB5A3F" w:rsidRPr="00DB5A3F">
        <w:rPr>
          <w:rFonts w:ascii="Times New Roman" w:hAnsi="Times New Roman"/>
          <w:sz w:val="24"/>
          <w:szCs w:val="24"/>
        </w:rPr>
        <w:t xml:space="preserve"> tulevase koosoleku päevakorda.</w:t>
      </w:r>
    </w:p>
    <w:p w14:paraId="1FAC479C" w14:textId="77777777" w:rsidR="0072085A" w:rsidRDefault="0072085A" w:rsidP="001635F9">
      <w:pPr>
        <w:widowControl w:val="0"/>
        <w:autoSpaceDE w:val="0"/>
        <w:spacing w:after="0" w:line="240" w:lineRule="auto"/>
        <w:jc w:val="both"/>
        <w:rPr>
          <w:rFonts w:ascii="Times New Roman" w:hAnsi="Times New Roman"/>
          <w:bCs/>
          <w:sz w:val="24"/>
          <w:szCs w:val="24"/>
        </w:rPr>
      </w:pPr>
    </w:p>
    <w:p w14:paraId="089250E7" w14:textId="77777777" w:rsidR="001635F9" w:rsidRDefault="001635F9" w:rsidP="001635F9">
      <w:pPr>
        <w:widowControl w:val="0"/>
        <w:autoSpaceDE w:val="0"/>
        <w:spacing w:after="0" w:line="240" w:lineRule="auto"/>
        <w:jc w:val="both"/>
        <w:rPr>
          <w:rFonts w:ascii="Times New Roman" w:hAnsi="Times New Roman"/>
          <w:b/>
          <w:sz w:val="24"/>
          <w:szCs w:val="24"/>
        </w:rPr>
      </w:pPr>
      <w:r w:rsidRPr="00165CB9">
        <w:rPr>
          <w:rFonts w:ascii="Times New Roman" w:hAnsi="Times New Roman"/>
          <w:b/>
          <w:sz w:val="24"/>
          <w:szCs w:val="24"/>
        </w:rPr>
        <w:t>OTSUSTATI:</w:t>
      </w:r>
    </w:p>
    <w:p w14:paraId="703675D9" w14:textId="609EED2C" w:rsidR="001635F9" w:rsidRDefault="001635F9" w:rsidP="001635F9">
      <w:pPr>
        <w:widowControl w:val="0"/>
        <w:autoSpaceDE w:val="0"/>
        <w:spacing w:after="0" w:line="240" w:lineRule="auto"/>
        <w:jc w:val="both"/>
        <w:rPr>
          <w:rFonts w:ascii="Times New Roman" w:hAnsi="Times New Roman"/>
          <w:bCs/>
          <w:sz w:val="24"/>
          <w:szCs w:val="24"/>
        </w:rPr>
      </w:pPr>
      <w:r>
        <w:rPr>
          <w:rFonts w:ascii="Times New Roman" w:hAnsi="Times New Roman"/>
          <w:bCs/>
          <w:sz w:val="24"/>
          <w:szCs w:val="24"/>
        </w:rPr>
        <w:t xml:space="preserve">1. </w:t>
      </w:r>
      <w:r w:rsidRPr="00792AA0">
        <w:rPr>
          <w:rFonts w:ascii="Times New Roman" w:hAnsi="Times New Roman"/>
          <w:bCs/>
          <w:sz w:val="24"/>
          <w:szCs w:val="24"/>
        </w:rPr>
        <w:t>Liikmed, kellel on ettepanekuid, palutakse need saata volikogu spetsialistile hiljemalt 23.03.2026 tööpäeva lõpuks.</w:t>
      </w:r>
    </w:p>
    <w:p w14:paraId="7454050C" w14:textId="64AE23FB" w:rsidR="001635F9" w:rsidRPr="00C00A55" w:rsidRDefault="001635F9" w:rsidP="001635F9">
      <w:pPr>
        <w:widowControl w:val="0"/>
        <w:autoSpaceDE w:val="0"/>
        <w:spacing w:after="0" w:line="240" w:lineRule="auto"/>
        <w:jc w:val="both"/>
        <w:rPr>
          <w:rFonts w:ascii="Times New Roman" w:hAnsi="Times New Roman"/>
          <w:bCs/>
          <w:sz w:val="24"/>
          <w:szCs w:val="24"/>
        </w:rPr>
      </w:pPr>
      <w:r>
        <w:rPr>
          <w:rFonts w:ascii="Times New Roman" w:hAnsi="Times New Roman"/>
          <w:bCs/>
          <w:sz w:val="24"/>
          <w:szCs w:val="24"/>
        </w:rPr>
        <w:t>2. Informatsioon võtta teadmiseks.</w:t>
      </w:r>
    </w:p>
    <w:p w14:paraId="2C820E56" w14:textId="31630A72" w:rsidR="0086035D" w:rsidRPr="00011D45" w:rsidRDefault="007D2072" w:rsidP="0086035D">
      <w:pPr>
        <w:widowControl w:val="0"/>
        <w:autoSpaceDE w:val="0"/>
        <w:spacing w:after="0" w:line="240" w:lineRule="auto"/>
        <w:jc w:val="both"/>
        <w:rPr>
          <w:rFonts w:ascii="Times New Roman" w:hAnsi="Times New Roman"/>
          <w:b/>
          <w:color w:val="000000"/>
          <w:sz w:val="24"/>
        </w:rPr>
      </w:pPr>
      <w:r>
        <w:rPr>
          <w:rFonts w:ascii="Times New Roman" w:hAnsi="Times New Roman"/>
          <w:b/>
          <w:color w:val="000000"/>
          <w:sz w:val="24"/>
        </w:rPr>
        <w:lastRenderedPageBreak/>
        <w:t xml:space="preserve">PÄEVAKORRAPUNKT NR </w:t>
      </w:r>
      <w:r w:rsidR="004F1683">
        <w:rPr>
          <w:rFonts w:ascii="Times New Roman" w:hAnsi="Times New Roman"/>
          <w:b/>
          <w:color w:val="000000"/>
          <w:sz w:val="24"/>
        </w:rPr>
        <w:t>5</w:t>
      </w:r>
    </w:p>
    <w:p w14:paraId="7D437640" w14:textId="77777777" w:rsidR="0048399C" w:rsidRDefault="0048399C" w:rsidP="0086035D">
      <w:pPr>
        <w:widowControl w:val="0"/>
        <w:autoSpaceDE w:val="0"/>
        <w:spacing w:after="0" w:line="240" w:lineRule="auto"/>
        <w:jc w:val="both"/>
        <w:rPr>
          <w:rFonts w:ascii="Times New Roman" w:hAnsi="Times New Roman"/>
          <w:b/>
          <w:bCs/>
          <w:sz w:val="24"/>
          <w:szCs w:val="24"/>
        </w:rPr>
      </w:pPr>
      <w:r w:rsidRPr="0048399C">
        <w:rPr>
          <w:rFonts w:ascii="Times New Roman" w:hAnsi="Times New Roman"/>
          <w:b/>
          <w:bCs/>
          <w:sz w:val="24"/>
          <w:szCs w:val="24"/>
        </w:rPr>
        <w:t xml:space="preserve">Detailplaneeringu osaliselt kehtetuks tunnistamine </w:t>
      </w:r>
      <w:proofErr w:type="spellStart"/>
      <w:r w:rsidRPr="0048399C">
        <w:rPr>
          <w:rFonts w:ascii="Times New Roman" w:hAnsi="Times New Roman"/>
          <w:b/>
          <w:bCs/>
          <w:sz w:val="24"/>
          <w:szCs w:val="24"/>
        </w:rPr>
        <w:t>Supeluse</w:t>
      </w:r>
      <w:proofErr w:type="spellEnd"/>
      <w:r w:rsidRPr="0048399C">
        <w:rPr>
          <w:rFonts w:ascii="Times New Roman" w:hAnsi="Times New Roman"/>
          <w:b/>
          <w:bCs/>
          <w:sz w:val="24"/>
          <w:szCs w:val="24"/>
        </w:rPr>
        <w:t xml:space="preserve"> tn 8 osas (2026/51)</w:t>
      </w:r>
    </w:p>
    <w:p w14:paraId="2CAFDC77" w14:textId="2D42F87C" w:rsidR="0086035D" w:rsidRPr="00011D45" w:rsidRDefault="0086035D" w:rsidP="0086035D">
      <w:pPr>
        <w:widowControl w:val="0"/>
        <w:autoSpaceDE w:val="0"/>
        <w:spacing w:after="0" w:line="240" w:lineRule="auto"/>
        <w:jc w:val="both"/>
        <w:rPr>
          <w:rFonts w:ascii="Times New Roman" w:hAnsi="Times New Roman"/>
          <w:b/>
          <w:color w:val="000000"/>
          <w:sz w:val="24"/>
        </w:rPr>
      </w:pPr>
      <w:r w:rsidRPr="00011D45">
        <w:rPr>
          <w:rFonts w:ascii="Times New Roman" w:hAnsi="Times New Roman"/>
          <w:b/>
          <w:color w:val="000000"/>
          <w:sz w:val="24"/>
        </w:rPr>
        <w:t>KUULATI:</w:t>
      </w:r>
    </w:p>
    <w:p w14:paraId="384ACBDC" w14:textId="07A7501F" w:rsidR="00F90B4C" w:rsidRDefault="00B27E0B" w:rsidP="00641B67">
      <w:pPr>
        <w:spacing w:after="0" w:line="240" w:lineRule="auto"/>
        <w:jc w:val="both"/>
        <w:rPr>
          <w:rFonts w:ascii="Times New Roman" w:hAnsi="Times New Roman"/>
          <w:sz w:val="24"/>
          <w:szCs w:val="24"/>
        </w:rPr>
      </w:pPr>
      <w:r w:rsidRPr="00CB3256">
        <w:rPr>
          <w:rFonts w:ascii="Times New Roman" w:hAnsi="Times New Roman"/>
          <w:sz w:val="24"/>
          <w:szCs w:val="24"/>
        </w:rPr>
        <w:t>S. Takkel selgi</w:t>
      </w:r>
      <w:r w:rsidR="00ED4417" w:rsidRPr="00CB3256">
        <w:rPr>
          <w:rFonts w:ascii="Times New Roman" w:hAnsi="Times New Roman"/>
          <w:sz w:val="24"/>
          <w:szCs w:val="24"/>
        </w:rPr>
        <w:t xml:space="preserve">tas eelnõu eesmärki, milleks on </w:t>
      </w:r>
      <w:r w:rsidR="0048399C" w:rsidRPr="0048399C">
        <w:rPr>
          <w:rFonts w:ascii="Times New Roman" w:hAnsi="Times New Roman"/>
          <w:sz w:val="24"/>
          <w:szCs w:val="24"/>
        </w:rPr>
        <w:t xml:space="preserve">kinnistu </w:t>
      </w:r>
      <w:proofErr w:type="spellStart"/>
      <w:r w:rsidR="0048399C" w:rsidRPr="0048399C">
        <w:rPr>
          <w:rFonts w:ascii="Times New Roman" w:hAnsi="Times New Roman"/>
          <w:sz w:val="24"/>
          <w:szCs w:val="24"/>
        </w:rPr>
        <w:t>Supeluse</w:t>
      </w:r>
      <w:proofErr w:type="spellEnd"/>
      <w:r w:rsidR="0048399C" w:rsidRPr="0048399C">
        <w:rPr>
          <w:rFonts w:ascii="Times New Roman" w:hAnsi="Times New Roman"/>
          <w:sz w:val="24"/>
          <w:szCs w:val="24"/>
        </w:rPr>
        <w:t xml:space="preserve"> tn 8 omanike taotluse alusel tunnistada osaliselt kehtetuks Viljandi linna kvartali nr 166 detailplaneering kinnistu </w:t>
      </w:r>
      <w:proofErr w:type="spellStart"/>
      <w:r w:rsidR="0048399C" w:rsidRPr="0048399C">
        <w:rPr>
          <w:rFonts w:ascii="Times New Roman" w:hAnsi="Times New Roman"/>
          <w:sz w:val="24"/>
          <w:szCs w:val="24"/>
        </w:rPr>
        <w:t>Supeluse</w:t>
      </w:r>
      <w:proofErr w:type="spellEnd"/>
      <w:r w:rsidR="0048399C" w:rsidRPr="0048399C">
        <w:rPr>
          <w:rFonts w:ascii="Times New Roman" w:hAnsi="Times New Roman"/>
          <w:sz w:val="24"/>
          <w:szCs w:val="24"/>
        </w:rPr>
        <w:t xml:space="preserve"> tn 8 ulatuses.</w:t>
      </w:r>
    </w:p>
    <w:p w14:paraId="6F140E86" w14:textId="77777777" w:rsidR="0048399C" w:rsidRPr="00CB3256" w:rsidRDefault="0048399C" w:rsidP="00641B67">
      <w:pPr>
        <w:spacing w:after="0" w:line="240" w:lineRule="auto"/>
        <w:jc w:val="both"/>
        <w:rPr>
          <w:rFonts w:ascii="Times New Roman" w:hAnsi="Times New Roman"/>
          <w:sz w:val="24"/>
          <w:szCs w:val="24"/>
        </w:rPr>
      </w:pPr>
    </w:p>
    <w:p w14:paraId="3A6E9583" w14:textId="3C784010" w:rsidR="009B60F5" w:rsidRPr="00CB3256" w:rsidRDefault="00F90B4C" w:rsidP="00641B67">
      <w:pPr>
        <w:spacing w:after="0" w:line="240" w:lineRule="auto"/>
        <w:jc w:val="both"/>
        <w:rPr>
          <w:rFonts w:ascii="Times New Roman" w:hAnsi="Times New Roman"/>
          <w:sz w:val="24"/>
          <w:szCs w:val="24"/>
        </w:rPr>
      </w:pPr>
      <w:r w:rsidRPr="00CB3256">
        <w:rPr>
          <w:rFonts w:ascii="Times New Roman" w:hAnsi="Times New Roman"/>
          <w:sz w:val="24"/>
          <w:szCs w:val="24"/>
        </w:rPr>
        <w:t>Komisjoni esimees</w:t>
      </w:r>
      <w:r w:rsidR="00F0421C" w:rsidRPr="00CB3256">
        <w:rPr>
          <w:rFonts w:ascii="Times New Roman" w:hAnsi="Times New Roman"/>
          <w:sz w:val="24"/>
          <w:szCs w:val="24"/>
        </w:rPr>
        <w:t xml:space="preserve"> tegi ettepaneku toetada eelnõu</w:t>
      </w:r>
      <w:r w:rsidR="00256205" w:rsidRPr="00CB3256">
        <w:rPr>
          <w:rFonts w:ascii="Times New Roman" w:hAnsi="Times New Roman"/>
          <w:sz w:val="24"/>
          <w:szCs w:val="24"/>
        </w:rPr>
        <w:t xml:space="preserve">. </w:t>
      </w:r>
      <w:r w:rsidR="00CB3256" w:rsidRPr="007D2072">
        <w:rPr>
          <w:rFonts w:ascii="Times New Roman" w:hAnsi="Times New Roman"/>
          <w:color w:val="242424"/>
          <w:sz w:val="24"/>
          <w:szCs w:val="24"/>
          <w:lang w:eastAsia="et-EE"/>
        </w:rPr>
        <w:t>Vastuväiteid ei olnud.</w:t>
      </w:r>
    </w:p>
    <w:p w14:paraId="154EAEEF" w14:textId="6F7C5325" w:rsidR="00431BF5" w:rsidRPr="00CB3256" w:rsidRDefault="00431BF5">
      <w:pPr>
        <w:suppressAutoHyphens w:val="0"/>
        <w:spacing w:after="0" w:line="240" w:lineRule="auto"/>
        <w:rPr>
          <w:rFonts w:ascii="Times New Roman" w:hAnsi="Times New Roman"/>
          <w:b/>
          <w:sz w:val="24"/>
          <w:szCs w:val="24"/>
        </w:rPr>
      </w:pPr>
    </w:p>
    <w:p w14:paraId="1DD4E2F9" w14:textId="08C8AAD7" w:rsidR="00641B67" w:rsidRPr="00CB3256" w:rsidRDefault="00641B67" w:rsidP="00641B67">
      <w:pPr>
        <w:widowControl w:val="0"/>
        <w:autoSpaceDE w:val="0"/>
        <w:spacing w:after="0" w:line="240" w:lineRule="auto"/>
        <w:jc w:val="both"/>
        <w:rPr>
          <w:rFonts w:ascii="Times New Roman" w:hAnsi="Times New Roman"/>
          <w:b/>
          <w:sz w:val="24"/>
          <w:szCs w:val="24"/>
        </w:rPr>
      </w:pPr>
      <w:r w:rsidRPr="00CB3256">
        <w:rPr>
          <w:rFonts w:ascii="Times New Roman" w:hAnsi="Times New Roman"/>
          <w:b/>
          <w:sz w:val="24"/>
          <w:szCs w:val="24"/>
        </w:rPr>
        <w:t xml:space="preserve">OTSUSTATI: </w:t>
      </w:r>
    </w:p>
    <w:p w14:paraId="45998B23" w14:textId="1B2A2AC0" w:rsidR="00431BF5" w:rsidRDefault="00BD1B5E" w:rsidP="00431BF5">
      <w:pPr>
        <w:suppressAutoHyphens w:val="0"/>
        <w:spacing w:after="0" w:line="240" w:lineRule="auto"/>
        <w:rPr>
          <w:rFonts w:ascii="Times New Roman" w:hAnsi="Times New Roman"/>
          <w:sz w:val="24"/>
          <w:szCs w:val="24"/>
        </w:rPr>
      </w:pPr>
      <w:r w:rsidRPr="00CB3256">
        <w:rPr>
          <w:rFonts w:ascii="Times New Roman" w:hAnsi="Times New Roman"/>
          <w:sz w:val="24"/>
          <w:szCs w:val="24"/>
        </w:rPr>
        <w:t xml:space="preserve">Toetada eelnõu </w:t>
      </w:r>
      <w:r w:rsidR="00F0421C" w:rsidRPr="00CB3256">
        <w:rPr>
          <w:rFonts w:ascii="Times New Roman" w:hAnsi="Times New Roman"/>
          <w:sz w:val="24"/>
          <w:szCs w:val="24"/>
        </w:rPr>
        <w:t>„</w:t>
      </w:r>
      <w:r w:rsidR="0048399C" w:rsidRPr="0048399C">
        <w:rPr>
          <w:rFonts w:ascii="Times New Roman" w:hAnsi="Times New Roman"/>
          <w:sz w:val="24"/>
          <w:szCs w:val="24"/>
        </w:rPr>
        <w:t xml:space="preserve">Detailplaneeringu osaliselt kehtetuks tunnistamine </w:t>
      </w:r>
      <w:proofErr w:type="spellStart"/>
      <w:r w:rsidR="0048399C" w:rsidRPr="0048399C">
        <w:rPr>
          <w:rFonts w:ascii="Times New Roman" w:hAnsi="Times New Roman"/>
          <w:sz w:val="24"/>
          <w:szCs w:val="24"/>
        </w:rPr>
        <w:t>Supeluse</w:t>
      </w:r>
      <w:proofErr w:type="spellEnd"/>
      <w:r w:rsidR="0048399C" w:rsidRPr="0048399C">
        <w:rPr>
          <w:rFonts w:ascii="Times New Roman" w:hAnsi="Times New Roman"/>
          <w:sz w:val="24"/>
          <w:szCs w:val="24"/>
        </w:rPr>
        <w:t xml:space="preserve"> tn 8 osas (2026/51)</w:t>
      </w:r>
      <w:r w:rsidR="0048399C">
        <w:rPr>
          <w:rFonts w:ascii="Times New Roman" w:hAnsi="Times New Roman"/>
          <w:sz w:val="24"/>
          <w:szCs w:val="24"/>
        </w:rPr>
        <w:t>“.</w:t>
      </w:r>
    </w:p>
    <w:p w14:paraId="5BE68148" w14:textId="77777777" w:rsidR="00431BF5" w:rsidRDefault="00431BF5" w:rsidP="00431BF5">
      <w:pPr>
        <w:suppressAutoHyphens w:val="0"/>
        <w:spacing w:after="0" w:line="240" w:lineRule="auto"/>
        <w:rPr>
          <w:rFonts w:ascii="Times New Roman" w:hAnsi="Times New Roman"/>
          <w:sz w:val="24"/>
          <w:szCs w:val="24"/>
        </w:rPr>
      </w:pPr>
    </w:p>
    <w:p w14:paraId="703303F5" w14:textId="77777777" w:rsidR="0048399C" w:rsidRDefault="0048399C" w:rsidP="00431BF5">
      <w:pPr>
        <w:suppressAutoHyphens w:val="0"/>
        <w:spacing w:after="0" w:line="240" w:lineRule="auto"/>
        <w:rPr>
          <w:rFonts w:ascii="Times New Roman" w:hAnsi="Times New Roman"/>
          <w:sz w:val="24"/>
          <w:szCs w:val="24"/>
        </w:rPr>
      </w:pPr>
    </w:p>
    <w:p w14:paraId="3C661845" w14:textId="095C0E8E" w:rsidR="00BD1B5E" w:rsidRPr="00431BF5" w:rsidRDefault="00EC4729" w:rsidP="00431BF5">
      <w:pPr>
        <w:suppressAutoHyphens w:val="0"/>
        <w:spacing w:after="0" w:line="240" w:lineRule="auto"/>
        <w:rPr>
          <w:rFonts w:ascii="Times New Roman" w:hAnsi="Times New Roman"/>
          <w:sz w:val="24"/>
          <w:szCs w:val="24"/>
        </w:rPr>
      </w:pPr>
      <w:r>
        <w:rPr>
          <w:rFonts w:ascii="Times New Roman" w:hAnsi="Times New Roman"/>
          <w:b/>
          <w:color w:val="000000"/>
          <w:sz w:val="24"/>
        </w:rPr>
        <w:t xml:space="preserve">PÄEVAKORRAPUNKT NR </w:t>
      </w:r>
      <w:r w:rsidR="004F1683">
        <w:rPr>
          <w:rFonts w:ascii="Times New Roman" w:hAnsi="Times New Roman"/>
          <w:b/>
          <w:color w:val="000000"/>
          <w:sz w:val="24"/>
        </w:rPr>
        <w:t>6</w:t>
      </w:r>
    </w:p>
    <w:p w14:paraId="2C1BEA71" w14:textId="77777777" w:rsidR="0048399C" w:rsidRDefault="0048399C" w:rsidP="00BD1B5E">
      <w:pPr>
        <w:widowControl w:val="0"/>
        <w:autoSpaceDE w:val="0"/>
        <w:spacing w:after="0" w:line="240" w:lineRule="auto"/>
        <w:jc w:val="both"/>
        <w:rPr>
          <w:rFonts w:ascii="Times New Roman" w:hAnsi="Times New Roman"/>
          <w:b/>
          <w:bCs/>
          <w:sz w:val="24"/>
          <w:szCs w:val="24"/>
        </w:rPr>
      </w:pPr>
      <w:r w:rsidRPr="0048399C">
        <w:rPr>
          <w:rFonts w:ascii="Times New Roman" w:hAnsi="Times New Roman"/>
          <w:b/>
          <w:bCs/>
          <w:sz w:val="24"/>
          <w:szCs w:val="24"/>
        </w:rPr>
        <w:t>Detailplaneeringu osaliselt kehtetuks tunnistamine Kauba tn 9 osas (2026/52)</w:t>
      </w:r>
    </w:p>
    <w:p w14:paraId="169D0977" w14:textId="3F57F341" w:rsidR="00BD1B5E" w:rsidRPr="002A4E6C" w:rsidRDefault="00BD1B5E" w:rsidP="00BD1B5E">
      <w:pPr>
        <w:widowControl w:val="0"/>
        <w:autoSpaceDE w:val="0"/>
        <w:spacing w:after="0" w:line="240" w:lineRule="auto"/>
        <w:jc w:val="both"/>
        <w:rPr>
          <w:rFonts w:ascii="Times New Roman" w:hAnsi="Times New Roman"/>
          <w:b/>
          <w:color w:val="000000"/>
          <w:sz w:val="24"/>
        </w:rPr>
      </w:pPr>
      <w:r w:rsidRPr="002A4E6C">
        <w:rPr>
          <w:rFonts w:ascii="Times New Roman" w:hAnsi="Times New Roman"/>
          <w:b/>
          <w:color w:val="000000"/>
          <w:sz w:val="24"/>
        </w:rPr>
        <w:t>KUULATI:</w:t>
      </w:r>
    </w:p>
    <w:p w14:paraId="6817830D" w14:textId="736986CE" w:rsidR="00F0421C" w:rsidRDefault="00B27E0B" w:rsidP="00F0421C">
      <w:pPr>
        <w:widowControl w:val="0"/>
        <w:autoSpaceDE w:val="0"/>
        <w:spacing w:after="0" w:line="240" w:lineRule="auto"/>
        <w:jc w:val="both"/>
        <w:rPr>
          <w:rFonts w:ascii="Times New Roman" w:hAnsi="Times New Roman"/>
          <w:sz w:val="24"/>
          <w:szCs w:val="24"/>
        </w:rPr>
      </w:pPr>
      <w:r w:rsidRPr="00CB3256">
        <w:rPr>
          <w:rFonts w:ascii="Times New Roman" w:hAnsi="Times New Roman"/>
          <w:sz w:val="24"/>
          <w:szCs w:val="24"/>
        </w:rPr>
        <w:t>S. Takkel</w:t>
      </w:r>
      <w:r w:rsidR="00F0421C" w:rsidRPr="00CB3256">
        <w:rPr>
          <w:rFonts w:ascii="Times New Roman" w:hAnsi="Times New Roman"/>
          <w:sz w:val="24"/>
          <w:szCs w:val="24"/>
        </w:rPr>
        <w:t xml:space="preserve"> selgitas</w:t>
      </w:r>
      <w:r w:rsidR="0048399C">
        <w:rPr>
          <w:rFonts w:ascii="Times New Roman" w:hAnsi="Times New Roman"/>
          <w:sz w:val="24"/>
          <w:szCs w:val="24"/>
        </w:rPr>
        <w:t xml:space="preserve"> </w:t>
      </w:r>
      <w:r w:rsidR="00F0421C" w:rsidRPr="00CB3256">
        <w:rPr>
          <w:rFonts w:ascii="Times New Roman" w:hAnsi="Times New Roman"/>
          <w:sz w:val="24"/>
          <w:szCs w:val="24"/>
        </w:rPr>
        <w:t>eelnõu eesmärk</w:t>
      </w:r>
      <w:r w:rsidR="0048399C">
        <w:rPr>
          <w:rFonts w:ascii="Times New Roman" w:hAnsi="Times New Roman"/>
          <w:sz w:val="24"/>
          <w:szCs w:val="24"/>
        </w:rPr>
        <w:t>i, milleks on</w:t>
      </w:r>
      <w:r w:rsidR="00F0421C" w:rsidRPr="00CB3256">
        <w:rPr>
          <w:rFonts w:ascii="Times New Roman" w:hAnsi="Times New Roman"/>
          <w:sz w:val="24"/>
          <w:szCs w:val="24"/>
        </w:rPr>
        <w:t xml:space="preserve"> </w:t>
      </w:r>
      <w:r w:rsidR="0048399C" w:rsidRPr="0048399C">
        <w:rPr>
          <w:rFonts w:ascii="Times New Roman" w:hAnsi="Times New Roman"/>
          <w:sz w:val="24"/>
          <w:szCs w:val="24"/>
        </w:rPr>
        <w:t>kinnistu Kauba tn 9 omaniku taotluse alusel tunnistada osaliselt kehtetuks Viljandi linna kvartal nr 172 detailplaneerimisprojekt kinnistu Kauba tn 9 ulatuses.</w:t>
      </w:r>
    </w:p>
    <w:p w14:paraId="1DB2F16E" w14:textId="77777777" w:rsidR="00EC4729" w:rsidRDefault="00EC4729" w:rsidP="00F0421C">
      <w:pPr>
        <w:widowControl w:val="0"/>
        <w:autoSpaceDE w:val="0"/>
        <w:spacing w:after="0" w:line="240" w:lineRule="auto"/>
        <w:jc w:val="both"/>
        <w:rPr>
          <w:rFonts w:ascii="Times New Roman" w:hAnsi="Times New Roman"/>
          <w:sz w:val="24"/>
          <w:szCs w:val="24"/>
        </w:rPr>
      </w:pPr>
    </w:p>
    <w:p w14:paraId="676AE224" w14:textId="33132E18" w:rsidR="00CB3256" w:rsidRPr="00365E28" w:rsidRDefault="00CB3256" w:rsidP="00F0421C">
      <w:pPr>
        <w:widowControl w:val="0"/>
        <w:autoSpaceDE w:val="0"/>
        <w:spacing w:after="0" w:line="240" w:lineRule="auto"/>
        <w:jc w:val="both"/>
        <w:rPr>
          <w:rFonts w:ascii="Times New Roman" w:hAnsi="Times New Roman"/>
          <w:sz w:val="24"/>
          <w:szCs w:val="24"/>
        </w:rPr>
      </w:pPr>
      <w:r w:rsidRPr="00CB3256">
        <w:rPr>
          <w:rFonts w:ascii="Times New Roman" w:hAnsi="Times New Roman"/>
          <w:sz w:val="24"/>
          <w:szCs w:val="24"/>
        </w:rPr>
        <w:t>Komisjoni esimees tegi ettepaneku toetada eelnõu.</w:t>
      </w:r>
      <w:r>
        <w:rPr>
          <w:rFonts w:ascii="Times New Roman" w:hAnsi="Times New Roman"/>
          <w:sz w:val="24"/>
          <w:szCs w:val="24"/>
        </w:rPr>
        <w:t xml:space="preserve"> </w:t>
      </w:r>
      <w:r w:rsidRPr="007D2072">
        <w:rPr>
          <w:rFonts w:ascii="Times New Roman" w:hAnsi="Times New Roman"/>
          <w:color w:val="242424"/>
          <w:sz w:val="24"/>
          <w:szCs w:val="24"/>
          <w:lang w:eastAsia="et-EE"/>
        </w:rPr>
        <w:t>Vastuväiteid ei olnud.</w:t>
      </w:r>
    </w:p>
    <w:p w14:paraId="0795C1E4" w14:textId="77777777" w:rsidR="009B60F5" w:rsidRPr="009E6225" w:rsidRDefault="009B60F5" w:rsidP="00BD1B5E">
      <w:pPr>
        <w:widowControl w:val="0"/>
        <w:autoSpaceDE w:val="0"/>
        <w:spacing w:after="0" w:line="240" w:lineRule="auto"/>
        <w:jc w:val="both"/>
        <w:rPr>
          <w:rFonts w:ascii="Times New Roman" w:hAnsi="Times New Roman"/>
          <w:sz w:val="24"/>
          <w:szCs w:val="24"/>
        </w:rPr>
      </w:pPr>
    </w:p>
    <w:p w14:paraId="2C815EA8" w14:textId="77777777" w:rsidR="00BD1B5E" w:rsidRPr="009E6225" w:rsidRDefault="00BD1B5E" w:rsidP="00BD1B5E">
      <w:pPr>
        <w:widowControl w:val="0"/>
        <w:autoSpaceDE w:val="0"/>
        <w:spacing w:after="0" w:line="240" w:lineRule="auto"/>
        <w:jc w:val="both"/>
        <w:rPr>
          <w:rFonts w:ascii="Times New Roman" w:hAnsi="Times New Roman"/>
          <w:b/>
          <w:sz w:val="24"/>
          <w:szCs w:val="24"/>
        </w:rPr>
      </w:pPr>
      <w:r w:rsidRPr="009E6225">
        <w:rPr>
          <w:rFonts w:ascii="Times New Roman" w:hAnsi="Times New Roman"/>
          <w:b/>
          <w:sz w:val="24"/>
          <w:szCs w:val="24"/>
        </w:rPr>
        <w:t xml:space="preserve">OTSUSTATI: </w:t>
      </w:r>
    </w:p>
    <w:p w14:paraId="12F96A04" w14:textId="2B445CCA" w:rsidR="00B40F2E" w:rsidRDefault="00B27E0B" w:rsidP="0048399C">
      <w:pPr>
        <w:widowControl w:val="0"/>
        <w:autoSpaceDE w:val="0"/>
        <w:spacing w:after="0" w:line="240" w:lineRule="auto"/>
        <w:jc w:val="both"/>
        <w:rPr>
          <w:rFonts w:ascii="Times New Roman" w:hAnsi="Times New Roman"/>
          <w:bCs/>
          <w:sz w:val="24"/>
          <w:szCs w:val="24"/>
        </w:rPr>
      </w:pPr>
      <w:r w:rsidRPr="001C720C">
        <w:rPr>
          <w:rFonts w:ascii="Times New Roman" w:hAnsi="Times New Roman"/>
          <w:sz w:val="24"/>
          <w:szCs w:val="24"/>
        </w:rPr>
        <w:t>Toetada</w:t>
      </w:r>
      <w:r w:rsidR="006C6A05" w:rsidRPr="001C720C">
        <w:rPr>
          <w:rFonts w:ascii="Times New Roman" w:hAnsi="Times New Roman"/>
          <w:sz w:val="24"/>
          <w:szCs w:val="24"/>
        </w:rPr>
        <w:t xml:space="preserve"> eelnõu</w:t>
      </w:r>
      <w:r w:rsidR="00395E63" w:rsidRPr="001C720C">
        <w:rPr>
          <w:rFonts w:ascii="Times New Roman" w:hAnsi="Times New Roman"/>
          <w:sz w:val="24"/>
          <w:szCs w:val="24"/>
        </w:rPr>
        <w:t xml:space="preserve"> „</w:t>
      </w:r>
      <w:r w:rsidR="0048399C" w:rsidRPr="0048399C">
        <w:rPr>
          <w:rFonts w:ascii="Times New Roman" w:hAnsi="Times New Roman"/>
          <w:bCs/>
          <w:sz w:val="24"/>
          <w:szCs w:val="24"/>
        </w:rPr>
        <w:t>Detailplaneeringu osaliselt kehtetuks tunnistamine Kauba tn 9 osas (2026/52)</w:t>
      </w:r>
      <w:r w:rsidR="0048399C">
        <w:rPr>
          <w:rFonts w:ascii="Times New Roman" w:hAnsi="Times New Roman"/>
          <w:bCs/>
          <w:sz w:val="24"/>
          <w:szCs w:val="24"/>
        </w:rPr>
        <w:t>“.</w:t>
      </w:r>
    </w:p>
    <w:p w14:paraId="695F7DC6" w14:textId="77777777" w:rsidR="0048399C" w:rsidRDefault="0048399C" w:rsidP="0048399C">
      <w:pPr>
        <w:widowControl w:val="0"/>
        <w:autoSpaceDE w:val="0"/>
        <w:spacing w:after="0" w:line="240" w:lineRule="auto"/>
        <w:jc w:val="both"/>
        <w:rPr>
          <w:rFonts w:ascii="Times New Roman" w:hAnsi="Times New Roman"/>
          <w:bCs/>
          <w:sz w:val="24"/>
          <w:szCs w:val="24"/>
        </w:rPr>
      </w:pPr>
    </w:p>
    <w:p w14:paraId="481B478C" w14:textId="77777777" w:rsidR="0048399C" w:rsidRDefault="0048399C" w:rsidP="0048399C">
      <w:pPr>
        <w:widowControl w:val="0"/>
        <w:autoSpaceDE w:val="0"/>
        <w:spacing w:after="0" w:line="240" w:lineRule="auto"/>
        <w:jc w:val="both"/>
        <w:rPr>
          <w:rFonts w:ascii="Times New Roman" w:hAnsi="Times New Roman"/>
          <w:bCs/>
          <w:sz w:val="24"/>
          <w:szCs w:val="24"/>
        </w:rPr>
      </w:pPr>
    </w:p>
    <w:p w14:paraId="3740965F" w14:textId="222DF867" w:rsidR="0048399C" w:rsidRDefault="0048399C" w:rsidP="0048399C">
      <w:pPr>
        <w:widowControl w:val="0"/>
        <w:autoSpaceDE w:val="0"/>
        <w:spacing w:after="0" w:line="240" w:lineRule="auto"/>
        <w:jc w:val="both"/>
        <w:rPr>
          <w:rFonts w:ascii="Times New Roman" w:hAnsi="Times New Roman"/>
          <w:b/>
          <w:sz w:val="24"/>
          <w:szCs w:val="24"/>
        </w:rPr>
      </w:pPr>
      <w:r>
        <w:rPr>
          <w:rFonts w:ascii="Times New Roman" w:hAnsi="Times New Roman"/>
          <w:b/>
          <w:sz w:val="24"/>
          <w:szCs w:val="24"/>
        </w:rPr>
        <w:t xml:space="preserve">PÄEVAKORRAPUNKT NR </w:t>
      </w:r>
      <w:r w:rsidR="004F1683">
        <w:rPr>
          <w:rFonts w:ascii="Times New Roman" w:hAnsi="Times New Roman"/>
          <w:b/>
          <w:sz w:val="24"/>
          <w:szCs w:val="24"/>
        </w:rPr>
        <w:t>7</w:t>
      </w:r>
    </w:p>
    <w:p w14:paraId="2FE80E04" w14:textId="746E8744" w:rsidR="0048399C" w:rsidRDefault="0048399C" w:rsidP="0048399C">
      <w:pPr>
        <w:widowControl w:val="0"/>
        <w:autoSpaceDE w:val="0"/>
        <w:spacing w:after="0" w:line="240" w:lineRule="auto"/>
        <w:jc w:val="both"/>
        <w:rPr>
          <w:rFonts w:ascii="Times New Roman" w:hAnsi="Times New Roman"/>
          <w:b/>
          <w:sz w:val="24"/>
          <w:szCs w:val="24"/>
        </w:rPr>
      </w:pPr>
      <w:r w:rsidRPr="0048399C">
        <w:rPr>
          <w:rFonts w:ascii="Times New Roman" w:hAnsi="Times New Roman"/>
          <w:b/>
          <w:sz w:val="24"/>
          <w:szCs w:val="24"/>
        </w:rPr>
        <w:t>Viljandi linna jäätmekava 2026-2031 (2026/53)</w:t>
      </w:r>
    </w:p>
    <w:p w14:paraId="67967A65" w14:textId="1E628CE1" w:rsidR="0048399C" w:rsidRDefault="0048399C" w:rsidP="0048399C">
      <w:pPr>
        <w:widowControl w:val="0"/>
        <w:autoSpaceDE w:val="0"/>
        <w:spacing w:after="0" w:line="240" w:lineRule="auto"/>
        <w:jc w:val="both"/>
        <w:rPr>
          <w:rFonts w:ascii="Times New Roman" w:hAnsi="Times New Roman"/>
          <w:b/>
          <w:sz w:val="24"/>
          <w:szCs w:val="24"/>
        </w:rPr>
      </w:pPr>
      <w:r>
        <w:rPr>
          <w:rFonts w:ascii="Times New Roman" w:hAnsi="Times New Roman"/>
          <w:b/>
          <w:sz w:val="24"/>
          <w:szCs w:val="24"/>
        </w:rPr>
        <w:t>KUULATI:</w:t>
      </w:r>
    </w:p>
    <w:p w14:paraId="73782DA5" w14:textId="08E4DC32" w:rsidR="0048399C" w:rsidRDefault="00165CB9" w:rsidP="0048399C">
      <w:pPr>
        <w:widowControl w:val="0"/>
        <w:autoSpaceDE w:val="0"/>
        <w:spacing w:after="0" w:line="240" w:lineRule="auto"/>
        <w:jc w:val="both"/>
        <w:rPr>
          <w:rFonts w:ascii="Times New Roman" w:hAnsi="Times New Roman"/>
          <w:bCs/>
          <w:sz w:val="24"/>
          <w:szCs w:val="24"/>
        </w:rPr>
      </w:pPr>
      <w:r>
        <w:rPr>
          <w:rFonts w:ascii="Times New Roman" w:hAnsi="Times New Roman"/>
          <w:bCs/>
          <w:sz w:val="24"/>
          <w:szCs w:val="24"/>
        </w:rPr>
        <w:t xml:space="preserve">S. Takkel </w:t>
      </w:r>
      <w:r w:rsidR="001635F9">
        <w:rPr>
          <w:rFonts w:ascii="Times New Roman" w:hAnsi="Times New Roman"/>
          <w:bCs/>
          <w:sz w:val="24"/>
          <w:szCs w:val="24"/>
        </w:rPr>
        <w:t>tutvustas</w:t>
      </w:r>
      <w:r>
        <w:rPr>
          <w:rFonts w:ascii="Times New Roman" w:hAnsi="Times New Roman"/>
          <w:bCs/>
          <w:sz w:val="24"/>
          <w:szCs w:val="24"/>
        </w:rPr>
        <w:t xml:space="preserve"> Viljandi linna jäätmekava 2026-2031.</w:t>
      </w:r>
    </w:p>
    <w:p w14:paraId="0FFC05C3" w14:textId="77777777" w:rsidR="003E5F05" w:rsidRDefault="003E5F05" w:rsidP="0048399C">
      <w:pPr>
        <w:widowControl w:val="0"/>
        <w:autoSpaceDE w:val="0"/>
        <w:spacing w:after="0" w:line="240" w:lineRule="auto"/>
        <w:jc w:val="both"/>
        <w:rPr>
          <w:rFonts w:ascii="Times New Roman" w:hAnsi="Times New Roman"/>
          <w:bCs/>
          <w:sz w:val="24"/>
          <w:szCs w:val="24"/>
        </w:rPr>
      </w:pPr>
    </w:p>
    <w:p w14:paraId="0AAA5591" w14:textId="16765CE3" w:rsidR="003E5F05" w:rsidRDefault="003E5F05" w:rsidP="0048399C">
      <w:pPr>
        <w:widowControl w:val="0"/>
        <w:autoSpaceDE w:val="0"/>
        <w:spacing w:after="0" w:line="240" w:lineRule="auto"/>
        <w:jc w:val="both"/>
        <w:rPr>
          <w:rFonts w:ascii="Times New Roman" w:hAnsi="Times New Roman"/>
          <w:bCs/>
          <w:sz w:val="24"/>
          <w:szCs w:val="24"/>
        </w:rPr>
      </w:pPr>
      <w:r>
        <w:rPr>
          <w:rFonts w:ascii="Times New Roman" w:hAnsi="Times New Roman"/>
          <w:bCs/>
          <w:sz w:val="24"/>
          <w:szCs w:val="24"/>
        </w:rPr>
        <w:t xml:space="preserve">Arutelu jäätmekava teemal, küsimustele vastas haljastusspetsialist Gerda </w:t>
      </w:r>
      <w:proofErr w:type="spellStart"/>
      <w:r>
        <w:rPr>
          <w:rFonts w:ascii="Times New Roman" w:hAnsi="Times New Roman"/>
          <w:bCs/>
          <w:sz w:val="24"/>
          <w:szCs w:val="24"/>
        </w:rPr>
        <w:t>Ustimenko</w:t>
      </w:r>
      <w:proofErr w:type="spellEnd"/>
      <w:r>
        <w:rPr>
          <w:rFonts w:ascii="Times New Roman" w:hAnsi="Times New Roman"/>
          <w:bCs/>
          <w:sz w:val="24"/>
          <w:szCs w:val="24"/>
        </w:rPr>
        <w:t>.</w:t>
      </w:r>
    </w:p>
    <w:p w14:paraId="510A380C" w14:textId="77777777" w:rsidR="003E5F05" w:rsidRDefault="003E5F05" w:rsidP="0048399C">
      <w:pPr>
        <w:widowControl w:val="0"/>
        <w:autoSpaceDE w:val="0"/>
        <w:spacing w:after="0" w:line="240" w:lineRule="auto"/>
        <w:jc w:val="both"/>
        <w:rPr>
          <w:rFonts w:ascii="Times New Roman" w:hAnsi="Times New Roman"/>
          <w:bCs/>
          <w:sz w:val="24"/>
          <w:szCs w:val="24"/>
        </w:rPr>
      </w:pPr>
    </w:p>
    <w:p w14:paraId="4917ADDB" w14:textId="082F720C" w:rsidR="00DB5A3F" w:rsidRPr="00DB5A3F" w:rsidRDefault="00DB5A3F" w:rsidP="0048399C">
      <w:pPr>
        <w:widowControl w:val="0"/>
        <w:autoSpaceDE w:val="0"/>
        <w:spacing w:after="0" w:line="240" w:lineRule="auto"/>
        <w:jc w:val="both"/>
        <w:rPr>
          <w:rFonts w:ascii="Times New Roman" w:hAnsi="Times New Roman"/>
          <w:b/>
          <w:sz w:val="24"/>
          <w:szCs w:val="24"/>
        </w:rPr>
      </w:pPr>
      <w:r w:rsidRPr="00DB5A3F">
        <w:rPr>
          <w:rFonts w:ascii="Times New Roman" w:hAnsi="Times New Roman"/>
          <w:b/>
          <w:sz w:val="24"/>
          <w:szCs w:val="24"/>
        </w:rPr>
        <w:t>Tähelepanek:</w:t>
      </w:r>
    </w:p>
    <w:p w14:paraId="10E82477" w14:textId="528AB3A1" w:rsidR="003E5F05" w:rsidRDefault="003E5F05" w:rsidP="0048399C">
      <w:pPr>
        <w:widowControl w:val="0"/>
        <w:autoSpaceDE w:val="0"/>
        <w:spacing w:after="0" w:line="240" w:lineRule="auto"/>
        <w:jc w:val="both"/>
        <w:rPr>
          <w:rFonts w:ascii="Times New Roman" w:hAnsi="Times New Roman"/>
          <w:bCs/>
          <w:sz w:val="24"/>
          <w:szCs w:val="24"/>
        </w:rPr>
      </w:pPr>
      <w:r w:rsidRPr="00DB5A3F">
        <w:rPr>
          <w:rFonts w:ascii="Times New Roman" w:hAnsi="Times New Roman"/>
          <w:bCs/>
          <w:sz w:val="24"/>
          <w:szCs w:val="24"/>
        </w:rPr>
        <w:t xml:space="preserve">J.-K. </w:t>
      </w:r>
      <w:proofErr w:type="spellStart"/>
      <w:r w:rsidRPr="00DB5A3F">
        <w:rPr>
          <w:rFonts w:ascii="Times New Roman" w:hAnsi="Times New Roman"/>
          <w:bCs/>
          <w:sz w:val="24"/>
          <w:szCs w:val="24"/>
        </w:rPr>
        <w:t>Konovalov</w:t>
      </w:r>
      <w:proofErr w:type="spellEnd"/>
      <w:r w:rsidRPr="00DB5A3F">
        <w:rPr>
          <w:rFonts w:ascii="Times New Roman" w:hAnsi="Times New Roman"/>
          <w:bCs/>
          <w:sz w:val="24"/>
          <w:szCs w:val="24"/>
        </w:rPr>
        <w:t xml:space="preserve"> saadab </w:t>
      </w:r>
      <w:r w:rsidR="00DB5A3F" w:rsidRPr="00DB5A3F">
        <w:rPr>
          <w:rFonts w:ascii="Times New Roman" w:hAnsi="Times New Roman"/>
          <w:bCs/>
          <w:sz w:val="24"/>
          <w:szCs w:val="24"/>
        </w:rPr>
        <w:t xml:space="preserve">enda </w:t>
      </w:r>
      <w:r w:rsidRPr="00DB5A3F">
        <w:rPr>
          <w:rFonts w:ascii="Times New Roman" w:hAnsi="Times New Roman"/>
          <w:bCs/>
          <w:sz w:val="24"/>
          <w:szCs w:val="24"/>
        </w:rPr>
        <w:t>ettepanekud</w:t>
      </w:r>
      <w:r w:rsidR="00DB5A3F" w:rsidRPr="00DB5A3F">
        <w:rPr>
          <w:rFonts w:ascii="Times New Roman" w:hAnsi="Times New Roman"/>
          <w:bCs/>
          <w:sz w:val="24"/>
          <w:szCs w:val="24"/>
        </w:rPr>
        <w:t xml:space="preserve"> Viljandi linna jäätmekava 2026-2031 kohta</w:t>
      </w:r>
      <w:r w:rsidRPr="00DB5A3F">
        <w:rPr>
          <w:rFonts w:ascii="Times New Roman" w:hAnsi="Times New Roman"/>
          <w:bCs/>
          <w:sz w:val="24"/>
          <w:szCs w:val="24"/>
        </w:rPr>
        <w:t xml:space="preserve"> kirjalikult</w:t>
      </w:r>
      <w:r w:rsidR="00DB5A3F" w:rsidRPr="00DB5A3F">
        <w:rPr>
          <w:rFonts w:ascii="Times New Roman" w:hAnsi="Times New Roman"/>
          <w:bCs/>
          <w:sz w:val="24"/>
          <w:szCs w:val="24"/>
        </w:rPr>
        <w:t xml:space="preserve"> haljastusspetsialistile</w:t>
      </w:r>
      <w:r w:rsidRPr="00DB5A3F">
        <w:rPr>
          <w:rFonts w:ascii="Times New Roman" w:hAnsi="Times New Roman"/>
          <w:bCs/>
          <w:sz w:val="24"/>
          <w:szCs w:val="24"/>
        </w:rPr>
        <w:t>.</w:t>
      </w:r>
    </w:p>
    <w:p w14:paraId="16C86B14" w14:textId="77777777" w:rsidR="003E5F05" w:rsidRDefault="003E5F05" w:rsidP="0048399C">
      <w:pPr>
        <w:widowControl w:val="0"/>
        <w:autoSpaceDE w:val="0"/>
        <w:spacing w:after="0" w:line="240" w:lineRule="auto"/>
        <w:jc w:val="both"/>
        <w:rPr>
          <w:rFonts w:ascii="Times New Roman" w:hAnsi="Times New Roman"/>
          <w:bCs/>
          <w:sz w:val="24"/>
          <w:szCs w:val="24"/>
        </w:rPr>
      </w:pPr>
    </w:p>
    <w:p w14:paraId="770250E5" w14:textId="3FCF5008" w:rsidR="003E5F05" w:rsidRPr="003E5F05" w:rsidRDefault="003E5F05" w:rsidP="0048399C">
      <w:pPr>
        <w:widowControl w:val="0"/>
        <w:autoSpaceDE w:val="0"/>
        <w:spacing w:after="0" w:line="240" w:lineRule="auto"/>
        <w:jc w:val="both"/>
        <w:rPr>
          <w:rFonts w:ascii="Times New Roman" w:hAnsi="Times New Roman"/>
          <w:b/>
          <w:sz w:val="24"/>
          <w:szCs w:val="24"/>
        </w:rPr>
      </w:pPr>
      <w:r w:rsidRPr="003E5F05">
        <w:rPr>
          <w:rFonts w:ascii="Times New Roman" w:hAnsi="Times New Roman"/>
          <w:b/>
          <w:sz w:val="24"/>
          <w:szCs w:val="24"/>
        </w:rPr>
        <w:t>P. Tobreluts lahkus koosolekult 18.36.</w:t>
      </w:r>
    </w:p>
    <w:p w14:paraId="29452A07" w14:textId="77777777" w:rsidR="00165CB9" w:rsidRDefault="00165CB9" w:rsidP="0048399C">
      <w:pPr>
        <w:widowControl w:val="0"/>
        <w:autoSpaceDE w:val="0"/>
        <w:spacing w:after="0" w:line="240" w:lineRule="auto"/>
        <w:jc w:val="both"/>
        <w:rPr>
          <w:rFonts w:ascii="Times New Roman" w:hAnsi="Times New Roman"/>
          <w:bCs/>
          <w:sz w:val="24"/>
          <w:szCs w:val="24"/>
        </w:rPr>
      </w:pPr>
    </w:p>
    <w:p w14:paraId="4C348DEE" w14:textId="5132EB4C" w:rsidR="00165CB9" w:rsidRDefault="00165CB9" w:rsidP="0048399C">
      <w:pPr>
        <w:widowControl w:val="0"/>
        <w:autoSpaceDE w:val="0"/>
        <w:spacing w:after="0" w:line="240" w:lineRule="auto"/>
        <w:jc w:val="both"/>
        <w:rPr>
          <w:rFonts w:ascii="Times New Roman" w:hAnsi="Times New Roman"/>
          <w:sz w:val="24"/>
          <w:szCs w:val="24"/>
        </w:rPr>
      </w:pPr>
      <w:r w:rsidRPr="00CB3256">
        <w:rPr>
          <w:rFonts w:ascii="Times New Roman" w:hAnsi="Times New Roman"/>
          <w:sz w:val="24"/>
          <w:szCs w:val="24"/>
        </w:rPr>
        <w:t xml:space="preserve">Komisjoni esimees </w:t>
      </w:r>
      <w:r w:rsidR="00E45603">
        <w:rPr>
          <w:rFonts w:ascii="Times New Roman" w:hAnsi="Times New Roman"/>
          <w:sz w:val="24"/>
          <w:szCs w:val="24"/>
        </w:rPr>
        <w:t>pani eelnõu hääletusele</w:t>
      </w:r>
      <w:r w:rsidRPr="00CB3256">
        <w:rPr>
          <w:rFonts w:ascii="Times New Roman" w:hAnsi="Times New Roman"/>
          <w:sz w:val="24"/>
          <w:szCs w:val="24"/>
        </w:rPr>
        <w:t>.</w:t>
      </w:r>
    </w:p>
    <w:p w14:paraId="3BDDBC38" w14:textId="44D458AA" w:rsidR="00E45603" w:rsidRPr="00E45603" w:rsidRDefault="00E45603" w:rsidP="0048399C">
      <w:pPr>
        <w:widowControl w:val="0"/>
        <w:autoSpaceDE w:val="0"/>
        <w:spacing w:after="0" w:line="240" w:lineRule="auto"/>
        <w:jc w:val="both"/>
        <w:rPr>
          <w:rFonts w:ascii="Times New Roman" w:hAnsi="Times New Roman"/>
          <w:b/>
          <w:bCs/>
          <w:color w:val="242424"/>
          <w:sz w:val="24"/>
          <w:szCs w:val="24"/>
          <w:lang w:eastAsia="et-EE"/>
        </w:rPr>
      </w:pPr>
      <w:r>
        <w:rPr>
          <w:rFonts w:ascii="Times New Roman" w:hAnsi="Times New Roman"/>
          <w:b/>
          <w:bCs/>
          <w:sz w:val="24"/>
          <w:szCs w:val="24"/>
        </w:rPr>
        <w:t>Hääletati:</w:t>
      </w:r>
    </w:p>
    <w:p w14:paraId="50389918" w14:textId="5329FE9A" w:rsidR="00E45603" w:rsidRPr="00165CB9" w:rsidRDefault="00E45603" w:rsidP="0048399C">
      <w:pPr>
        <w:widowControl w:val="0"/>
        <w:autoSpaceDE w:val="0"/>
        <w:spacing w:after="0" w:line="240" w:lineRule="auto"/>
        <w:jc w:val="both"/>
        <w:rPr>
          <w:rFonts w:ascii="Times New Roman" w:hAnsi="Times New Roman"/>
          <w:sz w:val="24"/>
          <w:szCs w:val="24"/>
        </w:rPr>
      </w:pPr>
      <w:r>
        <w:rPr>
          <w:rFonts w:ascii="Times New Roman" w:hAnsi="Times New Roman"/>
          <w:color w:val="242424"/>
          <w:sz w:val="24"/>
          <w:szCs w:val="24"/>
          <w:lang w:eastAsia="et-EE"/>
        </w:rPr>
        <w:t xml:space="preserve">9 poolt, 0 vastu, </w:t>
      </w:r>
      <w:r w:rsidR="00751EB3">
        <w:rPr>
          <w:rFonts w:ascii="Times New Roman" w:hAnsi="Times New Roman"/>
          <w:color w:val="242424"/>
          <w:sz w:val="24"/>
          <w:szCs w:val="24"/>
          <w:lang w:eastAsia="et-EE"/>
        </w:rPr>
        <w:t xml:space="preserve">1 </w:t>
      </w:r>
      <w:r>
        <w:rPr>
          <w:rFonts w:ascii="Times New Roman" w:hAnsi="Times New Roman"/>
          <w:color w:val="242424"/>
          <w:sz w:val="24"/>
          <w:szCs w:val="24"/>
          <w:lang w:eastAsia="et-EE"/>
        </w:rPr>
        <w:t>erapooletu</w:t>
      </w:r>
    </w:p>
    <w:p w14:paraId="465453D9" w14:textId="77777777" w:rsidR="00165CB9" w:rsidRDefault="00165CB9" w:rsidP="0048399C">
      <w:pPr>
        <w:widowControl w:val="0"/>
        <w:autoSpaceDE w:val="0"/>
        <w:spacing w:after="0" w:line="240" w:lineRule="auto"/>
        <w:jc w:val="both"/>
        <w:rPr>
          <w:rFonts w:ascii="Times New Roman" w:hAnsi="Times New Roman"/>
          <w:bCs/>
          <w:sz w:val="24"/>
          <w:szCs w:val="24"/>
        </w:rPr>
      </w:pPr>
    </w:p>
    <w:p w14:paraId="1D9BE2F3" w14:textId="7E385D76" w:rsidR="00165CB9" w:rsidRPr="00165CB9" w:rsidRDefault="00165CB9" w:rsidP="0048399C">
      <w:pPr>
        <w:widowControl w:val="0"/>
        <w:autoSpaceDE w:val="0"/>
        <w:spacing w:after="0" w:line="240" w:lineRule="auto"/>
        <w:jc w:val="both"/>
        <w:rPr>
          <w:rFonts w:ascii="Times New Roman" w:hAnsi="Times New Roman"/>
          <w:b/>
          <w:sz w:val="24"/>
          <w:szCs w:val="24"/>
        </w:rPr>
      </w:pPr>
      <w:r w:rsidRPr="00165CB9">
        <w:rPr>
          <w:rFonts w:ascii="Times New Roman" w:hAnsi="Times New Roman"/>
          <w:b/>
          <w:sz w:val="24"/>
          <w:szCs w:val="24"/>
        </w:rPr>
        <w:t>OTSUSTATI:</w:t>
      </w:r>
    </w:p>
    <w:p w14:paraId="1B670FBE" w14:textId="5E56FD65" w:rsidR="00165CB9" w:rsidRDefault="00165CB9" w:rsidP="0048399C">
      <w:pPr>
        <w:widowControl w:val="0"/>
        <w:autoSpaceDE w:val="0"/>
        <w:spacing w:after="0" w:line="240" w:lineRule="auto"/>
        <w:jc w:val="both"/>
        <w:rPr>
          <w:rFonts w:ascii="Times New Roman" w:hAnsi="Times New Roman"/>
          <w:bCs/>
          <w:sz w:val="24"/>
          <w:szCs w:val="24"/>
        </w:rPr>
      </w:pPr>
      <w:r>
        <w:rPr>
          <w:rFonts w:ascii="Times New Roman" w:hAnsi="Times New Roman"/>
          <w:bCs/>
          <w:sz w:val="24"/>
          <w:szCs w:val="24"/>
        </w:rPr>
        <w:t>Toetada eelnõu „</w:t>
      </w:r>
      <w:r w:rsidRPr="0048399C">
        <w:rPr>
          <w:rFonts w:ascii="Times New Roman" w:hAnsi="Times New Roman"/>
          <w:bCs/>
          <w:sz w:val="24"/>
          <w:szCs w:val="24"/>
        </w:rPr>
        <w:t>Viljandi linna jäätmekava 2026-2031 (2026/53)</w:t>
      </w:r>
      <w:r>
        <w:rPr>
          <w:rFonts w:ascii="Times New Roman" w:hAnsi="Times New Roman"/>
          <w:bCs/>
          <w:sz w:val="24"/>
          <w:szCs w:val="24"/>
        </w:rPr>
        <w:t>“.</w:t>
      </w:r>
    </w:p>
    <w:p w14:paraId="1E2E92E3" w14:textId="77777777" w:rsidR="00165CB9" w:rsidRDefault="00165CB9" w:rsidP="0048399C">
      <w:pPr>
        <w:widowControl w:val="0"/>
        <w:autoSpaceDE w:val="0"/>
        <w:spacing w:after="0" w:line="240" w:lineRule="auto"/>
        <w:jc w:val="both"/>
        <w:rPr>
          <w:rFonts w:ascii="Times New Roman" w:hAnsi="Times New Roman"/>
          <w:bCs/>
          <w:sz w:val="24"/>
          <w:szCs w:val="24"/>
        </w:rPr>
      </w:pPr>
    </w:p>
    <w:p w14:paraId="729452FA" w14:textId="77777777" w:rsidR="004F1683" w:rsidRDefault="004F1683" w:rsidP="0048399C">
      <w:pPr>
        <w:widowControl w:val="0"/>
        <w:autoSpaceDE w:val="0"/>
        <w:spacing w:after="0" w:line="240" w:lineRule="auto"/>
        <w:jc w:val="both"/>
        <w:rPr>
          <w:rFonts w:ascii="Times New Roman" w:hAnsi="Times New Roman"/>
          <w:bCs/>
          <w:sz w:val="24"/>
          <w:szCs w:val="24"/>
        </w:rPr>
      </w:pPr>
    </w:p>
    <w:p w14:paraId="68B34458" w14:textId="77777777" w:rsidR="0072085A" w:rsidRDefault="0072085A">
      <w:pPr>
        <w:suppressAutoHyphens w:val="0"/>
        <w:spacing w:after="0" w:line="240" w:lineRule="auto"/>
        <w:rPr>
          <w:rFonts w:ascii="Times New Roman" w:hAnsi="Times New Roman"/>
          <w:b/>
          <w:sz w:val="24"/>
          <w:szCs w:val="24"/>
        </w:rPr>
      </w:pPr>
      <w:r>
        <w:rPr>
          <w:rFonts w:ascii="Times New Roman" w:hAnsi="Times New Roman"/>
          <w:b/>
          <w:sz w:val="24"/>
          <w:szCs w:val="24"/>
        </w:rPr>
        <w:br w:type="page"/>
      </w:r>
    </w:p>
    <w:p w14:paraId="1764B6F0" w14:textId="277FB0ED" w:rsidR="00165CB9" w:rsidRDefault="00165CB9" w:rsidP="00165CB9">
      <w:pPr>
        <w:widowControl w:val="0"/>
        <w:autoSpaceDE w:val="0"/>
        <w:spacing w:after="0" w:line="240" w:lineRule="auto"/>
        <w:jc w:val="both"/>
        <w:rPr>
          <w:rFonts w:ascii="Times New Roman" w:hAnsi="Times New Roman"/>
          <w:b/>
          <w:sz w:val="24"/>
          <w:szCs w:val="24"/>
        </w:rPr>
      </w:pPr>
      <w:r>
        <w:rPr>
          <w:rFonts w:ascii="Times New Roman" w:hAnsi="Times New Roman"/>
          <w:b/>
          <w:sz w:val="24"/>
          <w:szCs w:val="24"/>
        </w:rPr>
        <w:lastRenderedPageBreak/>
        <w:t xml:space="preserve">PÄEVAKORRAPUNKT NR </w:t>
      </w:r>
      <w:r w:rsidR="004F1683">
        <w:rPr>
          <w:rFonts w:ascii="Times New Roman" w:hAnsi="Times New Roman"/>
          <w:b/>
          <w:sz w:val="24"/>
          <w:szCs w:val="24"/>
        </w:rPr>
        <w:t>8</w:t>
      </w:r>
    </w:p>
    <w:p w14:paraId="60BF064C" w14:textId="77777777" w:rsidR="00165CB9" w:rsidRDefault="00165CB9" w:rsidP="00165CB9">
      <w:pPr>
        <w:widowControl w:val="0"/>
        <w:autoSpaceDE w:val="0"/>
        <w:spacing w:after="0" w:line="240" w:lineRule="auto"/>
        <w:jc w:val="both"/>
        <w:rPr>
          <w:rFonts w:ascii="Times New Roman" w:hAnsi="Times New Roman"/>
          <w:b/>
          <w:sz w:val="24"/>
          <w:szCs w:val="24"/>
        </w:rPr>
      </w:pPr>
      <w:r w:rsidRPr="00165CB9">
        <w:rPr>
          <w:rFonts w:ascii="Times New Roman" w:hAnsi="Times New Roman"/>
          <w:b/>
          <w:sz w:val="24"/>
          <w:szCs w:val="24"/>
        </w:rPr>
        <w:t>Hooldustöötajate ja abihooldustöötajate kulude määra kehtestamine (2026/54)</w:t>
      </w:r>
    </w:p>
    <w:p w14:paraId="38896788" w14:textId="696EF522" w:rsidR="00165CB9" w:rsidRDefault="00165CB9" w:rsidP="00165CB9">
      <w:pPr>
        <w:widowControl w:val="0"/>
        <w:autoSpaceDE w:val="0"/>
        <w:spacing w:after="0" w:line="240" w:lineRule="auto"/>
        <w:jc w:val="both"/>
        <w:rPr>
          <w:rFonts w:ascii="Times New Roman" w:hAnsi="Times New Roman"/>
          <w:b/>
          <w:sz w:val="24"/>
          <w:szCs w:val="24"/>
        </w:rPr>
      </w:pPr>
      <w:r>
        <w:rPr>
          <w:rFonts w:ascii="Times New Roman" w:hAnsi="Times New Roman"/>
          <w:b/>
          <w:sz w:val="24"/>
          <w:szCs w:val="24"/>
        </w:rPr>
        <w:t>KUULATI:</w:t>
      </w:r>
    </w:p>
    <w:p w14:paraId="0A55AA4C" w14:textId="788383BA" w:rsidR="00165CB9" w:rsidRDefault="00165CB9" w:rsidP="00165CB9">
      <w:pPr>
        <w:widowControl w:val="0"/>
        <w:autoSpaceDE w:val="0"/>
        <w:spacing w:after="0" w:line="240" w:lineRule="auto"/>
        <w:jc w:val="both"/>
        <w:rPr>
          <w:rFonts w:ascii="Times New Roman" w:hAnsi="Times New Roman"/>
          <w:bCs/>
          <w:sz w:val="24"/>
          <w:szCs w:val="24"/>
        </w:rPr>
      </w:pPr>
      <w:r>
        <w:rPr>
          <w:rFonts w:ascii="Times New Roman" w:hAnsi="Times New Roman"/>
          <w:bCs/>
          <w:sz w:val="24"/>
          <w:szCs w:val="24"/>
        </w:rPr>
        <w:t xml:space="preserve">A. Suits tutvustas eelnõu, mille eesmärk on </w:t>
      </w:r>
      <w:r w:rsidRPr="00165CB9">
        <w:rPr>
          <w:rFonts w:ascii="Times New Roman" w:hAnsi="Times New Roman"/>
          <w:bCs/>
          <w:sz w:val="24"/>
          <w:szCs w:val="24"/>
        </w:rPr>
        <w:t>kehtestada sotsiaalhoolekande seaduses sätestatud kohaliku omavalitsuse üksuse</w:t>
      </w:r>
      <w:r w:rsidR="00E45603">
        <w:rPr>
          <w:rFonts w:ascii="Times New Roman" w:hAnsi="Times New Roman"/>
          <w:bCs/>
          <w:sz w:val="24"/>
          <w:szCs w:val="24"/>
        </w:rPr>
        <w:t xml:space="preserve"> </w:t>
      </w:r>
      <w:r w:rsidRPr="00165CB9">
        <w:rPr>
          <w:rFonts w:ascii="Times New Roman" w:hAnsi="Times New Roman"/>
          <w:bCs/>
          <w:sz w:val="24"/>
          <w:szCs w:val="24"/>
        </w:rPr>
        <w:t>hooldusteenust vahetult osutavate hooldustöötajate ja abihooldustöötajate kulude piirmäär vastavalt arvestuslikele kuludele.</w:t>
      </w:r>
    </w:p>
    <w:p w14:paraId="1372C994" w14:textId="77777777" w:rsidR="00165CB9" w:rsidRDefault="00165CB9" w:rsidP="00165CB9">
      <w:pPr>
        <w:widowControl w:val="0"/>
        <w:autoSpaceDE w:val="0"/>
        <w:spacing w:after="0" w:line="240" w:lineRule="auto"/>
        <w:jc w:val="both"/>
        <w:rPr>
          <w:rFonts w:ascii="Times New Roman" w:hAnsi="Times New Roman"/>
          <w:bCs/>
          <w:sz w:val="24"/>
          <w:szCs w:val="24"/>
        </w:rPr>
      </w:pPr>
    </w:p>
    <w:p w14:paraId="11BBAE20" w14:textId="77777777" w:rsidR="00751EB3" w:rsidRDefault="00751EB3" w:rsidP="00751EB3">
      <w:pPr>
        <w:widowControl w:val="0"/>
        <w:autoSpaceDE w:val="0"/>
        <w:spacing w:after="0" w:line="240" w:lineRule="auto"/>
        <w:jc w:val="both"/>
        <w:rPr>
          <w:rFonts w:ascii="Times New Roman" w:hAnsi="Times New Roman"/>
          <w:color w:val="242424"/>
          <w:sz w:val="24"/>
          <w:szCs w:val="24"/>
          <w:lang w:eastAsia="et-EE"/>
        </w:rPr>
      </w:pPr>
      <w:r w:rsidRPr="00CB3256">
        <w:rPr>
          <w:rFonts w:ascii="Times New Roman" w:hAnsi="Times New Roman"/>
          <w:sz w:val="24"/>
          <w:szCs w:val="24"/>
        </w:rPr>
        <w:t xml:space="preserve">Komisjoni esimees </w:t>
      </w:r>
      <w:r>
        <w:rPr>
          <w:rFonts w:ascii="Times New Roman" w:hAnsi="Times New Roman"/>
          <w:sz w:val="24"/>
          <w:szCs w:val="24"/>
        </w:rPr>
        <w:t>pani eelnõu hääletusele.</w:t>
      </w:r>
    </w:p>
    <w:p w14:paraId="6813C79B" w14:textId="77777777" w:rsidR="00751EB3" w:rsidRPr="00751EB3" w:rsidRDefault="00751EB3" w:rsidP="00751EB3">
      <w:pPr>
        <w:widowControl w:val="0"/>
        <w:autoSpaceDE w:val="0"/>
        <w:spacing w:after="0" w:line="240" w:lineRule="auto"/>
        <w:jc w:val="both"/>
        <w:rPr>
          <w:rFonts w:ascii="Times New Roman" w:hAnsi="Times New Roman"/>
          <w:b/>
          <w:bCs/>
          <w:color w:val="242424"/>
          <w:sz w:val="24"/>
          <w:szCs w:val="24"/>
          <w:lang w:eastAsia="et-EE"/>
        </w:rPr>
      </w:pPr>
      <w:r w:rsidRPr="00751EB3">
        <w:rPr>
          <w:rFonts w:ascii="Times New Roman" w:hAnsi="Times New Roman"/>
          <w:b/>
          <w:bCs/>
          <w:color w:val="242424"/>
          <w:sz w:val="24"/>
          <w:szCs w:val="24"/>
          <w:lang w:eastAsia="et-EE"/>
        </w:rPr>
        <w:t>Hääletati:</w:t>
      </w:r>
    </w:p>
    <w:p w14:paraId="59DD782C" w14:textId="1B97AA4C" w:rsidR="00751EB3" w:rsidRPr="00165CB9" w:rsidRDefault="00751EB3" w:rsidP="00751EB3">
      <w:pPr>
        <w:widowControl w:val="0"/>
        <w:autoSpaceDE w:val="0"/>
        <w:spacing w:after="0" w:line="240" w:lineRule="auto"/>
        <w:jc w:val="both"/>
        <w:rPr>
          <w:rFonts w:ascii="Times New Roman" w:hAnsi="Times New Roman"/>
          <w:sz w:val="24"/>
          <w:szCs w:val="24"/>
        </w:rPr>
      </w:pPr>
      <w:r w:rsidRPr="00C0706C">
        <w:rPr>
          <w:rFonts w:ascii="Times New Roman" w:hAnsi="Times New Roman"/>
          <w:color w:val="242424"/>
          <w:sz w:val="24"/>
          <w:szCs w:val="24"/>
          <w:lang w:eastAsia="et-EE"/>
        </w:rPr>
        <w:t>10 poolt</w:t>
      </w:r>
      <w:r w:rsidR="00D43CB7">
        <w:rPr>
          <w:rFonts w:ascii="Times New Roman" w:hAnsi="Times New Roman"/>
          <w:color w:val="242424"/>
          <w:sz w:val="24"/>
          <w:szCs w:val="24"/>
          <w:lang w:eastAsia="et-EE"/>
        </w:rPr>
        <w:t>, vastu ja erapooletuid ei olnud</w:t>
      </w:r>
    </w:p>
    <w:p w14:paraId="1FC09DC8" w14:textId="77777777" w:rsidR="00165CB9" w:rsidRDefault="00165CB9" w:rsidP="00165CB9">
      <w:pPr>
        <w:widowControl w:val="0"/>
        <w:autoSpaceDE w:val="0"/>
        <w:spacing w:after="0" w:line="240" w:lineRule="auto"/>
        <w:jc w:val="both"/>
        <w:rPr>
          <w:rFonts w:ascii="Times New Roman" w:hAnsi="Times New Roman"/>
          <w:bCs/>
          <w:sz w:val="24"/>
          <w:szCs w:val="24"/>
        </w:rPr>
      </w:pPr>
    </w:p>
    <w:p w14:paraId="3B71CF0F" w14:textId="77777777" w:rsidR="00165CB9" w:rsidRPr="00165CB9" w:rsidRDefault="00165CB9" w:rsidP="00165CB9">
      <w:pPr>
        <w:widowControl w:val="0"/>
        <w:autoSpaceDE w:val="0"/>
        <w:spacing w:after="0" w:line="240" w:lineRule="auto"/>
        <w:jc w:val="both"/>
        <w:rPr>
          <w:rFonts w:ascii="Times New Roman" w:hAnsi="Times New Roman"/>
          <w:b/>
          <w:sz w:val="24"/>
          <w:szCs w:val="24"/>
        </w:rPr>
      </w:pPr>
      <w:r w:rsidRPr="00165CB9">
        <w:rPr>
          <w:rFonts w:ascii="Times New Roman" w:hAnsi="Times New Roman"/>
          <w:b/>
          <w:sz w:val="24"/>
          <w:szCs w:val="24"/>
        </w:rPr>
        <w:t>OTSUSTATI:</w:t>
      </w:r>
    </w:p>
    <w:p w14:paraId="18213E48" w14:textId="1FA7700A" w:rsidR="00165CB9" w:rsidRPr="00165CB9" w:rsidRDefault="00165CB9" w:rsidP="00165CB9">
      <w:pPr>
        <w:widowControl w:val="0"/>
        <w:autoSpaceDE w:val="0"/>
        <w:spacing w:after="0" w:line="240" w:lineRule="auto"/>
        <w:jc w:val="both"/>
        <w:rPr>
          <w:rFonts w:ascii="Times New Roman" w:hAnsi="Times New Roman"/>
          <w:bCs/>
          <w:sz w:val="24"/>
          <w:szCs w:val="24"/>
        </w:rPr>
      </w:pPr>
      <w:r>
        <w:rPr>
          <w:rFonts w:ascii="Times New Roman" w:hAnsi="Times New Roman"/>
          <w:bCs/>
          <w:sz w:val="24"/>
          <w:szCs w:val="24"/>
        </w:rPr>
        <w:t>Toetada eelnõu „</w:t>
      </w:r>
      <w:r w:rsidRPr="00165CB9">
        <w:rPr>
          <w:rFonts w:ascii="Times New Roman" w:hAnsi="Times New Roman"/>
          <w:bCs/>
          <w:sz w:val="24"/>
          <w:szCs w:val="24"/>
        </w:rPr>
        <w:t>Hooldustöötajate ja abihooldustöötajate kulude määra kehtestamine (2026/54</w:t>
      </w:r>
      <w:r w:rsidRPr="0048399C">
        <w:rPr>
          <w:rFonts w:ascii="Times New Roman" w:hAnsi="Times New Roman"/>
          <w:bCs/>
          <w:sz w:val="24"/>
          <w:szCs w:val="24"/>
        </w:rPr>
        <w:t>)</w:t>
      </w:r>
      <w:r>
        <w:rPr>
          <w:rFonts w:ascii="Times New Roman" w:hAnsi="Times New Roman"/>
          <w:bCs/>
          <w:sz w:val="24"/>
          <w:szCs w:val="24"/>
        </w:rPr>
        <w:t>“.</w:t>
      </w:r>
    </w:p>
    <w:p w14:paraId="6CD08AAB" w14:textId="77777777" w:rsidR="00165CB9" w:rsidRDefault="00165CB9" w:rsidP="0048399C">
      <w:pPr>
        <w:widowControl w:val="0"/>
        <w:autoSpaceDE w:val="0"/>
        <w:spacing w:after="0" w:line="240" w:lineRule="auto"/>
        <w:jc w:val="both"/>
        <w:rPr>
          <w:rFonts w:ascii="Times New Roman" w:hAnsi="Times New Roman"/>
          <w:bCs/>
          <w:sz w:val="24"/>
          <w:szCs w:val="24"/>
        </w:rPr>
      </w:pPr>
    </w:p>
    <w:p w14:paraId="2D12BB6C" w14:textId="77777777" w:rsidR="00165CB9" w:rsidRDefault="00165CB9" w:rsidP="0048399C">
      <w:pPr>
        <w:widowControl w:val="0"/>
        <w:autoSpaceDE w:val="0"/>
        <w:spacing w:after="0" w:line="240" w:lineRule="auto"/>
        <w:jc w:val="both"/>
        <w:rPr>
          <w:rFonts w:ascii="Times New Roman" w:hAnsi="Times New Roman"/>
          <w:bCs/>
          <w:sz w:val="24"/>
          <w:szCs w:val="24"/>
        </w:rPr>
      </w:pPr>
    </w:p>
    <w:p w14:paraId="69CF0E01" w14:textId="497F063A" w:rsidR="00165CB9" w:rsidRDefault="00165CB9" w:rsidP="00165CB9">
      <w:pPr>
        <w:widowControl w:val="0"/>
        <w:autoSpaceDE w:val="0"/>
        <w:spacing w:after="0" w:line="240" w:lineRule="auto"/>
        <w:jc w:val="both"/>
        <w:rPr>
          <w:rFonts w:ascii="Times New Roman" w:hAnsi="Times New Roman"/>
          <w:b/>
          <w:sz w:val="24"/>
          <w:szCs w:val="24"/>
        </w:rPr>
      </w:pPr>
      <w:r>
        <w:rPr>
          <w:rFonts w:ascii="Times New Roman" w:hAnsi="Times New Roman"/>
          <w:b/>
          <w:sz w:val="24"/>
          <w:szCs w:val="24"/>
        </w:rPr>
        <w:t xml:space="preserve">PÄEVAKORRAPUNKT NR </w:t>
      </w:r>
      <w:r w:rsidR="001635F9">
        <w:rPr>
          <w:rFonts w:ascii="Times New Roman" w:hAnsi="Times New Roman"/>
          <w:b/>
          <w:sz w:val="24"/>
          <w:szCs w:val="24"/>
        </w:rPr>
        <w:t>9</w:t>
      </w:r>
    </w:p>
    <w:p w14:paraId="4FB58D45" w14:textId="77777777" w:rsidR="00165CB9" w:rsidRDefault="00165CB9" w:rsidP="00165CB9">
      <w:pPr>
        <w:widowControl w:val="0"/>
        <w:autoSpaceDE w:val="0"/>
        <w:spacing w:after="0" w:line="240" w:lineRule="auto"/>
        <w:jc w:val="both"/>
        <w:rPr>
          <w:rFonts w:ascii="Times New Roman" w:hAnsi="Times New Roman"/>
          <w:b/>
          <w:sz w:val="24"/>
          <w:szCs w:val="24"/>
        </w:rPr>
      </w:pPr>
      <w:r w:rsidRPr="00165CB9">
        <w:rPr>
          <w:rFonts w:ascii="Times New Roman" w:hAnsi="Times New Roman"/>
          <w:b/>
          <w:sz w:val="24"/>
          <w:szCs w:val="24"/>
        </w:rPr>
        <w:t>Vanema poolt kaetava osalustasu suuruse kehtestamine Viljandi linna lasteaedades (2026/55)</w:t>
      </w:r>
    </w:p>
    <w:p w14:paraId="45C5D4BA" w14:textId="38D49DC6" w:rsidR="00165CB9" w:rsidRDefault="00165CB9" w:rsidP="00165CB9">
      <w:pPr>
        <w:widowControl w:val="0"/>
        <w:autoSpaceDE w:val="0"/>
        <w:spacing w:after="0" w:line="240" w:lineRule="auto"/>
        <w:jc w:val="both"/>
        <w:rPr>
          <w:rFonts w:ascii="Times New Roman" w:hAnsi="Times New Roman"/>
          <w:b/>
          <w:sz w:val="24"/>
          <w:szCs w:val="24"/>
        </w:rPr>
      </w:pPr>
      <w:r>
        <w:rPr>
          <w:rFonts w:ascii="Times New Roman" w:hAnsi="Times New Roman"/>
          <w:b/>
          <w:sz w:val="24"/>
          <w:szCs w:val="24"/>
        </w:rPr>
        <w:t>KUULATI:</w:t>
      </w:r>
    </w:p>
    <w:p w14:paraId="517EBCA9" w14:textId="0F777AB0" w:rsidR="00165CB9" w:rsidRDefault="00165CB9" w:rsidP="00165CB9">
      <w:pPr>
        <w:widowControl w:val="0"/>
        <w:autoSpaceDE w:val="0"/>
        <w:spacing w:after="0" w:line="240" w:lineRule="auto"/>
        <w:jc w:val="both"/>
        <w:rPr>
          <w:rFonts w:ascii="Times New Roman" w:hAnsi="Times New Roman"/>
          <w:bCs/>
          <w:sz w:val="24"/>
          <w:szCs w:val="24"/>
        </w:rPr>
      </w:pPr>
      <w:r>
        <w:rPr>
          <w:rFonts w:ascii="Times New Roman" w:hAnsi="Times New Roman"/>
          <w:bCs/>
          <w:sz w:val="24"/>
          <w:szCs w:val="24"/>
        </w:rPr>
        <w:t>A. Suits tutvustas eelnõu eesmärki, milleks on</w:t>
      </w:r>
      <w:r w:rsidRPr="00165CB9">
        <w:rPr>
          <w:rFonts w:ascii="Times New Roman" w:hAnsi="Times New Roman"/>
          <w:bCs/>
          <w:sz w:val="24"/>
          <w:szCs w:val="24"/>
        </w:rPr>
        <w:t xml:space="preserve"> kehtestada määrus „Vanema poolt kaetava õppekulu suuruse kehtestamine Viljandi linna lasteaedades“ seoses alusharidusseadusest tulenevalt sõnastuse muutmise vajadusega ning sooviga siduda vanema poolt kaetava osalustasu suurus lahti alampalga määrast.</w:t>
      </w:r>
    </w:p>
    <w:p w14:paraId="0618781D" w14:textId="77777777" w:rsidR="00165CB9" w:rsidRDefault="00165CB9" w:rsidP="00165CB9">
      <w:pPr>
        <w:widowControl w:val="0"/>
        <w:autoSpaceDE w:val="0"/>
        <w:spacing w:after="0" w:line="240" w:lineRule="auto"/>
        <w:jc w:val="both"/>
        <w:rPr>
          <w:rFonts w:ascii="Times New Roman" w:hAnsi="Times New Roman"/>
          <w:bCs/>
          <w:sz w:val="24"/>
          <w:szCs w:val="24"/>
        </w:rPr>
      </w:pPr>
    </w:p>
    <w:p w14:paraId="73C4A668" w14:textId="040154E5" w:rsidR="00165CB9" w:rsidRDefault="00165CB9" w:rsidP="00165CB9">
      <w:pPr>
        <w:widowControl w:val="0"/>
        <w:autoSpaceDE w:val="0"/>
        <w:spacing w:after="0" w:line="240" w:lineRule="auto"/>
        <w:jc w:val="both"/>
        <w:rPr>
          <w:rFonts w:ascii="Times New Roman" w:hAnsi="Times New Roman"/>
          <w:color w:val="242424"/>
          <w:sz w:val="24"/>
          <w:szCs w:val="24"/>
          <w:lang w:eastAsia="et-EE"/>
        </w:rPr>
      </w:pPr>
      <w:r w:rsidRPr="00CB3256">
        <w:rPr>
          <w:rFonts w:ascii="Times New Roman" w:hAnsi="Times New Roman"/>
          <w:sz w:val="24"/>
          <w:szCs w:val="24"/>
        </w:rPr>
        <w:t xml:space="preserve">Komisjoni esimees </w:t>
      </w:r>
      <w:r w:rsidR="00751EB3">
        <w:rPr>
          <w:rFonts w:ascii="Times New Roman" w:hAnsi="Times New Roman"/>
          <w:sz w:val="24"/>
          <w:szCs w:val="24"/>
        </w:rPr>
        <w:t>pani eelnõu hääletusele.</w:t>
      </w:r>
    </w:p>
    <w:p w14:paraId="7DEC8310" w14:textId="6BF1BA21" w:rsidR="00751EB3" w:rsidRPr="00751EB3" w:rsidRDefault="00751EB3" w:rsidP="00165CB9">
      <w:pPr>
        <w:widowControl w:val="0"/>
        <w:autoSpaceDE w:val="0"/>
        <w:spacing w:after="0" w:line="240" w:lineRule="auto"/>
        <w:jc w:val="both"/>
        <w:rPr>
          <w:rFonts w:ascii="Times New Roman" w:hAnsi="Times New Roman"/>
          <w:b/>
          <w:bCs/>
          <w:color w:val="242424"/>
          <w:sz w:val="24"/>
          <w:szCs w:val="24"/>
          <w:lang w:eastAsia="et-EE"/>
        </w:rPr>
      </w:pPr>
      <w:r w:rsidRPr="00751EB3">
        <w:rPr>
          <w:rFonts w:ascii="Times New Roman" w:hAnsi="Times New Roman"/>
          <w:b/>
          <w:bCs/>
          <w:color w:val="242424"/>
          <w:sz w:val="24"/>
          <w:szCs w:val="24"/>
          <w:lang w:eastAsia="et-EE"/>
        </w:rPr>
        <w:t>Hääletati:</w:t>
      </w:r>
    </w:p>
    <w:p w14:paraId="1457E385" w14:textId="1C727A33" w:rsidR="00751EB3" w:rsidRPr="00165CB9" w:rsidRDefault="00751EB3" w:rsidP="00165CB9">
      <w:pPr>
        <w:widowControl w:val="0"/>
        <w:autoSpaceDE w:val="0"/>
        <w:spacing w:after="0" w:line="240" w:lineRule="auto"/>
        <w:jc w:val="both"/>
        <w:rPr>
          <w:rFonts w:ascii="Times New Roman" w:hAnsi="Times New Roman"/>
          <w:sz w:val="24"/>
          <w:szCs w:val="24"/>
        </w:rPr>
      </w:pPr>
      <w:r w:rsidRPr="00C0706C">
        <w:rPr>
          <w:rFonts w:ascii="Times New Roman" w:hAnsi="Times New Roman"/>
          <w:color w:val="242424"/>
          <w:sz w:val="24"/>
          <w:szCs w:val="24"/>
          <w:lang w:eastAsia="et-EE"/>
        </w:rPr>
        <w:t>10 poolt</w:t>
      </w:r>
      <w:r w:rsidR="00D43CB7">
        <w:rPr>
          <w:rFonts w:ascii="Times New Roman" w:hAnsi="Times New Roman"/>
          <w:color w:val="242424"/>
          <w:sz w:val="24"/>
          <w:szCs w:val="24"/>
          <w:lang w:eastAsia="et-EE"/>
        </w:rPr>
        <w:t>, vastu ja erapooletuid ei olnud</w:t>
      </w:r>
    </w:p>
    <w:p w14:paraId="5A30D49F" w14:textId="77777777" w:rsidR="00165CB9" w:rsidRDefault="00165CB9" w:rsidP="00165CB9">
      <w:pPr>
        <w:widowControl w:val="0"/>
        <w:autoSpaceDE w:val="0"/>
        <w:spacing w:after="0" w:line="240" w:lineRule="auto"/>
        <w:jc w:val="both"/>
        <w:rPr>
          <w:rFonts w:ascii="Times New Roman" w:hAnsi="Times New Roman"/>
          <w:bCs/>
          <w:sz w:val="24"/>
          <w:szCs w:val="24"/>
        </w:rPr>
      </w:pPr>
    </w:p>
    <w:p w14:paraId="1E59C6E2" w14:textId="77777777" w:rsidR="00165CB9" w:rsidRPr="00165CB9" w:rsidRDefault="00165CB9" w:rsidP="00165CB9">
      <w:pPr>
        <w:widowControl w:val="0"/>
        <w:autoSpaceDE w:val="0"/>
        <w:spacing w:after="0" w:line="240" w:lineRule="auto"/>
        <w:jc w:val="both"/>
        <w:rPr>
          <w:rFonts w:ascii="Times New Roman" w:hAnsi="Times New Roman"/>
          <w:b/>
          <w:sz w:val="24"/>
          <w:szCs w:val="24"/>
        </w:rPr>
      </w:pPr>
      <w:r w:rsidRPr="00165CB9">
        <w:rPr>
          <w:rFonts w:ascii="Times New Roman" w:hAnsi="Times New Roman"/>
          <w:b/>
          <w:sz w:val="24"/>
          <w:szCs w:val="24"/>
        </w:rPr>
        <w:t>OTSUSTATI:</w:t>
      </w:r>
    </w:p>
    <w:p w14:paraId="752F8DE3" w14:textId="1955B915" w:rsidR="00165CB9" w:rsidRDefault="00165CB9" w:rsidP="00165CB9">
      <w:pPr>
        <w:widowControl w:val="0"/>
        <w:autoSpaceDE w:val="0"/>
        <w:spacing w:after="0" w:line="240" w:lineRule="auto"/>
        <w:jc w:val="both"/>
        <w:rPr>
          <w:rFonts w:ascii="Times New Roman" w:hAnsi="Times New Roman"/>
          <w:bCs/>
          <w:sz w:val="24"/>
          <w:szCs w:val="24"/>
        </w:rPr>
      </w:pPr>
      <w:r>
        <w:rPr>
          <w:rFonts w:ascii="Times New Roman" w:hAnsi="Times New Roman"/>
          <w:bCs/>
          <w:sz w:val="24"/>
          <w:szCs w:val="24"/>
        </w:rPr>
        <w:t>Toetada eelnõu „</w:t>
      </w:r>
      <w:r w:rsidRPr="00165CB9">
        <w:rPr>
          <w:rFonts w:ascii="Times New Roman" w:hAnsi="Times New Roman"/>
          <w:bCs/>
          <w:sz w:val="24"/>
          <w:szCs w:val="24"/>
        </w:rPr>
        <w:t>Vanema poolt kaetava osalustasu suuruse kehtestamine Viljandi linna lasteaedades (2026/55)</w:t>
      </w:r>
      <w:r>
        <w:rPr>
          <w:rFonts w:ascii="Times New Roman" w:hAnsi="Times New Roman"/>
          <w:bCs/>
          <w:sz w:val="24"/>
          <w:szCs w:val="24"/>
        </w:rPr>
        <w:t>“.</w:t>
      </w:r>
    </w:p>
    <w:p w14:paraId="0089EC5D" w14:textId="77777777" w:rsidR="00165CB9" w:rsidRDefault="00165CB9" w:rsidP="00165CB9">
      <w:pPr>
        <w:widowControl w:val="0"/>
        <w:autoSpaceDE w:val="0"/>
        <w:spacing w:after="0" w:line="240" w:lineRule="auto"/>
        <w:jc w:val="both"/>
        <w:rPr>
          <w:rFonts w:ascii="Times New Roman" w:hAnsi="Times New Roman"/>
          <w:bCs/>
          <w:sz w:val="24"/>
          <w:szCs w:val="24"/>
        </w:rPr>
      </w:pPr>
    </w:p>
    <w:p w14:paraId="3AEB358B" w14:textId="77777777" w:rsidR="00165CB9" w:rsidRDefault="00165CB9" w:rsidP="00165CB9">
      <w:pPr>
        <w:widowControl w:val="0"/>
        <w:autoSpaceDE w:val="0"/>
        <w:spacing w:after="0" w:line="240" w:lineRule="auto"/>
        <w:jc w:val="both"/>
        <w:rPr>
          <w:rFonts w:ascii="Times New Roman" w:hAnsi="Times New Roman"/>
          <w:bCs/>
          <w:sz w:val="24"/>
          <w:szCs w:val="24"/>
        </w:rPr>
      </w:pPr>
    </w:p>
    <w:p w14:paraId="4D94E5C4" w14:textId="409B2BE1" w:rsidR="00165CB9" w:rsidRDefault="00165CB9" w:rsidP="00165CB9">
      <w:pPr>
        <w:widowControl w:val="0"/>
        <w:autoSpaceDE w:val="0"/>
        <w:spacing w:after="0" w:line="240" w:lineRule="auto"/>
        <w:jc w:val="both"/>
        <w:rPr>
          <w:rFonts w:ascii="Times New Roman" w:hAnsi="Times New Roman"/>
          <w:b/>
          <w:sz w:val="24"/>
          <w:szCs w:val="24"/>
        </w:rPr>
      </w:pPr>
      <w:r>
        <w:rPr>
          <w:rFonts w:ascii="Times New Roman" w:hAnsi="Times New Roman"/>
          <w:b/>
          <w:sz w:val="24"/>
          <w:szCs w:val="24"/>
        </w:rPr>
        <w:t xml:space="preserve">PÄEVAKORRAPUNKT NR </w:t>
      </w:r>
      <w:r w:rsidR="001635F9">
        <w:rPr>
          <w:rFonts w:ascii="Times New Roman" w:hAnsi="Times New Roman"/>
          <w:b/>
          <w:sz w:val="24"/>
          <w:szCs w:val="24"/>
        </w:rPr>
        <w:t>10</w:t>
      </w:r>
    </w:p>
    <w:p w14:paraId="09E867A3" w14:textId="77777777" w:rsidR="00165CB9" w:rsidRDefault="00165CB9" w:rsidP="00165CB9">
      <w:pPr>
        <w:widowControl w:val="0"/>
        <w:autoSpaceDE w:val="0"/>
        <w:spacing w:after="0" w:line="240" w:lineRule="auto"/>
        <w:jc w:val="both"/>
        <w:rPr>
          <w:rFonts w:ascii="Times New Roman" w:hAnsi="Times New Roman"/>
          <w:b/>
          <w:sz w:val="24"/>
          <w:szCs w:val="24"/>
        </w:rPr>
      </w:pPr>
      <w:r w:rsidRPr="00165CB9">
        <w:rPr>
          <w:rFonts w:ascii="Times New Roman" w:hAnsi="Times New Roman"/>
          <w:b/>
          <w:sz w:val="24"/>
          <w:szCs w:val="24"/>
        </w:rPr>
        <w:t>Viljandi linna koristusteenuse hetkeolukord ning valmistumine käesoleva lepingu lõppemiseks</w:t>
      </w:r>
    </w:p>
    <w:p w14:paraId="70CE0E6A" w14:textId="702300F3" w:rsidR="00165CB9" w:rsidRDefault="00165CB9" w:rsidP="00165CB9">
      <w:pPr>
        <w:widowControl w:val="0"/>
        <w:autoSpaceDE w:val="0"/>
        <w:spacing w:after="0" w:line="240" w:lineRule="auto"/>
        <w:jc w:val="both"/>
        <w:rPr>
          <w:rFonts w:ascii="Times New Roman" w:hAnsi="Times New Roman"/>
          <w:b/>
          <w:sz w:val="24"/>
          <w:szCs w:val="24"/>
        </w:rPr>
      </w:pPr>
      <w:r>
        <w:rPr>
          <w:rFonts w:ascii="Times New Roman" w:hAnsi="Times New Roman"/>
          <w:b/>
          <w:sz w:val="24"/>
          <w:szCs w:val="24"/>
        </w:rPr>
        <w:t>KUULATI:</w:t>
      </w:r>
    </w:p>
    <w:p w14:paraId="64EACF0B" w14:textId="35063F76" w:rsidR="00165CB9" w:rsidRDefault="00165CB9" w:rsidP="00165CB9">
      <w:pPr>
        <w:suppressAutoHyphens w:val="0"/>
        <w:spacing w:after="0" w:line="240" w:lineRule="auto"/>
        <w:rPr>
          <w:rFonts w:ascii="Times New Roman" w:hAnsi="Times New Roman"/>
          <w:bCs/>
          <w:sz w:val="24"/>
          <w:szCs w:val="24"/>
        </w:rPr>
      </w:pPr>
      <w:r>
        <w:rPr>
          <w:rFonts w:ascii="Times New Roman" w:hAnsi="Times New Roman"/>
          <w:bCs/>
          <w:sz w:val="24"/>
          <w:szCs w:val="24"/>
        </w:rPr>
        <w:t xml:space="preserve">R. Hüva tutvustas </w:t>
      </w:r>
      <w:r w:rsidRPr="0048399C">
        <w:rPr>
          <w:rFonts w:ascii="Times New Roman" w:hAnsi="Times New Roman"/>
          <w:bCs/>
          <w:sz w:val="24"/>
          <w:szCs w:val="24"/>
        </w:rPr>
        <w:t>Viljandi linna koristusteenuse hetkeolukord ning valmistumi</w:t>
      </w:r>
      <w:r>
        <w:rPr>
          <w:rFonts w:ascii="Times New Roman" w:hAnsi="Times New Roman"/>
          <w:bCs/>
          <w:sz w:val="24"/>
          <w:szCs w:val="24"/>
        </w:rPr>
        <w:t>st</w:t>
      </w:r>
      <w:r w:rsidRPr="0048399C">
        <w:rPr>
          <w:rFonts w:ascii="Times New Roman" w:hAnsi="Times New Roman"/>
          <w:bCs/>
          <w:sz w:val="24"/>
          <w:szCs w:val="24"/>
        </w:rPr>
        <w:t xml:space="preserve"> käesoleva lepingu lõppemiseks</w:t>
      </w:r>
      <w:r>
        <w:rPr>
          <w:rFonts w:ascii="Times New Roman" w:hAnsi="Times New Roman"/>
          <w:bCs/>
          <w:sz w:val="24"/>
          <w:szCs w:val="24"/>
        </w:rPr>
        <w:t>.</w:t>
      </w:r>
    </w:p>
    <w:p w14:paraId="494397E1" w14:textId="77777777" w:rsidR="0009420F" w:rsidRDefault="0009420F" w:rsidP="00165CB9">
      <w:pPr>
        <w:suppressAutoHyphens w:val="0"/>
        <w:spacing w:after="0" w:line="240" w:lineRule="auto"/>
        <w:rPr>
          <w:rFonts w:ascii="Times New Roman" w:hAnsi="Times New Roman"/>
          <w:bCs/>
          <w:sz w:val="24"/>
          <w:szCs w:val="24"/>
        </w:rPr>
      </w:pPr>
    </w:p>
    <w:p w14:paraId="7AAFF4F8" w14:textId="058DEDE3" w:rsidR="0009420F" w:rsidRPr="0009420F" w:rsidRDefault="0009420F" w:rsidP="00165CB9">
      <w:pPr>
        <w:suppressAutoHyphens w:val="0"/>
        <w:spacing w:after="0" w:line="240" w:lineRule="auto"/>
        <w:rPr>
          <w:rFonts w:ascii="Times New Roman" w:hAnsi="Times New Roman"/>
          <w:b/>
          <w:sz w:val="24"/>
          <w:szCs w:val="24"/>
        </w:rPr>
      </w:pPr>
      <w:r w:rsidRPr="0009420F">
        <w:rPr>
          <w:rFonts w:ascii="Times New Roman" w:hAnsi="Times New Roman"/>
          <w:b/>
          <w:sz w:val="24"/>
          <w:szCs w:val="24"/>
        </w:rPr>
        <w:t xml:space="preserve">T. Kobin, R. </w:t>
      </w:r>
      <w:proofErr w:type="spellStart"/>
      <w:r w:rsidRPr="0009420F">
        <w:rPr>
          <w:rFonts w:ascii="Times New Roman" w:hAnsi="Times New Roman"/>
          <w:b/>
          <w:sz w:val="24"/>
          <w:szCs w:val="24"/>
        </w:rPr>
        <w:t>Kessler</w:t>
      </w:r>
      <w:proofErr w:type="spellEnd"/>
      <w:r w:rsidRPr="0009420F">
        <w:rPr>
          <w:rFonts w:ascii="Times New Roman" w:hAnsi="Times New Roman"/>
          <w:b/>
          <w:sz w:val="24"/>
          <w:szCs w:val="24"/>
        </w:rPr>
        <w:t xml:space="preserve"> lahkusid koosolekult 19.37.</w:t>
      </w:r>
    </w:p>
    <w:p w14:paraId="372BF20D" w14:textId="77777777" w:rsidR="00165CB9" w:rsidRDefault="00165CB9" w:rsidP="00165CB9">
      <w:pPr>
        <w:widowControl w:val="0"/>
        <w:autoSpaceDE w:val="0"/>
        <w:spacing w:after="0" w:line="240" w:lineRule="auto"/>
        <w:jc w:val="both"/>
        <w:rPr>
          <w:rFonts w:ascii="Times New Roman" w:hAnsi="Times New Roman"/>
          <w:bCs/>
          <w:sz w:val="24"/>
          <w:szCs w:val="24"/>
        </w:rPr>
      </w:pPr>
    </w:p>
    <w:p w14:paraId="2BF1A0C2" w14:textId="77777777" w:rsidR="00165CB9" w:rsidRPr="00165CB9" w:rsidRDefault="00165CB9" w:rsidP="00165CB9">
      <w:pPr>
        <w:widowControl w:val="0"/>
        <w:autoSpaceDE w:val="0"/>
        <w:spacing w:after="0" w:line="240" w:lineRule="auto"/>
        <w:jc w:val="both"/>
        <w:rPr>
          <w:rFonts w:ascii="Times New Roman" w:hAnsi="Times New Roman"/>
          <w:b/>
          <w:sz w:val="24"/>
          <w:szCs w:val="24"/>
        </w:rPr>
      </w:pPr>
      <w:r w:rsidRPr="00165CB9">
        <w:rPr>
          <w:rFonts w:ascii="Times New Roman" w:hAnsi="Times New Roman"/>
          <w:b/>
          <w:sz w:val="24"/>
          <w:szCs w:val="24"/>
        </w:rPr>
        <w:t>OTSUSTATI:</w:t>
      </w:r>
    </w:p>
    <w:p w14:paraId="6FB1099E" w14:textId="78EDF5C9" w:rsidR="00165CB9" w:rsidRDefault="00165CB9" w:rsidP="00165CB9">
      <w:pPr>
        <w:widowControl w:val="0"/>
        <w:autoSpaceDE w:val="0"/>
        <w:spacing w:after="0" w:line="240" w:lineRule="auto"/>
        <w:jc w:val="both"/>
        <w:rPr>
          <w:rFonts w:ascii="Times New Roman" w:hAnsi="Times New Roman"/>
          <w:bCs/>
          <w:sz w:val="24"/>
          <w:szCs w:val="24"/>
        </w:rPr>
      </w:pPr>
      <w:r>
        <w:rPr>
          <w:rFonts w:ascii="Times New Roman" w:hAnsi="Times New Roman"/>
          <w:bCs/>
          <w:sz w:val="24"/>
          <w:szCs w:val="24"/>
        </w:rPr>
        <w:t>Informatsioon võtta teadmiseks.</w:t>
      </w:r>
    </w:p>
    <w:p w14:paraId="238ED1C0" w14:textId="77777777" w:rsidR="00165CB9" w:rsidRPr="00165CB9" w:rsidRDefault="00165CB9" w:rsidP="00165CB9">
      <w:pPr>
        <w:widowControl w:val="0"/>
        <w:autoSpaceDE w:val="0"/>
        <w:spacing w:after="0" w:line="240" w:lineRule="auto"/>
        <w:jc w:val="both"/>
        <w:rPr>
          <w:rFonts w:ascii="Times New Roman" w:hAnsi="Times New Roman"/>
          <w:bCs/>
          <w:sz w:val="24"/>
          <w:szCs w:val="24"/>
        </w:rPr>
      </w:pPr>
    </w:p>
    <w:p w14:paraId="4CFE51A6" w14:textId="77777777" w:rsidR="009755C9" w:rsidRDefault="009755C9" w:rsidP="00F0160D">
      <w:pPr>
        <w:widowControl w:val="0"/>
        <w:autoSpaceDE w:val="0"/>
        <w:spacing w:after="0" w:line="240" w:lineRule="auto"/>
        <w:jc w:val="both"/>
        <w:rPr>
          <w:rFonts w:ascii="Times New Roman" w:hAnsi="Times New Roman"/>
          <w:sz w:val="24"/>
          <w:szCs w:val="24"/>
        </w:rPr>
      </w:pPr>
    </w:p>
    <w:p w14:paraId="7900F92C" w14:textId="7CC1074B" w:rsidR="00B44875" w:rsidRDefault="00A279E3" w:rsidP="00F0160D">
      <w:pPr>
        <w:widowControl w:val="0"/>
        <w:autoSpaceDE w:val="0"/>
        <w:spacing w:after="0" w:line="240" w:lineRule="auto"/>
        <w:jc w:val="both"/>
        <w:rPr>
          <w:rFonts w:ascii="Times New Roman" w:hAnsi="Times New Roman"/>
          <w:sz w:val="24"/>
          <w:szCs w:val="24"/>
        </w:rPr>
      </w:pPr>
      <w:r>
        <w:rPr>
          <w:rFonts w:ascii="Times New Roman" w:hAnsi="Times New Roman"/>
          <w:sz w:val="24"/>
          <w:szCs w:val="24"/>
        </w:rPr>
        <w:t>(allkirjastatud digitaalselt)</w:t>
      </w:r>
      <w:r w:rsidR="00700F3F" w:rsidRPr="00124E0A">
        <w:rPr>
          <w:rFonts w:ascii="Times New Roman" w:hAnsi="Times New Roman"/>
          <w:sz w:val="24"/>
          <w:szCs w:val="24"/>
        </w:rPr>
        <w:tab/>
      </w:r>
      <w:r w:rsidR="00700F3F" w:rsidRPr="00124E0A">
        <w:rPr>
          <w:rFonts w:ascii="Times New Roman" w:hAnsi="Times New Roman"/>
          <w:sz w:val="24"/>
          <w:szCs w:val="24"/>
        </w:rPr>
        <w:tab/>
      </w:r>
      <w:r w:rsidR="00700F3F" w:rsidRPr="00124E0A">
        <w:rPr>
          <w:rFonts w:ascii="Times New Roman" w:hAnsi="Times New Roman"/>
          <w:sz w:val="24"/>
          <w:szCs w:val="24"/>
        </w:rPr>
        <w:tab/>
      </w:r>
      <w:r w:rsidR="00700F3F" w:rsidRPr="00124E0A">
        <w:rPr>
          <w:rFonts w:ascii="Times New Roman" w:hAnsi="Times New Roman"/>
          <w:sz w:val="24"/>
          <w:szCs w:val="24"/>
        </w:rPr>
        <w:tab/>
      </w:r>
      <w:r w:rsidR="009F5E47">
        <w:rPr>
          <w:rFonts w:ascii="Times New Roman" w:hAnsi="Times New Roman"/>
          <w:sz w:val="24"/>
          <w:szCs w:val="24"/>
        </w:rPr>
        <w:tab/>
      </w:r>
      <w:r w:rsidR="00BB00A6">
        <w:rPr>
          <w:rFonts w:ascii="Times New Roman" w:hAnsi="Times New Roman"/>
          <w:sz w:val="24"/>
          <w:szCs w:val="24"/>
        </w:rPr>
        <w:t>(allkirjastatud digitaals</w:t>
      </w:r>
      <w:r>
        <w:rPr>
          <w:rFonts w:ascii="Times New Roman" w:hAnsi="Times New Roman"/>
          <w:sz w:val="24"/>
          <w:szCs w:val="24"/>
        </w:rPr>
        <w:t>elt)</w:t>
      </w:r>
    </w:p>
    <w:p w14:paraId="0428798A" w14:textId="1E3D09BD" w:rsidR="00700F3F" w:rsidRDefault="00BD1B5E" w:rsidP="00F0160D">
      <w:pPr>
        <w:widowControl w:val="0"/>
        <w:autoSpaceDE w:val="0"/>
        <w:spacing w:after="0" w:line="240" w:lineRule="auto"/>
        <w:jc w:val="both"/>
        <w:rPr>
          <w:rFonts w:ascii="Times New Roman" w:hAnsi="Times New Roman"/>
          <w:sz w:val="24"/>
          <w:szCs w:val="24"/>
        </w:rPr>
      </w:pPr>
      <w:r>
        <w:rPr>
          <w:rFonts w:ascii="Times New Roman" w:hAnsi="Times New Roman"/>
          <w:sz w:val="24"/>
          <w:szCs w:val="24"/>
        </w:rPr>
        <w:t>Indrek Aasna</w:t>
      </w:r>
      <w:r w:rsidR="00ED62E4">
        <w:rPr>
          <w:rFonts w:ascii="Times New Roman" w:hAnsi="Times New Roman"/>
          <w:sz w:val="24"/>
          <w:szCs w:val="24"/>
        </w:rPr>
        <w:tab/>
      </w:r>
      <w:r w:rsidR="00FD71E9">
        <w:rPr>
          <w:rFonts w:ascii="Times New Roman" w:hAnsi="Times New Roman"/>
          <w:sz w:val="24"/>
          <w:szCs w:val="24"/>
        </w:rPr>
        <w:tab/>
      </w:r>
      <w:r w:rsidR="00693E75">
        <w:rPr>
          <w:rFonts w:ascii="Times New Roman" w:hAnsi="Times New Roman"/>
          <w:sz w:val="24"/>
          <w:szCs w:val="24"/>
        </w:rPr>
        <w:tab/>
      </w:r>
      <w:r w:rsidR="007418A4">
        <w:rPr>
          <w:rFonts w:ascii="Times New Roman" w:hAnsi="Times New Roman"/>
          <w:sz w:val="24"/>
          <w:szCs w:val="24"/>
        </w:rPr>
        <w:tab/>
      </w:r>
      <w:r w:rsidR="007418A4">
        <w:rPr>
          <w:rFonts w:ascii="Times New Roman" w:hAnsi="Times New Roman"/>
          <w:sz w:val="24"/>
          <w:szCs w:val="24"/>
        </w:rPr>
        <w:tab/>
      </w:r>
      <w:r w:rsidR="00011D45">
        <w:rPr>
          <w:rFonts w:ascii="Times New Roman" w:hAnsi="Times New Roman"/>
          <w:sz w:val="24"/>
          <w:szCs w:val="24"/>
        </w:rPr>
        <w:tab/>
      </w:r>
      <w:r w:rsidR="00011D45">
        <w:rPr>
          <w:rFonts w:ascii="Times New Roman" w:hAnsi="Times New Roman"/>
          <w:sz w:val="24"/>
          <w:szCs w:val="24"/>
        </w:rPr>
        <w:tab/>
      </w:r>
      <w:r w:rsidR="00BC2150">
        <w:rPr>
          <w:rFonts w:ascii="Times New Roman" w:hAnsi="Times New Roman"/>
          <w:sz w:val="24"/>
          <w:szCs w:val="24"/>
        </w:rPr>
        <w:t>Sirli-Mai Nurka</w:t>
      </w:r>
    </w:p>
    <w:p w14:paraId="675F5285" w14:textId="72F46F91" w:rsidR="00165CB9" w:rsidRDefault="007E7008" w:rsidP="00F0160D">
      <w:pPr>
        <w:widowControl w:val="0"/>
        <w:autoSpaceDE w:val="0"/>
        <w:spacing w:after="0" w:line="240" w:lineRule="auto"/>
        <w:jc w:val="both"/>
        <w:rPr>
          <w:rFonts w:ascii="Times New Roman" w:hAnsi="Times New Roman"/>
          <w:sz w:val="24"/>
          <w:szCs w:val="24"/>
        </w:rPr>
      </w:pPr>
      <w:r>
        <w:rPr>
          <w:rFonts w:ascii="Times New Roman" w:hAnsi="Times New Roman"/>
          <w:sz w:val="24"/>
          <w:szCs w:val="24"/>
        </w:rPr>
        <w:t>k</w:t>
      </w:r>
      <w:r w:rsidR="00700F3F">
        <w:rPr>
          <w:rFonts w:ascii="Times New Roman" w:hAnsi="Times New Roman"/>
          <w:sz w:val="24"/>
          <w:szCs w:val="24"/>
        </w:rPr>
        <w:t>o</w:t>
      </w:r>
      <w:r w:rsidR="009F5E47">
        <w:rPr>
          <w:rFonts w:ascii="Times New Roman" w:hAnsi="Times New Roman"/>
          <w:sz w:val="24"/>
          <w:szCs w:val="24"/>
        </w:rPr>
        <w:t>osoleku juhataja</w:t>
      </w:r>
      <w:r w:rsidR="009F5E47">
        <w:rPr>
          <w:rFonts w:ascii="Times New Roman" w:hAnsi="Times New Roman"/>
          <w:sz w:val="24"/>
          <w:szCs w:val="24"/>
        </w:rPr>
        <w:tab/>
      </w:r>
      <w:r w:rsidR="009F5E47">
        <w:rPr>
          <w:rFonts w:ascii="Times New Roman" w:hAnsi="Times New Roman"/>
          <w:sz w:val="24"/>
          <w:szCs w:val="24"/>
        </w:rPr>
        <w:tab/>
      </w:r>
      <w:r w:rsidR="009F5E47">
        <w:rPr>
          <w:rFonts w:ascii="Times New Roman" w:hAnsi="Times New Roman"/>
          <w:sz w:val="24"/>
          <w:szCs w:val="24"/>
        </w:rPr>
        <w:tab/>
      </w:r>
      <w:r w:rsidR="009F5E47">
        <w:rPr>
          <w:rFonts w:ascii="Times New Roman" w:hAnsi="Times New Roman"/>
          <w:sz w:val="24"/>
          <w:szCs w:val="24"/>
        </w:rPr>
        <w:tab/>
      </w:r>
      <w:r w:rsidR="009F5E47">
        <w:rPr>
          <w:rFonts w:ascii="Times New Roman" w:hAnsi="Times New Roman"/>
          <w:sz w:val="24"/>
          <w:szCs w:val="24"/>
        </w:rPr>
        <w:tab/>
      </w:r>
      <w:r w:rsidR="009F5E47">
        <w:rPr>
          <w:rFonts w:ascii="Times New Roman" w:hAnsi="Times New Roman"/>
          <w:sz w:val="24"/>
          <w:szCs w:val="24"/>
        </w:rPr>
        <w:tab/>
      </w:r>
      <w:r>
        <w:rPr>
          <w:rFonts w:ascii="Times New Roman" w:hAnsi="Times New Roman"/>
          <w:sz w:val="24"/>
          <w:szCs w:val="24"/>
        </w:rPr>
        <w:t>p</w:t>
      </w:r>
      <w:r w:rsidR="00700F3F">
        <w:rPr>
          <w:rFonts w:ascii="Times New Roman" w:hAnsi="Times New Roman"/>
          <w:sz w:val="24"/>
          <w:szCs w:val="24"/>
        </w:rPr>
        <w:t>rotokollija</w:t>
      </w:r>
    </w:p>
    <w:sectPr w:rsidR="00165CB9" w:rsidSect="002C5F42">
      <w:headerReference w:type="even" r:id="rId9"/>
      <w:headerReference w:type="default" r:id="rId10"/>
      <w:footerReference w:type="even" r:id="rId11"/>
      <w:footerReference w:type="default" r:id="rId12"/>
      <w:headerReference w:type="first" r:id="rId13"/>
      <w:footerReference w:type="first" r:id="rId14"/>
      <w:pgSz w:w="12240" w:h="15840"/>
      <w:pgMar w:top="680" w:right="851" w:bottom="68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46771" w14:textId="77777777" w:rsidR="00917F6D" w:rsidRDefault="00917F6D" w:rsidP="00AA4022">
      <w:pPr>
        <w:spacing w:after="0" w:line="240" w:lineRule="auto"/>
      </w:pPr>
      <w:r>
        <w:separator/>
      </w:r>
    </w:p>
  </w:endnote>
  <w:endnote w:type="continuationSeparator" w:id="0">
    <w:p w14:paraId="51A91CF6" w14:textId="77777777" w:rsidR="00917F6D" w:rsidRDefault="00917F6D" w:rsidP="00AA4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Symbol">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B6800" w14:textId="77777777" w:rsidR="00403644" w:rsidRDefault="00403644">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A3C0F" w14:textId="77777777" w:rsidR="00403644" w:rsidRDefault="00403644">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6FFAC" w14:textId="77777777" w:rsidR="00403644" w:rsidRDefault="00403644">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77B76" w14:textId="77777777" w:rsidR="00917F6D" w:rsidRDefault="00917F6D" w:rsidP="00AA4022">
      <w:pPr>
        <w:spacing w:after="0" w:line="240" w:lineRule="auto"/>
      </w:pPr>
      <w:r>
        <w:separator/>
      </w:r>
    </w:p>
  </w:footnote>
  <w:footnote w:type="continuationSeparator" w:id="0">
    <w:p w14:paraId="471F4CC2" w14:textId="77777777" w:rsidR="00917F6D" w:rsidRDefault="00917F6D" w:rsidP="00AA40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13C3E" w14:textId="77777777" w:rsidR="00403644" w:rsidRDefault="00403644">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E0E6E" w14:textId="77777777" w:rsidR="00403644" w:rsidRDefault="00403644">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94942" w14:textId="77777777" w:rsidR="00403644" w:rsidRDefault="00403644">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1070" w:hanging="360"/>
      </w:pPr>
      <w:rPr>
        <w:rFonts w:cs="Times New Roman"/>
      </w:rPr>
    </w:lvl>
    <w:lvl w:ilvl="2">
      <w:start w:val="1"/>
      <w:numFmt w:val="decimal"/>
      <w:lvlText w:val="%1.%2.%3."/>
      <w:lvlJc w:val="left"/>
      <w:pPr>
        <w:tabs>
          <w:tab w:val="num" w:pos="0"/>
        </w:tabs>
        <w:ind w:left="1440" w:hanging="720"/>
      </w:pPr>
      <w:rPr>
        <w:rFonts w:cs="Times New Roman"/>
      </w:rPr>
    </w:lvl>
    <w:lvl w:ilvl="3">
      <w:start w:val="1"/>
      <w:numFmt w:val="decimal"/>
      <w:lvlText w:val="%1.%2.%3.%4."/>
      <w:lvlJc w:val="left"/>
      <w:pPr>
        <w:tabs>
          <w:tab w:val="num" w:pos="0"/>
        </w:tabs>
        <w:ind w:left="1800" w:hanging="720"/>
      </w:pPr>
      <w:rPr>
        <w:rFonts w:cs="Times New Roman"/>
      </w:rPr>
    </w:lvl>
    <w:lvl w:ilvl="4">
      <w:start w:val="1"/>
      <w:numFmt w:val="decimal"/>
      <w:lvlText w:val="%1.%2.%3.%4.%5."/>
      <w:lvlJc w:val="left"/>
      <w:pPr>
        <w:tabs>
          <w:tab w:val="num" w:pos="0"/>
        </w:tabs>
        <w:ind w:left="2520" w:hanging="1080"/>
      </w:pPr>
      <w:rPr>
        <w:rFonts w:cs="Times New Roman"/>
      </w:rPr>
    </w:lvl>
    <w:lvl w:ilvl="5">
      <w:start w:val="1"/>
      <w:numFmt w:val="decimal"/>
      <w:lvlText w:val="%1.%2.%3.%4.%5.%6."/>
      <w:lvlJc w:val="left"/>
      <w:pPr>
        <w:tabs>
          <w:tab w:val="num" w:pos="0"/>
        </w:tabs>
        <w:ind w:left="2880" w:hanging="1080"/>
      </w:pPr>
      <w:rPr>
        <w:rFonts w:cs="Times New Roman"/>
      </w:rPr>
    </w:lvl>
    <w:lvl w:ilvl="6">
      <w:start w:val="1"/>
      <w:numFmt w:val="decimal"/>
      <w:lvlText w:val="%1.%2.%3.%4.%5.%6.%7."/>
      <w:lvlJc w:val="left"/>
      <w:pPr>
        <w:tabs>
          <w:tab w:val="num" w:pos="0"/>
        </w:tabs>
        <w:ind w:left="3600" w:hanging="1440"/>
      </w:pPr>
      <w:rPr>
        <w:rFonts w:cs="Times New Roman"/>
      </w:rPr>
    </w:lvl>
    <w:lvl w:ilvl="7">
      <w:start w:val="1"/>
      <w:numFmt w:val="decimal"/>
      <w:lvlText w:val="%1.%2.%3.%4.%5.%6.%7.%8."/>
      <w:lvlJc w:val="left"/>
      <w:pPr>
        <w:tabs>
          <w:tab w:val="num" w:pos="0"/>
        </w:tabs>
        <w:ind w:left="3960" w:hanging="1440"/>
      </w:pPr>
      <w:rPr>
        <w:rFonts w:cs="Times New Roman"/>
      </w:rPr>
    </w:lvl>
    <w:lvl w:ilvl="8">
      <w:start w:val="1"/>
      <w:numFmt w:val="decimal"/>
      <w:lvlText w:val="%1.%2.%3.%4.%5.%6.%7.%8.%9."/>
      <w:lvlJc w:val="left"/>
      <w:pPr>
        <w:tabs>
          <w:tab w:val="num" w:pos="0"/>
        </w:tabs>
        <w:ind w:left="4680" w:hanging="1800"/>
      </w:pPr>
      <w:rPr>
        <w:rFonts w:cs="Times New Roman"/>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3" w15:restartNumberingAfterBreak="0">
    <w:nsid w:val="00000004"/>
    <w:multiLevelType w:val="multilevel"/>
    <w:tmpl w:val="00000004"/>
    <w:name w:val="WW8Num5"/>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4" w15:restartNumberingAfterBreak="0">
    <w:nsid w:val="0B2F2E5D"/>
    <w:multiLevelType w:val="hybridMultilevel"/>
    <w:tmpl w:val="8924A4E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10873B80"/>
    <w:multiLevelType w:val="hybridMultilevel"/>
    <w:tmpl w:val="E4B44F0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13240359"/>
    <w:multiLevelType w:val="hybridMultilevel"/>
    <w:tmpl w:val="D0C0FEC4"/>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7" w15:restartNumberingAfterBreak="0">
    <w:nsid w:val="15E81BC8"/>
    <w:multiLevelType w:val="multilevel"/>
    <w:tmpl w:val="C7AED0CA"/>
    <w:lvl w:ilvl="0">
      <w:start w:val="1"/>
      <w:numFmt w:val="decimal"/>
      <w:lvlText w:val="%1."/>
      <w:lvlJc w:val="left"/>
      <w:pPr>
        <w:ind w:left="720" w:hanging="360"/>
      </w:pPr>
      <w:rPr>
        <w:rFonts w:cs="Times New Roman" w:hint="default"/>
      </w:rPr>
    </w:lvl>
    <w:lvl w:ilvl="1">
      <w:start w:val="6"/>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1B304422"/>
    <w:multiLevelType w:val="hybridMultilevel"/>
    <w:tmpl w:val="2BEC7D06"/>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9" w15:restartNumberingAfterBreak="0">
    <w:nsid w:val="2983339D"/>
    <w:multiLevelType w:val="hybridMultilevel"/>
    <w:tmpl w:val="116819A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2BFD5609"/>
    <w:multiLevelType w:val="hybridMultilevel"/>
    <w:tmpl w:val="5B8EE8A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2FF458A1"/>
    <w:multiLevelType w:val="hybridMultilevel"/>
    <w:tmpl w:val="BD22496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35E13937"/>
    <w:multiLevelType w:val="hybridMultilevel"/>
    <w:tmpl w:val="448AE06E"/>
    <w:lvl w:ilvl="0" w:tplc="0425000F">
      <w:start w:val="1"/>
      <w:numFmt w:val="decimal"/>
      <w:lvlText w:val="%1."/>
      <w:lvlJc w:val="left"/>
      <w:pPr>
        <w:ind w:left="720" w:hanging="360"/>
      </w:pPr>
      <w:rPr>
        <w:rFonts w:cs="Times New Roman"/>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3" w15:restartNumberingAfterBreak="0">
    <w:nsid w:val="384915FA"/>
    <w:multiLevelType w:val="hybridMultilevel"/>
    <w:tmpl w:val="15BE7E10"/>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4" w15:restartNumberingAfterBreak="0">
    <w:nsid w:val="3B6E2AA1"/>
    <w:multiLevelType w:val="hybridMultilevel"/>
    <w:tmpl w:val="1CB2601E"/>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5" w15:restartNumberingAfterBreak="0">
    <w:nsid w:val="3E9D5557"/>
    <w:multiLevelType w:val="multilevel"/>
    <w:tmpl w:val="A9ACD98A"/>
    <w:lvl w:ilvl="0">
      <w:start w:val="3"/>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6" w15:restartNumberingAfterBreak="0">
    <w:nsid w:val="3FE903CB"/>
    <w:multiLevelType w:val="hybridMultilevel"/>
    <w:tmpl w:val="7E60C3B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45504CE6"/>
    <w:multiLevelType w:val="hybridMultilevel"/>
    <w:tmpl w:val="B102356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46933455"/>
    <w:multiLevelType w:val="hybridMultilevel"/>
    <w:tmpl w:val="2D5C6F5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47973142"/>
    <w:multiLevelType w:val="hybridMultilevel"/>
    <w:tmpl w:val="3F3C695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4A3D3896"/>
    <w:multiLevelType w:val="hybridMultilevel"/>
    <w:tmpl w:val="EB6AD04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4BC57906"/>
    <w:multiLevelType w:val="hybridMultilevel"/>
    <w:tmpl w:val="0B5E60C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52A54D1B"/>
    <w:multiLevelType w:val="hybridMultilevel"/>
    <w:tmpl w:val="226277A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57726EC2"/>
    <w:multiLevelType w:val="hybridMultilevel"/>
    <w:tmpl w:val="03A8804C"/>
    <w:lvl w:ilvl="0" w:tplc="0425000F">
      <w:start w:val="1"/>
      <w:numFmt w:val="decimal"/>
      <w:lvlText w:val="%1."/>
      <w:lvlJc w:val="left"/>
      <w:pPr>
        <w:ind w:left="720" w:hanging="360"/>
      </w:pPr>
      <w:rPr>
        <w:rFonts w:cs="Times New Roman"/>
      </w:rPr>
    </w:lvl>
    <w:lvl w:ilvl="1" w:tplc="04250019">
      <w:start w:val="1"/>
      <w:numFmt w:val="lowerLetter"/>
      <w:lvlText w:val="%2."/>
      <w:lvlJc w:val="left"/>
      <w:pPr>
        <w:ind w:left="1440" w:hanging="360"/>
      </w:pPr>
      <w:rPr>
        <w:rFonts w:cs="Times New Roman"/>
      </w:rPr>
    </w:lvl>
    <w:lvl w:ilvl="2" w:tplc="0425001B">
      <w:start w:val="1"/>
      <w:numFmt w:val="lowerRoman"/>
      <w:lvlText w:val="%3."/>
      <w:lvlJc w:val="right"/>
      <w:pPr>
        <w:ind w:left="2160" w:hanging="180"/>
      </w:pPr>
      <w:rPr>
        <w:rFonts w:cs="Times New Roman"/>
      </w:rPr>
    </w:lvl>
    <w:lvl w:ilvl="3" w:tplc="0425000F">
      <w:start w:val="1"/>
      <w:numFmt w:val="decimal"/>
      <w:lvlText w:val="%4."/>
      <w:lvlJc w:val="left"/>
      <w:pPr>
        <w:ind w:left="2880" w:hanging="360"/>
      </w:pPr>
      <w:rPr>
        <w:rFonts w:cs="Times New Roman"/>
      </w:rPr>
    </w:lvl>
    <w:lvl w:ilvl="4" w:tplc="04250019">
      <w:start w:val="1"/>
      <w:numFmt w:val="lowerLetter"/>
      <w:lvlText w:val="%5."/>
      <w:lvlJc w:val="left"/>
      <w:pPr>
        <w:ind w:left="3600" w:hanging="360"/>
      </w:pPr>
      <w:rPr>
        <w:rFonts w:cs="Times New Roman"/>
      </w:rPr>
    </w:lvl>
    <w:lvl w:ilvl="5" w:tplc="0425001B">
      <w:start w:val="1"/>
      <w:numFmt w:val="lowerRoman"/>
      <w:lvlText w:val="%6."/>
      <w:lvlJc w:val="right"/>
      <w:pPr>
        <w:ind w:left="4320" w:hanging="180"/>
      </w:pPr>
      <w:rPr>
        <w:rFonts w:cs="Times New Roman"/>
      </w:rPr>
    </w:lvl>
    <w:lvl w:ilvl="6" w:tplc="0425000F">
      <w:start w:val="1"/>
      <w:numFmt w:val="decimal"/>
      <w:lvlText w:val="%7."/>
      <w:lvlJc w:val="left"/>
      <w:pPr>
        <w:ind w:left="5040" w:hanging="360"/>
      </w:pPr>
      <w:rPr>
        <w:rFonts w:cs="Times New Roman"/>
      </w:rPr>
    </w:lvl>
    <w:lvl w:ilvl="7" w:tplc="04250019">
      <w:start w:val="1"/>
      <w:numFmt w:val="lowerLetter"/>
      <w:lvlText w:val="%8."/>
      <w:lvlJc w:val="left"/>
      <w:pPr>
        <w:ind w:left="5760" w:hanging="360"/>
      </w:pPr>
      <w:rPr>
        <w:rFonts w:cs="Times New Roman"/>
      </w:rPr>
    </w:lvl>
    <w:lvl w:ilvl="8" w:tplc="0425001B">
      <w:start w:val="1"/>
      <w:numFmt w:val="lowerRoman"/>
      <w:lvlText w:val="%9."/>
      <w:lvlJc w:val="right"/>
      <w:pPr>
        <w:ind w:left="6480" w:hanging="180"/>
      </w:pPr>
      <w:rPr>
        <w:rFonts w:cs="Times New Roman"/>
      </w:rPr>
    </w:lvl>
  </w:abstractNum>
  <w:abstractNum w:abstractNumId="24" w15:restartNumberingAfterBreak="0">
    <w:nsid w:val="578A1ACD"/>
    <w:multiLevelType w:val="hybridMultilevel"/>
    <w:tmpl w:val="F88A82F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582E1BA4"/>
    <w:multiLevelType w:val="hybridMultilevel"/>
    <w:tmpl w:val="457C066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60492BF8"/>
    <w:multiLevelType w:val="hybridMultilevel"/>
    <w:tmpl w:val="06A8B3B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70A244FA"/>
    <w:multiLevelType w:val="hybridMultilevel"/>
    <w:tmpl w:val="AC8630B8"/>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8" w15:restartNumberingAfterBreak="0">
    <w:nsid w:val="7D9A5897"/>
    <w:multiLevelType w:val="hybridMultilevel"/>
    <w:tmpl w:val="E152C114"/>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9" w15:restartNumberingAfterBreak="0">
    <w:nsid w:val="7E0B4CF1"/>
    <w:multiLevelType w:val="hybridMultilevel"/>
    <w:tmpl w:val="43BCD66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072200494">
    <w:abstractNumId w:val="28"/>
  </w:num>
  <w:num w:numId="2" w16cid:durableId="449713118">
    <w:abstractNumId w:val="26"/>
  </w:num>
  <w:num w:numId="3" w16cid:durableId="1374034149">
    <w:abstractNumId w:val="25"/>
  </w:num>
  <w:num w:numId="4" w16cid:durableId="1561017116">
    <w:abstractNumId w:val="27"/>
  </w:num>
  <w:num w:numId="5" w16cid:durableId="886836142">
    <w:abstractNumId w:val="12"/>
  </w:num>
  <w:num w:numId="6" w16cid:durableId="1765226410">
    <w:abstractNumId w:val="13"/>
  </w:num>
  <w:num w:numId="7" w16cid:durableId="610161571">
    <w:abstractNumId w:val="14"/>
  </w:num>
  <w:num w:numId="8" w16cid:durableId="1748653252">
    <w:abstractNumId w:val="8"/>
  </w:num>
  <w:num w:numId="9" w16cid:durableId="1115371412">
    <w:abstractNumId w:val="18"/>
  </w:num>
  <w:num w:numId="10" w16cid:durableId="179508423">
    <w:abstractNumId w:val="7"/>
  </w:num>
  <w:num w:numId="11" w16cid:durableId="8139258">
    <w:abstractNumId w:val="15"/>
  </w:num>
  <w:num w:numId="12" w16cid:durableId="352918507">
    <w:abstractNumId w:val="16"/>
  </w:num>
  <w:num w:numId="13" w16cid:durableId="169033156">
    <w:abstractNumId w:val="19"/>
  </w:num>
  <w:num w:numId="14" w16cid:durableId="1856535830">
    <w:abstractNumId w:val="24"/>
  </w:num>
  <w:num w:numId="15" w16cid:durableId="1641500494">
    <w:abstractNumId w:val="5"/>
  </w:num>
  <w:num w:numId="16" w16cid:durableId="159808213">
    <w:abstractNumId w:val="20"/>
  </w:num>
  <w:num w:numId="17" w16cid:durableId="1800030639">
    <w:abstractNumId w:val="21"/>
  </w:num>
  <w:num w:numId="18" w16cid:durableId="1215435908">
    <w:abstractNumId w:val="22"/>
  </w:num>
  <w:num w:numId="19" w16cid:durableId="165944771">
    <w:abstractNumId w:val="4"/>
  </w:num>
  <w:num w:numId="20" w16cid:durableId="1728675439">
    <w:abstractNumId w:val="9"/>
  </w:num>
  <w:num w:numId="21" w16cid:durableId="1502307016">
    <w:abstractNumId w:val="17"/>
  </w:num>
  <w:num w:numId="22" w16cid:durableId="594019104">
    <w:abstractNumId w:val="29"/>
  </w:num>
  <w:num w:numId="23" w16cid:durableId="1890418091">
    <w:abstractNumId w:val="11"/>
  </w:num>
  <w:num w:numId="24" w16cid:durableId="967515125">
    <w:abstractNumId w:val="10"/>
  </w:num>
  <w:num w:numId="25" w16cid:durableId="579751120">
    <w:abstractNumId w:val="10"/>
  </w:num>
  <w:num w:numId="26" w16cid:durableId="115665467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835280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1C7"/>
    <w:rsid w:val="00000636"/>
    <w:rsid w:val="00002C6B"/>
    <w:rsid w:val="000030C0"/>
    <w:rsid w:val="00003772"/>
    <w:rsid w:val="000052D9"/>
    <w:rsid w:val="00005B8B"/>
    <w:rsid w:val="000065D1"/>
    <w:rsid w:val="00006F86"/>
    <w:rsid w:val="0001065E"/>
    <w:rsid w:val="00010E95"/>
    <w:rsid w:val="00011D45"/>
    <w:rsid w:val="00011D83"/>
    <w:rsid w:val="0001231A"/>
    <w:rsid w:val="000128A0"/>
    <w:rsid w:val="00013573"/>
    <w:rsid w:val="00013A3F"/>
    <w:rsid w:val="000149BE"/>
    <w:rsid w:val="00015955"/>
    <w:rsid w:val="000170C4"/>
    <w:rsid w:val="0001737C"/>
    <w:rsid w:val="000177B7"/>
    <w:rsid w:val="000209D7"/>
    <w:rsid w:val="0002194B"/>
    <w:rsid w:val="00021A8C"/>
    <w:rsid w:val="00023295"/>
    <w:rsid w:val="0002335D"/>
    <w:rsid w:val="00023706"/>
    <w:rsid w:val="00023E57"/>
    <w:rsid w:val="00025485"/>
    <w:rsid w:val="00027375"/>
    <w:rsid w:val="00027385"/>
    <w:rsid w:val="0003034E"/>
    <w:rsid w:val="0003079A"/>
    <w:rsid w:val="00032413"/>
    <w:rsid w:val="000353AE"/>
    <w:rsid w:val="00035620"/>
    <w:rsid w:val="00035853"/>
    <w:rsid w:val="00035930"/>
    <w:rsid w:val="000365BD"/>
    <w:rsid w:val="00036697"/>
    <w:rsid w:val="0003685A"/>
    <w:rsid w:val="00037B65"/>
    <w:rsid w:val="00040BF7"/>
    <w:rsid w:val="00040DF0"/>
    <w:rsid w:val="00040DF5"/>
    <w:rsid w:val="0004112E"/>
    <w:rsid w:val="00041725"/>
    <w:rsid w:val="00042170"/>
    <w:rsid w:val="00043127"/>
    <w:rsid w:val="000443A4"/>
    <w:rsid w:val="000446A1"/>
    <w:rsid w:val="000465CE"/>
    <w:rsid w:val="00047339"/>
    <w:rsid w:val="0004736D"/>
    <w:rsid w:val="00047B97"/>
    <w:rsid w:val="00047E2F"/>
    <w:rsid w:val="0005017A"/>
    <w:rsid w:val="000501F6"/>
    <w:rsid w:val="00050E26"/>
    <w:rsid w:val="00051020"/>
    <w:rsid w:val="00051A82"/>
    <w:rsid w:val="00052516"/>
    <w:rsid w:val="00052A81"/>
    <w:rsid w:val="00052F20"/>
    <w:rsid w:val="00053346"/>
    <w:rsid w:val="00053F4C"/>
    <w:rsid w:val="00054A9C"/>
    <w:rsid w:val="00054DE2"/>
    <w:rsid w:val="000553B2"/>
    <w:rsid w:val="00055425"/>
    <w:rsid w:val="0005594C"/>
    <w:rsid w:val="000559D7"/>
    <w:rsid w:val="000605AD"/>
    <w:rsid w:val="00062749"/>
    <w:rsid w:val="00062A88"/>
    <w:rsid w:val="00063C0C"/>
    <w:rsid w:val="00063DF1"/>
    <w:rsid w:val="000647B0"/>
    <w:rsid w:val="00064A19"/>
    <w:rsid w:val="00064B9F"/>
    <w:rsid w:val="0006587B"/>
    <w:rsid w:val="00066109"/>
    <w:rsid w:val="00066724"/>
    <w:rsid w:val="00066921"/>
    <w:rsid w:val="00066E08"/>
    <w:rsid w:val="000673C8"/>
    <w:rsid w:val="0006799E"/>
    <w:rsid w:val="0007084D"/>
    <w:rsid w:val="00071C49"/>
    <w:rsid w:val="000724C0"/>
    <w:rsid w:val="00073CC0"/>
    <w:rsid w:val="00074196"/>
    <w:rsid w:val="000748C3"/>
    <w:rsid w:val="00074CE3"/>
    <w:rsid w:val="00074DDD"/>
    <w:rsid w:val="00075E1D"/>
    <w:rsid w:val="000775B9"/>
    <w:rsid w:val="000800E4"/>
    <w:rsid w:val="00080188"/>
    <w:rsid w:val="00080AA6"/>
    <w:rsid w:val="00081120"/>
    <w:rsid w:val="00082379"/>
    <w:rsid w:val="0008251E"/>
    <w:rsid w:val="00083863"/>
    <w:rsid w:val="00084E89"/>
    <w:rsid w:val="00085010"/>
    <w:rsid w:val="00085143"/>
    <w:rsid w:val="0008611D"/>
    <w:rsid w:val="00087EF0"/>
    <w:rsid w:val="000909C7"/>
    <w:rsid w:val="00090FE6"/>
    <w:rsid w:val="00091509"/>
    <w:rsid w:val="00092D46"/>
    <w:rsid w:val="00092DE8"/>
    <w:rsid w:val="00093D89"/>
    <w:rsid w:val="00094209"/>
    <w:rsid w:val="0009420F"/>
    <w:rsid w:val="0009431F"/>
    <w:rsid w:val="000943E2"/>
    <w:rsid w:val="00095284"/>
    <w:rsid w:val="0009650A"/>
    <w:rsid w:val="00096D0B"/>
    <w:rsid w:val="00096FAE"/>
    <w:rsid w:val="000A0FCA"/>
    <w:rsid w:val="000A20C1"/>
    <w:rsid w:val="000A396C"/>
    <w:rsid w:val="000A3DE7"/>
    <w:rsid w:val="000A4662"/>
    <w:rsid w:val="000A542C"/>
    <w:rsid w:val="000A5AE6"/>
    <w:rsid w:val="000A5E9E"/>
    <w:rsid w:val="000A6F08"/>
    <w:rsid w:val="000A794A"/>
    <w:rsid w:val="000B0989"/>
    <w:rsid w:val="000B152A"/>
    <w:rsid w:val="000B3452"/>
    <w:rsid w:val="000B435E"/>
    <w:rsid w:val="000B484D"/>
    <w:rsid w:val="000B4D88"/>
    <w:rsid w:val="000B5471"/>
    <w:rsid w:val="000B6803"/>
    <w:rsid w:val="000B73D6"/>
    <w:rsid w:val="000C01A6"/>
    <w:rsid w:val="000C06A8"/>
    <w:rsid w:val="000C1E06"/>
    <w:rsid w:val="000C2209"/>
    <w:rsid w:val="000C3869"/>
    <w:rsid w:val="000C38C1"/>
    <w:rsid w:val="000C3A24"/>
    <w:rsid w:val="000C463C"/>
    <w:rsid w:val="000C48D2"/>
    <w:rsid w:val="000C49C3"/>
    <w:rsid w:val="000C4B81"/>
    <w:rsid w:val="000D043C"/>
    <w:rsid w:val="000D0580"/>
    <w:rsid w:val="000D0CE8"/>
    <w:rsid w:val="000D1501"/>
    <w:rsid w:val="000D1F35"/>
    <w:rsid w:val="000D2780"/>
    <w:rsid w:val="000D2E61"/>
    <w:rsid w:val="000D2F50"/>
    <w:rsid w:val="000D31C9"/>
    <w:rsid w:val="000D3240"/>
    <w:rsid w:val="000D3F37"/>
    <w:rsid w:val="000D4108"/>
    <w:rsid w:val="000D5AA3"/>
    <w:rsid w:val="000D5EE8"/>
    <w:rsid w:val="000D61BE"/>
    <w:rsid w:val="000D6537"/>
    <w:rsid w:val="000D794D"/>
    <w:rsid w:val="000D7AF9"/>
    <w:rsid w:val="000D7BD2"/>
    <w:rsid w:val="000E0043"/>
    <w:rsid w:val="000E320E"/>
    <w:rsid w:val="000E37DC"/>
    <w:rsid w:val="000E4340"/>
    <w:rsid w:val="000E4A42"/>
    <w:rsid w:val="000E4C65"/>
    <w:rsid w:val="000E5036"/>
    <w:rsid w:val="000E56B1"/>
    <w:rsid w:val="000E604D"/>
    <w:rsid w:val="000E6754"/>
    <w:rsid w:val="000E6916"/>
    <w:rsid w:val="000E6F62"/>
    <w:rsid w:val="000E7089"/>
    <w:rsid w:val="000E7326"/>
    <w:rsid w:val="000E770C"/>
    <w:rsid w:val="000F0DAA"/>
    <w:rsid w:val="000F189D"/>
    <w:rsid w:val="000F1A92"/>
    <w:rsid w:val="000F25E4"/>
    <w:rsid w:val="000F27F4"/>
    <w:rsid w:val="000F3541"/>
    <w:rsid w:val="000F408B"/>
    <w:rsid w:val="000F4A2C"/>
    <w:rsid w:val="000F5A12"/>
    <w:rsid w:val="000F69E8"/>
    <w:rsid w:val="000F6E09"/>
    <w:rsid w:val="000F77DF"/>
    <w:rsid w:val="00100146"/>
    <w:rsid w:val="001002E9"/>
    <w:rsid w:val="0010036B"/>
    <w:rsid w:val="00100BCA"/>
    <w:rsid w:val="00102206"/>
    <w:rsid w:val="001027E1"/>
    <w:rsid w:val="001036FE"/>
    <w:rsid w:val="001038DD"/>
    <w:rsid w:val="00103B37"/>
    <w:rsid w:val="00103C12"/>
    <w:rsid w:val="001046C2"/>
    <w:rsid w:val="00104B0B"/>
    <w:rsid w:val="00105C6C"/>
    <w:rsid w:val="00106C9E"/>
    <w:rsid w:val="001100B2"/>
    <w:rsid w:val="00110998"/>
    <w:rsid w:val="00110D99"/>
    <w:rsid w:val="001115DC"/>
    <w:rsid w:val="001122EC"/>
    <w:rsid w:val="00112471"/>
    <w:rsid w:val="0011320A"/>
    <w:rsid w:val="00113AD5"/>
    <w:rsid w:val="0011424C"/>
    <w:rsid w:val="001144E4"/>
    <w:rsid w:val="00114909"/>
    <w:rsid w:val="00114FC1"/>
    <w:rsid w:val="00117177"/>
    <w:rsid w:val="00117D3C"/>
    <w:rsid w:val="001204DC"/>
    <w:rsid w:val="00120D3D"/>
    <w:rsid w:val="0012281C"/>
    <w:rsid w:val="001246BC"/>
    <w:rsid w:val="00124E0A"/>
    <w:rsid w:val="00126759"/>
    <w:rsid w:val="00130709"/>
    <w:rsid w:val="00132158"/>
    <w:rsid w:val="001323FB"/>
    <w:rsid w:val="001324EB"/>
    <w:rsid w:val="0013415F"/>
    <w:rsid w:val="00135452"/>
    <w:rsid w:val="00135E39"/>
    <w:rsid w:val="001360C4"/>
    <w:rsid w:val="0013778A"/>
    <w:rsid w:val="00140017"/>
    <w:rsid w:val="00140417"/>
    <w:rsid w:val="00140899"/>
    <w:rsid w:val="001410DC"/>
    <w:rsid w:val="00141353"/>
    <w:rsid w:val="00141B7E"/>
    <w:rsid w:val="00143328"/>
    <w:rsid w:val="0014343D"/>
    <w:rsid w:val="00143565"/>
    <w:rsid w:val="001438C5"/>
    <w:rsid w:val="00143BA5"/>
    <w:rsid w:val="00143F62"/>
    <w:rsid w:val="00143F72"/>
    <w:rsid w:val="00143F86"/>
    <w:rsid w:val="0014490F"/>
    <w:rsid w:val="001455A0"/>
    <w:rsid w:val="00145FA1"/>
    <w:rsid w:val="00146D64"/>
    <w:rsid w:val="0014709E"/>
    <w:rsid w:val="00150E50"/>
    <w:rsid w:val="00151891"/>
    <w:rsid w:val="0015225E"/>
    <w:rsid w:val="00152E14"/>
    <w:rsid w:val="00153B9A"/>
    <w:rsid w:val="00153F5C"/>
    <w:rsid w:val="00155259"/>
    <w:rsid w:val="0015725B"/>
    <w:rsid w:val="00157F09"/>
    <w:rsid w:val="00160892"/>
    <w:rsid w:val="0016090E"/>
    <w:rsid w:val="00161432"/>
    <w:rsid w:val="001617D4"/>
    <w:rsid w:val="00161D99"/>
    <w:rsid w:val="0016218E"/>
    <w:rsid w:val="00162D4A"/>
    <w:rsid w:val="001631DF"/>
    <w:rsid w:val="001635F9"/>
    <w:rsid w:val="00163B5F"/>
    <w:rsid w:val="00165CB9"/>
    <w:rsid w:val="00165CDE"/>
    <w:rsid w:val="001666D5"/>
    <w:rsid w:val="00166BF3"/>
    <w:rsid w:val="00167EFA"/>
    <w:rsid w:val="00170C8F"/>
    <w:rsid w:val="001718A6"/>
    <w:rsid w:val="001728D5"/>
    <w:rsid w:val="00173336"/>
    <w:rsid w:val="001749AD"/>
    <w:rsid w:val="00174E57"/>
    <w:rsid w:val="00175377"/>
    <w:rsid w:val="00175A8F"/>
    <w:rsid w:val="00175D2E"/>
    <w:rsid w:val="001762D7"/>
    <w:rsid w:val="00176929"/>
    <w:rsid w:val="00177016"/>
    <w:rsid w:val="00177ACF"/>
    <w:rsid w:val="00177BFE"/>
    <w:rsid w:val="001805F3"/>
    <w:rsid w:val="00180FD5"/>
    <w:rsid w:val="0018192F"/>
    <w:rsid w:val="00181DB5"/>
    <w:rsid w:val="00182878"/>
    <w:rsid w:val="00182E80"/>
    <w:rsid w:val="00183140"/>
    <w:rsid w:val="001845B2"/>
    <w:rsid w:val="00184C3C"/>
    <w:rsid w:val="00184E8B"/>
    <w:rsid w:val="00184F49"/>
    <w:rsid w:val="00184F7F"/>
    <w:rsid w:val="00187A6D"/>
    <w:rsid w:val="00190D63"/>
    <w:rsid w:val="00191091"/>
    <w:rsid w:val="0019135F"/>
    <w:rsid w:val="00191D32"/>
    <w:rsid w:val="00192611"/>
    <w:rsid w:val="00193CD2"/>
    <w:rsid w:val="00194291"/>
    <w:rsid w:val="001947C1"/>
    <w:rsid w:val="001951BE"/>
    <w:rsid w:val="00195584"/>
    <w:rsid w:val="0019568B"/>
    <w:rsid w:val="0019575B"/>
    <w:rsid w:val="00195A65"/>
    <w:rsid w:val="00196343"/>
    <w:rsid w:val="001974C9"/>
    <w:rsid w:val="001A0165"/>
    <w:rsid w:val="001A0954"/>
    <w:rsid w:val="001A0E1F"/>
    <w:rsid w:val="001A1550"/>
    <w:rsid w:val="001A170F"/>
    <w:rsid w:val="001A26AC"/>
    <w:rsid w:val="001A4234"/>
    <w:rsid w:val="001A448F"/>
    <w:rsid w:val="001A6575"/>
    <w:rsid w:val="001A65EE"/>
    <w:rsid w:val="001B4FC4"/>
    <w:rsid w:val="001B5525"/>
    <w:rsid w:val="001B596C"/>
    <w:rsid w:val="001B6ABC"/>
    <w:rsid w:val="001B7A4B"/>
    <w:rsid w:val="001C1375"/>
    <w:rsid w:val="001C200D"/>
    <w:rsid w:val="001C3171"/>
    <w:rsid w:val="001C3EFA"/>
    <w:rsid w:val="001C4A2A"/>
    <w:rsid w:val="001C6156"/>
    <w:rsid w:val="001C63BB"/>
    <w:rsid w:val="001C6581"/>
    <w:rsid w:val="001C720C"/>
    <w:rsid w:val="001C7D83"/>
    <w:rsid w:val="001C7E55"/>
    <w:rsid w:val="001D197F"/>
    <w:rsid w:val="001D1E3B"/>
    <w:rsid w:val="001D1FB5"/>
    <w:rsid w:val="001D294C"/>
    <w:rsid w:val="001D4237"/>
    <w:rsid w:val="001D491F"/>
    <w:rsid w:val="001D4E14"/>
    <w:rsid w:val="001D56B7"/>
    <w:rsid w:val="001D6128"/>
    <w:rsid w:val="001D6407"/>
    <w:rsid w:val="001D6677"/>
    <w:rsid w:val="001D6759"/>
    <w:rsid w:val="001D6E37"/>
    <w:rsid w:val="001D7297"/>
    <w:rsid w:val="001E003C"/>
    <w:rsid w:val="001E0261"/>
    <w:rsid w:val="001E20A8"/>
    <w:rsid w:val="001E30FD"/>
    <w:rsid w:val="001E4315"/>
    <w:rsid w:val="001E5B8D"/>
    <w:rsid w:val="001E6E9E"/>
    <w:rsid w:val="001E6FD4"/>
    <w:rsid w:val="001E7049"/>
    <w:rsid w:val="001E7910"/>
    <w:rsid w:val="001F036F"/>
    <w:rsid w:val="001F0433"/>
    <w:rsid w:val="001F04B5"/>
    <w:rsid w:val="001F1DC1"/>
    <w:rsid w:val="001F244E"/>
    <w:rsid w:val="001F30C5"/>
    <w:rsid w:val="001F38B5"/>
    <w:rsid w:val="001F3C02"/>
    <w:rsid w:val="001F450B"/>
    <w:rsid w:val="001F5099"/>
    <w:rsid w:val="001F5967"/>
    <w:rsid w:val="001F5F2C"/>
    <w:rsid w:val="001F6C46"/>
    <w:rsid w:val="001F729C"/>
    <w:rsid w:val="002000BA"/>
    <w:rsid w:val="00200CB9"/>
    <w:rsid w:val="00201AA1"/>
    <w:rsid w:val="00203CC5"/>
    <w:rsid w:val="00204926"/>
    <w:rsid w:val="00204B32"/>
    <w:rsid w:val="00204F21"/>
    <w:rsid w:val="00205528"/>
    <w:rsid w:val="00205F58"/>
    <w:rsid w:val="00206183"/>
    <w:rsid w:val="0021257E"/>
    <w:rsid w:val="00214C4D"/>
    <w:rsid w:val="0021508E"/>
    <w:rsid w:val="0021550E"/>
    <w:rsid w:val="00215983"/>
    <w:rsid w:val="00215C1A"/>
    <w:rsid w:val="00216884"/>
    <w:rsid w:val="00216D39"/>
    <w:rsid w:val="002172BE"/>
    <w:rsid w:val="00217FA3"/>
    <w:rsid w:val="00220403"/>
    <w:rsid w:val="00220450"/>
    <w:rsid w:val="00220793"/>
    <w:rsid w:val="00220CB5"/>
    <w:rsid w:val="00220CD6"/>
    <w:rsid w:val="00222755"/>
    <w:rsid w:val="00223BC7"/>
    <w:rsid w:val="00224264"/>
    <w:rsid w:val="00225499"/>
    <w:rsid w:val="0022602F"/>
    <w:rsid w:val="00226F17"/>
    <w:rsid w:val="00227E23"/>
    <w:rsid w:val="00230458"/>
    <w:rsid w:val="00231117"/>
    <w:rsid w:val="002313A8"/>
    <w:rsid w:val="00231548"/>
    <w:rsid w:val="002325C0"/>
    <w:rsid w:val="00234B23"/>
    <w:rsid w:val="00235596"/>
    <w:rsid w:val="0023567B"/>
    <w:rsid w:val="00236C92"/>
    <w:rsid w:val="00236DCB"/>
    <w:rsid w:val="00240050"/>
    <w:rsid w:val="00240103"/>
    <w:rsid w:val="0024020F"/>
    <w:rsid w:val="0024059E"/>
    <w:rsid w:val="002406EF"/>
    <w:rsid w:val="00240FFA"/>
    <w:rsid w:val="00241620"/>
    <w:rsid w:val="00243250"/>
    <w:rsid w:val="0024355B"/>
    <w:rsid w:val="002438B7"/>
    <w:rsid w:val="002445C6"/>
    <w:rsid w:val="002447EB"/>
    <w:rsid w:val="0024492F"/>
    <w:rsid w:val="00244D96"/>
    <w:rsid w:val="00245ADE"/>
    <w:rsid w:val="00247462"/>
    <w:rsid w:val="00247FD2"/>
    <w:rsid w:val="00251118"/>
    <w:rsid w:val="002511D0"/>
    <w:rsid w:val="002512C1"/>
    <w:rsid w:val="002513E8"/>
    <w:rsid w:val="00251805"/>
    <w:rsid w:val="00253201"/>
    <w:rsid w:val="00253F8E"/>
    <w:rsid w:val="002548CC"/>
    <w:rsid w:val="00255283"/>
    <w:rsid w:val="0025593F"/>
    <w:rsid w:val="00256205"/>
    <w:rsid w:val="002568A3"/>
    <w:rsid w:val="002574F2"/>
    <w:rsid w:val="002609BF"/>
    <w:rsid w:val="00260C82"/>
    <w:rsid w:val="00261456"/>
    <w:rsid w:val="002616F3"/>
    <w:rsid w:val="002618ED"/>
    <w:rsid w:val="00262740"/>
    <w:rsid w:val="00263F57"/>
    <w:rsid w:val="002655F4"/>
    <w:rsid w:val="00266280"/>
    <w:rsid w:val="00266331"/>
    <w:rsid w:val="002674C1"/>
    <w:rsid w:val="002675F9"/>
    <w:rsid w:val="0026784B"/>
    <w:rsid w:val="00267A5D"/>
    <w:rsid w:val="002700E2"/>
    <w:rsid w:val="00270163"/>
    <w:rsid w:val="00270F1D"/>
    <w:rsid w:val="00271318"/>
    <w:rsid w:val="0027192E"/>
    <w:rsid w:val="002721C7"/>
    <w:rsid w:val="00273F7A"/>
    <w:rsid w:val="0027446D"/>
    <w:rsid w:val="00274521"/>
    <w:rsid w:val="0027476B"/>
    <w:rsid w:val="00275563"/>
    <w:rsid w:val="0027571E"/>
    <w:rsid w:val="002757B9"/>
    <w:rsid w:val="00276FB1"/>
    <w:rsid w:val="00277CF5"/>
    <w:rsid w:val="002812A3"/>
    <w:rsid w:val="002816FA"/>
    <w:rsid w:val="00281B5E"/>
    <w:rsid w:val="00282B7B"/>
    <w:rsid w:val="0028362E"/>
    <w:rsid w:val="002848F3"/>
    <w:rsid w:val="0028578C"/>
    <w:rsid w:val="00285852"/>
    <w:rsid w:val="00285C5F"/>
    <w:rsid w:val="002862C3"/>
    <w:rsid w:val="00287AC0"/>
    <w:rsid w:val="00287E9A"/>
    <w:rsid w:val="00291AF2"/>
    <w:rsid w:val="00291CAD"/>
    <w:rsid w:val="00291CFB"/>
    <w:rsid w:val="0029207C"/>
    <w:rsid w:val="00292300"/>
    <w:rsid w:val="00294285"/>
    <w:rsid w:val="00295DDE"/>
    <w:rsid w:val="00296E47"/>
    <w:rsid w:val="002A016F"/>
    <w:rsid w:val="002A0B96"/>
    <w:rsid w:val="002A1C8F"/>
    <w:rsid w:val="002A2526"/>
    <w:rsid w:val="002A3208"/>
    <w:rsid w:val="002A4E6C"/>
    <w:rsid w:val="002A557F"/>
    <w:rsid w:val="002A560D"/>
    <w:rsid w:val="002A5896"/>
    <w:rsid w:val="002A6BFC"/>
    <w:rsid w:val="002A789F"/>
    <w:rsid w:val="002A78C8"/>
    <w:rsid w:val="002A79C7"/>
    <w:rsid w:val="002A7F65"/>
    <w:rsid w:val="002B16BE"/>
    <w:rsid w:val="002B1D92"/>
    <w:rsid w:val="002B2600"/>
    <w:rsid w:val="002B2D63"/>
    <w:rsid w:val="002B2F57"/>
    <w:rsid w:val="002B4A6D"/>
    <w:rsid w:val="002B4E36"/>
    <w:rsid w:val="002B511A"/>
    <w:rsid w:val="002B577D"/>
    <w:rsid w:val="002B5EBF"/>
    <w:rsid w:val="002B6DA9"/>
    <w:rsid w:val="002B706A"/>
    <w:rsid w:val="002B7748"/>
    <w:rsid w:val="002B79BA"/>
    <w:rsid w:val="002C02F0"/>
    <w:rsid w:val="002C17E6"/>
    <w:rsid w:val="002C1C88"/>
    <w:rsid w:val="002C1F0C"/>
    <w:rsid w:val="002C32CF"/>
    <w:rsid w:val="002C4B5A"/>
    <w:rsid w:val="002C5880"/>
    <w:rsid w:val="002C5F42"/>
    <w:rsid w:val="002C65E8"/>
    <w:rsid w:val="002C72B9"/>
    <w:rsid w:val="002C7428"/>
    <w:rsid w:val="002C7DFD"/>
    <w:rsid w:val="002C7EE7"/>
    <w:rsid w:val="002D08F4"/>
    <w:rsid w:val="002D2D59"/>
    <w:rsid w:val="002D36BA"/>
    <w:rsid w:val="002D47D5"/>
    <w:rsid w:val="002D7E6A"/>
    <w:rsid w:val="002E01A6"/>
    <w:rsid w:val="002E1211"/>
    <w:rsid w:val="002E1AC1"/>
    <w:rsid w:val="002E1C3C"/>
    <w:rsid w:val="002E3586"/>
    <w:rsid w:val="002E3ADD"/>
    <w:rsid w:val="002E4D5C"/>
    <w:rsid w:val="002E5176"/>
    <w:rsid w:val="002E6BFC"/>
    <w:rsid w:val="002E7944"/>
    <w:rsid w:val="002F003E"/>
    <w:rsid w:val="002F02B8"/>
    <w:rsid w:val="002F0988"/>
    <w:rsid w:val="002F09E4"/>
    <w:rsid w:val="002F0F2E"/>
    <w:rsid w:val="002F12BC"/>
    <w:rsid w:val="002F1949"/>
    <w:rsid w:val="002F3940"/>
    <w:rsid w:val="002F4B23"/>
    <w:rsid w:val="002F5419"/>
    <w:rsid w:val="002F547E"/>
    <w:rsid w:val="003002DB"/>
    <w:rsid w:val="003004BA"/>
    <w:rsid w:val="00300598"/>
    <w:rsid w:val="00300931"/>
    <w:rsid w:val="0030109E"/>
    <w:rsid w:val="00301FC4"/>
    <w:rsid w:val="00302C9D"/>
    <w:rsid w:val="00303380"/>
    <w:rsid w:val="003041D2"/>
    <w:rsid w:val="00304EAF"/>
    <w:rsid w:val="00305821"/>
    <w:rsid w:val="00305ABB"/>
    <w:rsid w:val="00305F97"/>
    <w:rsid w:val="003063B1"/>
    <w:rsid w:val="003067E6"/>
    <w:rsid w:val="00306F69"/>
    <w:rsid w:val="00307646"/>
    <w:rsid w:val="00307727"/>
    <w:rsid w:val="00311793"/>
    <w:rsid w:val="00311A7F"/>
    <w:rsid w:val="00312F1C"/>
    <w:rsid w:val="0031306A"/>
    <w:rsid w:val="0031356C"/>
    <w:rsid w:val="00313E4D"/>
    <w:rsid w:val="00314D6C"/>
    <w:rsid w:val="00315B8B"/>
    <w:rsid w:val="00315F6A"/>
    <w:rsid w:val="0031678C"/>
    <w:rsid w:val="00316818"/>
    <w:rsid w:val="00317548"/>
    <w:rsid w:val="0031754B"/>
    <w:rsid w:val="003176AA"/>
    <w:rsid w:val="003176E6"/>
    <w:rsid w:val="0031784D"/>
    <w:rsid w:val="00321C38"/>
    <w:rsid w:val="003268D2"/>
    <w:rsid w:val="00326D0C"/>
    <w:rsid w:val="00327011"/>
    <w:rsid w:val="003272CE"/>
    <w:rsid w:val="003276A5"/>
    <w:rsid w:val="00327C6B"/>
    <w:rsid w:val="00330F58"/>
    <w:rsid w:val="00331773"/>
    <w:rsid w:val="003318B6"/>
    <w:rsid w:val="003321C8"/>
    <w:rsid w:val="00334062"/>
    <w:rsid w:val="00334FDB"/>
    <w:rsid w:val="00336A2D"/>
    <w:rsid w:val="00337084"/>
    <w:rsid w:val="003373D6"/>
    <w:rsid w:val="003373D9"/>
    <w:rsid w:val="00337C46"/>
    <w:rsid w:val="00340DF3"/>
    <w:rsid w:val="0034121E"/>
    <w:rsid w:val="00341458"/>
    <w:rsid w:val="00342447"/>
    <w:rsid w:val="00343032"/>
    <w:rsid w:val="003438A0"/>
    <w:rsid w:val="00343BF4"/>
    <w:rsid w:val="003457D8"/>
    <w:rsid w:val="00347585"/>
    <w:rsid w:val="00350EAC"/>
    <w:rsid w:val="00351173"/>
    <w:rsid w:val="0035243B"/>
    <w:rsid w:val="003525B4"/>
    <w:rsid w:val="00353817"/>
    <w:rsid w:val="00354540"/>
    <w:rsid w:val="00354793"/>
    <w:rsid w:val="00355B8B"/>
    <w:rsid w:val="00356C85"/>
    <w:rsid w:val="00361E1D"/>
    <w:rsid w:val="00362D49"/>
    <w:rsid w:val="00362FD0"/>
    <w:rsid w:val="00363D13"/>
    <w:rsid w:val="00363DA7"/>
    <w:rsid w:val="00365102"/>
    <w:rsid w:val="003652E3"/>
    <w:rsid w:val="00365722"/>
    <w:rsid w:val="0036581F"/>
    <w:rsid w:val="003661BA"/>
    <w:rsid w:val="0036638E"/>
    <w:rsid w:val="0036738B"/>
    <w:rsid w:val="003673B4"/>
    <w:rsid w:val="00367529"/>
    <w:rsid w:val="00370286"/>
    <w:rsid w:val="00370CBF"/>
    <w:rsid w:val="003756C1"/>
    <w:rsid w:val="003763B7"/>
    <w:rsid w:val="00376703"/>
    <w:rsid w:val="00376D6E"/>
    <w:rsid w:val="003779FC"/>
    <w:rsid w:val="00377B8C"/>
    <w:rsid w:val="0038144F"/>
    <w:rsid w:val="003817D5"/>
    <w:rsid w:val="00381D0C"/>
    <w:rsid w:val="00381DE6"/>
    <w:rsid w:val="003827CD"/>
    <w:rsid w:val="00383402"/>
    <w:rsid w:val="00383925"/>
    <w:rsid w:val="00384123"/>
    <w:rsid w:val="003851AB"/>
    <w:rsid w:val="003854B1"/>
    <w:rsid w:val="00385641"/>
    <w:rsid w:val="00386DAA"/>
    <w:rsid w:val="003875A9"/>
    <w:rsid w:val="00387ADA"/>
    <w:rsid w:val="0039015D"/>
    <w:rsid w:val="00390D3A"/>
    <w:rsid w:val="00391690"/>
    <w:rsid w:val="00392099"/>
    <w:rsid w:val="003926B3"/>
    <w:rsid w:val="003954E7"/>
    <w:rsid w:val="00395CAB"/>
    <w:rsid w:val="00395E63"/>
    <w:rsid w:val="00397E74"/>
    <w:rsid w:val="003A0C5E"/>
    <w:rsid w:val="003A44BE"/>
    <w:rsid w:val="003A5080"/>
    <w:rsid w:val="003A614B"/>
    <w:rsid w:val="003A62A7"/>
    <w:rsid w:val="003A6337"/>
    <w:rsid w:val="003A684D"/>
    <w:rsid w:val="003A6D53"/>
    <w:rsid w:val="003A7272"/>
    <w:rsid w:val="003A7A66"/>
    <w:rsid w:val="003B09A6"/>
    <w:rsid w:val="003B0F12"/>
    <w:rsid w:val="003B1504"/>
    <w:rsid w:val="003B2D3A"/>
    <w:rsid w:val="003B4073"/>
    <w:rsid w:val="003B50CB"/>
    <w:rsid w:val="003B5559"/>
    <w:rsid w:val="003B594D"/>
    <w:rsid w:val="003B598C"/>
    <w:rsid w:val="003B5ADC"/>
    <w:rsid w:val="003B5D1E"/>
    <w:rsid w:val="003B687C"/>
    <w:rsid w:val="003B7535"/>
    <w:rsid w:val="003B7C4A"/>
    <w:rsid w:val="003C03D6"/>
    <w:rsid w:val="003C1470"/>
    <w:rsid w:val="003C1901"/>
    <w:rsid w:val="003C2DF8"/>
    <w:rsid w:val="003C332E"/>
    <w:rsid w:val="003C35F3"/>
    <w:rsid w:val="003C3858"/>
    <w:rsid w:val="003C3A8C"/>
    <w:rsid w:val="003C441F"/>
    <w:rsid w:val="003C534B"/>
    <w:rsid w:val="003C58DC"/>
    <w:rsid w:val="003C5CAF"/>
    <w:rsid w:val="003C6422"/>
    <w:rsid w:val="003C67F5"/>
    <w:rsid w:val="003C6882"/>
    <w:rsid w:val="003C69A9"/>
    <w:rsid w:val="003C6A6C"/>
    <w:rsid w:val="003C702D"/>
    <w:rsid w:val="003C754F"/>
    <w:rsid w:val="003D11FC"/>
    <w:rsid w:val="003D2457"/>
    <w:rsid w:val="003D2856"/>
    <w:rsid w:val="003D2CCC"/>
    <w:rsid w:val="003D2EE7"/>
    <w:rsid w:val="003D33B9"/>
    <w:rsid w:val="003D3C95"/>
    <w:rsid w:val="003D54D2"/>
    <w:rsid w:val="003D64A4"/>
    <w:rsid w:val="003D6F06"/>
    <w:rsid w:val="003D79F5"/>
    <w:rsid w:val="003D7D73"/>
    <w:rsid w:val="003D7E35"/>
    <w:rsid w:val="003E0322"/>
    <w:rsid w:val="003E12EA"/>
    <w:rsid w:val="003E2489"/>
    <w:rsid w:val="003E29F5"/>
    <w:rsid w:val="003E370E"/>
    <w:rsid w:val="003E41F0"/>
    <w:rsid w:val="003E4343"/>
    <w:rsid w:val="003E5457"/>
    <w:rsid w:val="003E545E"/>
    <w:rsid w:val="003E5507"/>
    <w:rsid w:val="003E5E9F"/>
    <w:rsid w:val="003E5F05"/>
    <w:rsid w:val="003E623C"/>
    <w:rsid w:val="003F0F44"/>
    <w:rsid w:val="003F100C"/>
    <w:rsid w:val="003F1A73"/>
    <w:rsid w:val="003F1AD4"/>
    <w:rsid w:val="003F2571"/>
    <w:rsid w:val="003F2938"/>
    <w:rsid w:val="003F2FBD"/>
    <w:rsid w:val="003F3BC4"/>
    <w:rsid w:val="003F49DB"/>
    <w:rsid w:val="003F4B78"/>
    <w:rsid w:val="003F4F11"/>
    <w:rsid w:val="003F597D"/>
    <w:rsid w:val="003F5D02"/>
    <w:rsid w:val="00400EAD"/>
    <w:rsid w:val="00402372"/>
    <w:rsid w:val="004028D1"/>
    <w:rsid w:val="00403644"/>
    <w:rsid w:val="00403809"/>
    <w:rsid w:val="0040385D"/>
    <w:rsid w:val="00403A50"/>
    <w:rsid w:val="00403B13"/>
    <w:rsid w:val="00403B6B"/>
    <w:rsid w:val="00404013"/>
    <w:rsid w:val="00405F29"/>
    <w:rsid w:val="004061B7"/>
    <w:rsid w:val="0041078D"/>
    <w:rsid w:val="00410941"/>
    <w:rsid w:val="004109B4"/>
    <w:rsid w:val="00411B8D"/>
    <w:rsid w:val="00411FB8"/>
    <w:rsid w:val="004125AA"/>
    <w:rsid w:val="00416EF8"/>
    <w:rsid w:val="00417523"/>
    <w:rsid w:val="00420881"/>
    <w:rsid w:val="00420D03"/>
    <w:rsid w:val="00420D92"/>
    <w:rsid w:val="00421E19"/>
    <w:rsid w:val="0042793F"/>
    <w:rsid w:val="00427EBD"/>
    <w:rsid w:val="004301C6"/>
    <w:rsid w:val="00431378"/>
    <w:rsid w:val="00431699"/>
    <w:rsid w:val="004317FC"/>
    <w:rsid w:val="00431BF5"/>
    <w:rsid w:val="00432B94"/>
    <w:rsid w:val="00433269"/>
    <w:rsid w:val="00433AE9"/>
    <w:rsid w:val="00436B6C"/>
    <w:rsid w:val="00440151"/>
    <w:rsid w:val="00440CD7"/>
    <w:rsid w:val="00441791"/>
    <w:rsid w:val="004429EC"/>
    <w:rsid w:val="004429F3"/>
    <w:rsid w:val="00442A94"/>
    <w:rsid w:val="0044330C"/>
    <w:rsid w:val="004436E3"/>
    <w:rsid w:val="0044412A"/>
    <w:rsid w:val="00444283"/>
    <w:rsid w:val="00445347"/>
    <w:rsid w:val="00446312"/>
    <w:rsid w:val="004479DA"/>
    <w:rsid w:val="00447C65"/>
    <w:rsid w:val="00450B3F"/>
    <w:rsid w:val="00452962"/>
    <w:rsid w:val="0045370C"/>
    <w:rsid w:val="00453AEB"/>
    <w:rsid w:val="00453E4C"/>
    <w:rsid w:val="00454EB3"/>
    <w:rsid w:val="00455C0C"/>
    <w:rsid w:val="00455C6B"/>
    <w:rsid w:val="0045694A"/>
    <w:rsid w:val="00456AD1"/>
    <w:rsid w:val="004570BC"/>
    <w:rsid w:val="00460074"/>
    <w:rsid w:val="00460113"/>
    <w:rsid w:val="00460B55"/>
    <w:rsid w:val="00460C1A"/>
    <w:rsid w:val="0046222F"/>
    <w:rsid w:val="0046245B"/>
    <w:rsid w:val="00462509"/>
    <w:rsid w:val="00462B26"/>
    <w:rsid w:val="00462F1B"/>
    <w:rsid w:val="0046355D"/>
    <w:rsid w:val="004645AD"/>
    <w:rsid w:val="00465B2C"/>
    <w:rsid w:val="00466BE1"/>
    <w:rsid w:val="004675A8"/>
    <w:rsid w:val="00470BC3"/>
    <w:rsid w:val="00470E69"/>
    <w:rsid w:val="004711C5"/>
    <w:rsid w:val="0047133A"/>
    <w:rsid w:val="004721EB"/>
    <w:rsid w:val="00472B28"/>
    <w:rsid w:val="00474B52"/>
    <w:rsid w:val="00474DFD"/>
    <w:rsid w:val="00474ED2"/>
    <w:rsid w:val="00475E08"/>
    <w:rsid w:val="00480111"/>
    <w:rsid w:val="0048155E"/>
    <w:rsid w:val="0048161A"/>
    <w:rsid w:val="00481883"/>
    <w:rsid w:val="00481CBE"/>
    <w:rsid w:val="004822DA"/>
    <w:rsid w:val="004828CB"/>
    <w:rsid w:val="0048399C"/>
    <w:rsid w:val="00484470"/>
    <w:rsid w:val="00485448"/>
    <w:rsid w:val="00485D56"/>
    <w:rsid w:val="00487B2C"/>
    <w:rsid w:val="00487B69"/>
    <w:rsid w:val="00490EE5"/>
    <w:rsid w:val="00491E52"/>
    <w:rsid w:val="004929EE"/>
    <w:rsid w:val="00492D60"/>
    <w:rsid w:val="00492F62"/>
    <w:rsid w:val="00493B8D"/>
    <w:rsid w:val="004946AB"/>
    <w:rsid w:val="00494BF2"/>
    <w:rsid w:val="00494BFF"/>
    <w:rsid w:val="00495564"/>
    <w:rsid w:val="004958DB"/>
    <w:rsid w:val="00497EA1"/>
    <w:rsid w:val="004A04E1"/>
    <w:rsid w:val="004A323C"/>
    <w:rsid w:val="004A3CDF"/>
    <w:rsid w:val="004A400D"/>
    <w:rsid w:val="004A5AD9"/>
    <w:rsid w:val="004A5DDD"/>
    <w:rsid w:val="004A7F07"/>
    <w:rsid w:val="004B0AE2"/>
    <w:rsid w:val="004B1CDD"/>
    <w:rsid w:val="004B2DAD"/>
    <w:rsid w:val="004B2DF5"/>
    <w:rsid w:val="004B3569"/>
    <w:rsid w:val="004B3782"/>
    <w:rsid w:val="004B3C9F"/>
    <w:rsid w:val="004B46EE"/>
    <w:rsid w:val="004B4B1C"/>
    <w:rsid w:val="004C0C11"/>
    <w:rsid w:val="004C11C3"/>
    <w:rsid w:val="004C29FB"/>
    <w:rsid w:val="004C4023"/>
    <w:rsid w:val="004C47DB"/>
    <w:rsid w:val="004C55D4"/>
    <w:rsid w:val="004C6407"/>
    <w:rsid w:val="004C6F8B"/>
    <w:rsid w:val="004D0B47"/>
    <w:rsid w:val="004D1ECF"/>
    <w:rsid w:val="004D3626"/>
    <w:rsid w:val="004D3823"/>
    <w:rsid w:val="004D4CDF"/>
    <w:rsid w:val="004D57E0"/>
    <w:rsid w:val="004D6457"/>
    <w:rsid w:val="004D6481"/>
    <w:rsid w:val="004E0821"/>
    <w:rsid w:val="004E0C77"/>
    <w:rsid w:val="004E1258"/>
    <w:rsid w:val="004E1EBA"/>
    <w:rsid w:val="004E2F38"/>
    <w:rsid w:val="004E4AC9"/>
    <w:rsid w:val="004E524D"/>
    <w:rsid w:val="004E5946"/>
    <w:rsid w:val="004E6F7E"/>
    <w:rsid w:val="004E7302"/>
    <w:rsid w:val="004E79FE"/>
    <w:rsid w:val="004F00E1"/>
    <w:rsid w:val="004F0E72"/>
    <w:rsid w:val="004F1683"/>
    <w:rsid w:val="004F16B0"/>
    <w:rsid w:val="004F192F"/>
    <w:rsid w:val="004F1B1A"/>
    <w:rsid w:val="004F2CC1"/>
    <w:rsid w:val="004F4021"/>
    <w:rsid w:val="004F4115"/>
    <w:rsid w:val="004F54A6"/>
    <w:rsid w:val="004F6275"/>
    <w:rsid w:val="004F7D1D"/>
    <w:rsid w:val="00501C87"/>
    <w:rsid w:val="00502E0D"/>
    <w:rsid w:val="00504A15"/>
    <w:rsid w:val="00504EC4"/>
    <w:rsid w:val="005053C1"/>
    <w:rsid w:val="00505DE2"/>
    <w:rsid w:val="005074C5"/>
    <w:rsid w:val="00507FB7"/>
    <w:rsid w:val="00512830"/>
    <w:rsid w:val="00513AB1"/>
    <w:rsid w:val="00515BD3"/>
    <w:rsid w:val="00516108"/>
    <w:rsid w:val="00516772"/>
    <w:rsid w:val="005172B1"/>
    <w:rsid w:val="00521C0B"/>
    <w:rsid w:val="005221A3"/>
    <w:rsid w:val="005244F1"/>
    <w:rsid w:val="00524BF6"/>
    <w:rsid w:val="00524FD6"/>
    <w:rsid w:val="00525222"/>
    <w:rsid w:val="005259EA"/>
    <w:rsid w:val="00525F84"/>
    <w:rsid w:val="00526FDE"/>
    <w:rsid w:val="00527440"/>
    <w:rsid w:val="0053009B"/>
    <w:rsid w:val="005300B5"/>
    <w:rsid w:val="00530245"/>
    <w:rsid w:val="00530A34"/>
    <w:rsid w:val="005312C0"/>
    <w:rsid w:val="00532EBB"/>
    <w:rsid w:val="00533811"/>
    <w:rsid w:val="00535086"/>
    <w:rsid w:val="0053657A"/>
    <w:rsid w:val="00536775"/>
    <w:rsid w:val="00537634"/>
    <w:rsid w:val="00540D23"/>
    <w:rsid w:val="005427B5"/>
    <w:rsid w:val="00543228"/>
    <w:rsid w:val="005434C9"/>
    <w:rsid w:val="005440B1"/>
    <w:rsid w:val="00544ECB"/>
    <w:rsid w:val="005451BB"/>
    <w:rsid w:val="00545EBE"/>
    <w:rsid w:val="00546ECA"/>
    <w:rsid w:val="005478ED"/>
    <w:rsid w:val="00547EB7"/>
    <w:rsid w:val="005505D0"/>
    <w:rsid w:val="00550A41"/>
    <w:rsid w:val="00551006"/>
    <w:rsid w:val="0055138F"/>
    <w:rsid w:val="00552EB3"/>
    <w:rsid w:val="0055319E"/>
    <w:rsid w:val="0055399C"/>
    <w:rsid w:val="00553F61"/>
    <w:rsid w:val="00554FCA"/>
    <w:rsid w:val="00556A33"/>
    <w:rsid w:val="00557003"/>
    <w:rsid w:val="00557C21"/>
    <w:rsid w:val="00560778"/>
    <w:rsid w:val="005624D4"/>
    <w:rsid w:val="00563644"/>
    <w:rsid w:val="00563847"/>
    <w:rsid w:val="00563C5A"/>
    <w:rsid w:val="00565335"/>
    <w:rsid w:val="00566B34"/>
    <w:rsid w:val="00567C4D"/>
    <w:rsid w:val="005701A0"/>
    <w:rsid w:val="00570D10"/>
    <w:rsid w:val="005714DB"/>
    <w:rsid w:val="0057169E"/>
    <w:rsid w:val="00571EA0"/>
    <w:rsid w:val="0057313E"/>
    <w:rsid w:val="00573142"/>
    <w:rsid w:val="005735EA"/>
    <w:rsid w:val="005745CC"/>
    <w:rsid w:val="00574C91"/>
    <w:rsid w:val="00574D71"/>
    <w:rsid w:val="0057571C"/>
    <w:rsid w:val="005769CB"/>
    <w:rsid w:val="00576A61"/>
    <w:rsid w:val="00576D18"/>
    <w:rsid w:val="0057759B"/>
    <w:rsid w:val="00577B67"/>
    <w:rsid w:val="005810F6"/>
    <w:rsid w:val="00582357"/>
    <w:rsid w:val="00583588"/>
    <w:rsid w:val="005871D6"/>
    <w:rsid w:val="00587EEB"/>
    <w:rsid w:val="0059116E"/>
    <w:rsid w:val="005921E7"/>
    <w:rsid w:val="0059259C"/>
    <w:rsid w:val="0059272C"/>
    <w:rsid w:val="00592A98"/>
    <w:rsid w:val="00592EED"/>
    <w:rsid w:val="005935C3"/>
    <w:rsid w:val="00593A1D"/>
    <w:rsid w:val="00593BB2"/>
    <w:rsid w:val="00596841"/>
    <w:rsid w:val="00596FEC"/>
    <w:rsid w:val="005A0BFF"/>
    <w:rsid w:val="005A14E1"/>
    <w:rsid w:val="005A20E9"/>
    <w:rsid w:val="005A3473"/>
    <w:rsid w:val="005A3CDC"/>
    <w:rsid w:val="005A3FF5"/>
    <w:rsid w:val="005A4631"/>
    <w:rsid w:val="005A5F8F"/>
    <w:rsid w:val="005A6DD8"/>
    <w:rsid w:val="005A7E59"/>
    <w:rsid w:val="005B0369"/>
    <w:rsid w:val="005B0946"/>
    <w:rsid w:val="005B0D45"/>
    <w:rsid w:val="005B12A1"/>
    <w:rsid w:val="005B1F02"/>
    <w:rsid w:val="005B24D0"/>
    <w:rsid w:val="005B3868"/>
    <w:rsid w:val="005B3F9E"/>
    <w:rsid w:val="005B4B7E"/>
    <w:rsid w:val="005B6B4C"/>
    <w:rsid w:val="005B712E"/>
    <w:rsid w:val="005C1F88"/>
    <w:rsid w:val="005C2227"/>
    <w:rsid w:val="005C2D09"/>
    <w:rsid w:val="005C3141"/>
    <w:rsid w:val="005C37F1"/>
    <w:rsid w:val="005C3C24"/>
    <w:rsid w:val="005C3DD3"/>
    <w:rsid w:val="005C3DEA"/>
    <w:rsid w:val="005C61E2"/>
    <w:rsid w:val="005C74DB"/>
    <w:rsid w:val="005C7A90"/>
    <w:rsid w:val="005D0409"/>
    <w:rsid w:val="005D10A7"/>
    <w:rsid w:val="005D2C92"/>
    <w:rsid w:val="005D40DE"/>
    <w:rsid w:val="005D60EC"/>
    <w:rsid w:val="005D6785"/>
    <w:rsid w:val="005D683C"/>
    <w:rsid w:val="005D693D"/>
    <w:rsid w:val="005D72FA"/>
    <w:rsid w:val="005D74DC"/>
    <w:rsid w:val="005D79DC"/>
    <w:rsid w:val="005E08C0"/>
    <w:rsid w:val="005E1DF7"/>
    <w:rsid w:val="005E206A"/>
    <w:rsid w:val="005E20B8"/>
    <w:rsid w:val="005E20FF"/>
    <w:rsid w:val="005E242D"/>
    <w:rsid w:val="005E49E8"/>
    <w:rsid w:val="005E527C"/>
    <w:rsid w:val="005E5729"/>
    <w:rsid w:val="005E5F6A"/>
    <w:rsid w:val="005E6785"/>
    <w:rsid w:val="005E67C5"/>
    <w:rsid w:val="005E721F"/>
    <w:rsid w:val="005E72C0"/>
    <w:rsid w:val="005E72C5"/>
    <w:rsid w:val="005E74C0"/>
    <w:rsid w:val="005E7830"/>
    <w:rsid w:val="005F109D"/>
    <w:rsid w:val="005F14B5"/>
    <w:rsid w:val="005F15A0"/>
    <w:rsid w:val="005F17D7"/>
    <w:rsid w:val="005F22F2"/>
    <w:rsid w:val="005F2ACC"/>
    <w:rsid w:val="005F2B99"/>
    <w:rsid w:val="005F3702"/>
    <w:rsid w:val="005F3A8A"/>
    <w:rsid w:val="005F4220"/>
    <w:rsid w:val="005F4A85"/>
    <w:rsid w:val="005F4F7D"/>
    <w:rsid w:val="005F5032"/>
    <w:rsid w:val="005F5F1A"/>
    <w:rsid w:val="005F6994"/>
    <w:rsid w:val="00600CE4"/>
    <w:rsid w:val="00601B6C"/>
    <w:rsid w:val="0060261E"/>
    <w:rsid w:val="00602C6F"/>
    <w:rsid w:val="006034F0"/>
    <w:rsid w:val="006043AE"/>
    <w:rsid w:val="00605B45"/>
    <w:rsid w:val="006062B4"/>
    <w:rsid w:val="0060643A"/>
    <w:rsid w:val="006072BD"/>
    <w:rsid w:val="006074A5"/>
    <w:rsid w:val="00607CBC"/>
    <w:rsid w:val="00607D68"/>
    <w:rsid w:val="006109E4"/>
    <w:rsid w:val="00611BFE"/>
    <w:rsid w:val="006146B7"/>
    <w:rsid w:val="006153F0"/>
    <w:rsid w:val="006155EB"/>
    <w:rsid w:val="00615C54"/>
    <w:rsid w:val="00615EA2"/>
    <w:rsid w:val="0061607D"/>
    <w:rsid w:val="0061764E"/>
    <w:rsid w:val="006176D4"/>
    <w:rsid w:val="00620685"/>
    <w:rsid w:val="0062177F"/>
    <w:rsid w:val="00621785"/>
    <w:rsid w:val="006228C5"/>
    <w:rsid w:val="00623B74"/>
    <w:rsid w:val="00625E6D"/>
    <w:rsid w:val="0062611C"/>
    <w:rsid w:val="00627EDC"/>
    <w:rsid w:val="00631D6A"/>
    <w:rsid w:val="00632DC6"/>
    <w:rsid w:val="006336D6"/>
    <w:rsid w:val="006339FB"/>
    <w:rsid w:val="00633BEE"/>
    <w:rsid w:val="00633E68"/>
    <w:rsid w:val="006343A1"/>
    <w:rsid w:val="00635A2C"/>
    <w:rsid w:val="00635C54"/>
    <w:rsid w:val="0063628D"/>
    <w:rsid w:val="006365B6"/>
    <w:rsid w:val="00637841"/>
    <w:rsid w:val="00637FE5"/>
    <w:rsid w:val="0064017F"/>
    <w:rsid w:val="00641155"/>
    <w:rsid w:val="00641B67"/>
    <w:rsid w:val="006422F2"/>
    <w:rsid w:val="006428A2"/>
    <w:rsid w:val="006436D4"/>
    <w:rsid w:val="006438BF"/>
    <w:rsid w:val="00643A54"/>
    <w:rsid w:val="00643CDD"/>
    <w:rsid w:val="006441DD"/>
    <w:rsid w:val="006450F8"/>
    <w:rsid w:val="006451AF"/>
    <w:rsid w:val="006456FE"/>
    <w:rsid w:val="00645761"/>
    <w:rsid w:val="006462D4"/>
    <w:rsid w:val="00646691"/>
    <w:rsid w:val="00646DBA"/>
    <w:rsid w:val="00653AC6"/>
    <w:rsid w:val="00654A24"/>
    <w:rsid w:val="00655952"/>
    <w:rsid w:val="00656139"/>
    <w:rsid w:val="00656FAE"/>
    <w:rsid w:val="006574FC"/>
    <w:rsid w:val="0066122A"/>
    <w:rsid w:val="006616CF"/>
    <w:rsid w:val="00661AF2"/>
    <w:rsid w:val="0066392E"/>
    <w:rsid w:val="00663B7B"/>
    <w:rsid w:val="00664396"/>
    <w:rsid w:val="0066529A"/>
    <w:rsid w:val="0066554E"/>
    <w:rsid w:val="00666483"/>
    <w:rsid w:val="00667B45"/>
    <w:rsid w:val="0067055B"/>
    <w:rsid w:val="00671189"/>
    <w:rsid w:val="006711D8"/>
    <w:rsid w:val="00671538"/>
    <w:rsid w:val="00672801"/>
    <w:rsid w:val="0067337E"/>
    <w:rsid w:val="006737FB"/>
    <w:rsid w:val="00673F8A"/>
    <w:rsid w:val="0067433C"/>
    <w:rsid w:val="006743D4"/>
    <w:rsid w:val="00675772"/>
    <w:rsid w:val="00676007"/>
    <w:rsid w:val="00676518"/>
    <w:rsid w:val="006765C6"/>
    <w:rsid w:val="00676606"/>
    <w:rsid w:val="00677327"/>
    <w:rsid w:val="00680206"/>
    <w:rsid w:val="00681280"/>
    <w:rsid w:val="0068202A"/>
    <w:rsid w:val="00682739"/>
    <w:rsid w:val="00682743"/>
    <w:rsid w:val="006843F5"/>
    <w:rsid w:val="00684D77"/>
    <w:rsid w:val="00686E46"/>
    <w:rsid w:val="00686EB2"/>
    <w:rsid w:val="00687C1F"/>
    <w:rsid w:val="00687FB5"/>
    <w:rsid w:val="006908FE"/>
    <w:rsid w:val="00690F3A"/>
    <w:rsid w:val="006918AC"/>
    <w:rsid w:val="00691CD6"/>
    <w:rsid w:val="0069205C"/>
    <w:rsid w:val="006925B3"/>
    <w:rsid w:val="00693E75"/>
    <w:rsid w:val="00696526"/>
    <w:rsid w:val="00697215"/>
    <w:rsid w:val="00697467"/>
    <w:rsid w:val="00697947"/>
    <w:rsid w:val="00697A4B"/>
    <w:rsid w:val="00697AFB"/>
    <w:rsid w:val="00697F41"/>
    <w:rsid w:val="006A0557"/>
    <w:rsid w:val="006A0A1E"/>
    <w:rsid w:val="006A1041"/>
    <w:rsid w:val="006A13BD"/>
    <w:rsid w:val="006A19A9"/>
    <w:rsid w:val="006A21F9"/>
    <w:rsid w:val="006A2EFA"/>
    <w:rsid w:val="006A3094"/>
    <w:rsid w:val="006A4485"/>
    <w:rsid w:val="006A5B90"/>
    <w:rsid w:val="006A62B0"/>
    <w:rsid w:val="006A69A2"/>
    <w:rsid w:val="006A6EE7"/>
    <w:rsid w:val="006A796B"/>
    <w:rsid w:val="006B0D73"/>
    <w:rsid w:val="006B0F14"/>
    <w:rsid w:val="006B1155"/>
    <w:rsid w:val="006B1595"/>
    <w:rsid w:val="006B1E09"/>
    <w:rsid w:val="006B1F45"/>
    <w:rsid w:val="006B2244"/>
    <w:rsid w:val="006B5E3D"/>
    <w:rsid w:val="006B635A"/>
    <w:rsid w:val="006B695D"/>
    <w:rsid w:val="006B7700"/>
    <w:rsid w:val="006C099E"/>
    <w:rsid w:val="006C0ED4"/>
    <w:rsid w:val="006C142D"/>
    <w:rsid w:val="006C16B0"/>
    <w:rsid w:val="006C2198"/>
    <w:rsid w:val="006C2807"/>
    <w:rsid w:val="006C2967"/>
    <w:rsid w:val="006C3846"/>
    <w:rsid w:val="006C3A85"/>
    <w:rsid w:val="006C4ED4"/>
    <w:rsid w:val="006C5203"/>
    <w:rsid w:val="006C6152"/>
    <w:rsid w:val="006C65CB"/>
    <w:rsid w:val="006C69AA"/>
    <w:rsid w:val="006C6A05"/>
    <w:rsid w:val="006C6B12"/>
    <w:rsid w:val="006C740D"/>
    <w:rsid w:val="006C7CD9"/>
    <w:rsid w:val="006D004D"/>
    <w:rsid w:val="006D010D"/>
    <w:rsid w:val="006D0381"/>
    <w:rsid w:val="006D0A77"/>
    <w:rsid w:val="006D0C9A"/>
    <w:rsid w:val="006D1DBA"/>
    <w:rsid w:val="006D280A"/>
    <w:rsid w:val="006D34DE"/>
    <w:rsid w:val="006D4012"/>
    <w:rsid w:val="006D40B5"/>
    <w:rsid w:val="006D47AF"/>
    <w:rsid w:val="006D4E47"/>
    <w:rsid w:val="006D524A"/>
    <w:rsid w:val="006D5424"/>
    <w:rsid w:val="006D636F"/>
    <w:rsid w:val="006D63F5"/>
    <w:rsid w:val="006D6702"/>
    <w:rsid w:val="006D6C02"/>
    <w:rsid w:val="006D774A"/>
    <w:rsid w:val="006D7D78"/>
    <w:rsid w:val="006E0788"/>
    <w:rsid w:val="006E08B5"/>
    <w:rsid w:val="006E1C80"/>
    <w:rsid w:val="006E20BC"/>
    <w:rsid w:val="006E2266"/>
    <w:rsid w:val="006E2F46"/>
    <w:rsid w:val="006E38FB"/>
    <w:rsid w:val="006E462E"/>
    <w:rsid w:val="006E4844"/>
    <w:rsid w:val="006E56F1"/>
    <w:rsid w:val="006E6B88"/>
    <w:rsid w:val="006E6F9B"/>
    <w:rsid w:val="006F02DB"/>
    <w:rsid w:val="006F0DB4"/>
    <w:rsid w:val="006F0DBF"/>
    <w:rsid w:val="006F2619"/>
    <w:rsid w:val="006F2E9F"/>
    <w:rsid w:val="006F3802"/>
    <w:rsid w:val="006F384B"/>
    <w:rsid w:val="006F3FD8"/>
    <w:rsid w:val="006F40CD"/>
    <w:rsid w:val="006F40E4"/>
    <w:rsid w:val="006F6A30"/>
    <w:rsid w:val="006F6EC9"/>
    <w:rsid w:val="006F7B34"/>
    <w:rsid w:val="006F7B50"/>
    <w:rsid w:val="00700482"/>
    <w:rsid w:val="00700C6A"/>
    <w:rsid w:val="00700F3F"/>
    <w:rsid w:val="00701C81"/>
    <w:rsid w:val="00702112"/>
    <w:rsid w:val="00702CCD"/>
    <w:rsid w:val="0070320E"/>
    <w:rsid w:val="007035BA"/>
    <w:rsid w:val="00703AC1"/>
    <w:rsid w:val="00703AF6"/>
    <w:rsid w:val="00703F1E"/>
    <w:rsid w:val="007040CC"/>
    <w:rsid w:val="00704A3C"/>
    <w:rsid w:val="00705CC0"/>
    <w:rsid w:val="007075F7"/>
    <w:rsid w:val="007110FF"/>
    <w:rsid w:val="00711DE2"/>
    <w:rsid w:val="007131E8"/>
    <w:rsid w:val="00714161"/>
    <w:rsid w:val="007146A2"/>
    <w:rsid w:val="00715654"/>
    <w:rsid w:val="00715953"/>
    <w:rsid w:val="00715A8E"/>
    <w:rsid w:val="0071619B"/>
    <w:rsid w:val="00716FD4"/>
    <w:rsid w:val="00720351"/>
    <w:rsid w:val="0072085A"/>
    <w:rsid w:val="00720AAE"/>
    <w:rsid w:val="00720F6F"/>
    <w:rsid w:val="00721429"/>
    <w:rsid w:val="00721D3F"/>
    <w:rsid w:val="0072262A"/>
    <w:rsid w:val="0072290B"/>
    <w:rsid w:val="007230FB"/>
    <w:rsid w:val="007242F2"/>
    <w:rsid w:val="0072436B"/>
    <w:rsid w:val="00726596"/>
    <w:rsid w:val="00730464"/>
    <w:rsid w:val="007361DB"/>
    <w:rsid w:val="00737600"/>
    <w:rsid w:val="00737926"/>
    <w:rsid w:val="00741802"/>
    <w:rsid w:val="007418A4"/>
    <w:rsid w:val="00742178"/>
    <w:rsid w:val="0074255F"/>
    <w:rsid w:val="00742F40"/>
    <w:rsid w:val="0074366F"/>
    <w:rsid w:val="00744890"/>
    <w:rsid w:val="00744D40"/>
    <w:rsid w:val="0074559E"/>
    <w:rsid w:val="0074585B"/>
    <w:rsid w:val="0074615C"/>
    <w:rsid w:val="0074623C"/>
    <w:rsid w:val="007465B2"/>
    <w:rsid w:val="00746881"/>
    <w:rsid w:val="00747540"/>
    <w:rsid w:val="00747A34"/>
    <w:rsid w:val="00750414"/>
    <w:rsid w:val="00750C18"/>
    <w:rsid w:val="00751672"/>
    <w:rsid w:val="00751EB3"/>
    <w:rsid w:val="00752B38"/>
    <w:rsid w:val="00753417"/>
    <w:rsid w:val="0075380A"/>
    <w:rsid w:val="00755136"/>
    <w:rsid w:val="007556DA"/>
    <w:rsid w:val="00755C5C"/>
    <w:rsid w:val="007563B8"/>
    <w:rsid w:val="00756C8D"/>
    <w:rsid w:val="00757035"/>
    <w:rsid w:val="007579FB"/>
    <w:rsid w:val="00757A8D"/>
    <w:rsid w:val="00757CF4"/>
    <w:rsid w:val="00760A95"/>
    <w:rsid w:val="007633D8"/>
    <w:rsid w:val="00763FED"/>
    <w:rsid w:val="007647CA"/>
    <w:rsid w:val="00764C50"/>
    <w:rsid w:val="007650C4"/>
    <w:rsid w:val="007650D7"/>
    <w:rsid w:val="00766213"/>
    <w:rsid w:val="00766984"/>
    <w:rsid w:val="00770246"/>
    <w:rsid w:val="00770562"/>
    <w:rsid w:val="0077299B"/>
    <w:rsid w:val="00773368"/>
    <w:rsid w:val="00773A44"/>
    <w:rsid w:val="00774204"/>
    <w:rsid w:val="00774743"/>
    <w:rsid w:val="00774DAE"/>
    <w:rsid w:val="0077608C"/>
    <w:rsid w:val="007765EB"/>
    <w:rsid w:val="00777730"/>
    <w:rsid w:val="0078053B"/>
    <w:rsid w:val="00780F81"/>
    <w:rsid w:val="00781858"/>
    <w:rsid w:val="00783255"/>
    <w:rsid w:val="00784314"/>
    <w:rsid w:val="007844AC"/>
    <w:rsid w:val="00784511"/>
    <w:rsid w:val="00784FDA"/>
    <w:rsid w:val="007854A1"/>
    <w:rsid w:val="00786784"/>
    <w:rsid w:val="00786A23"/>
    <w:rsid w:val="00786E39"/>
    <w:rsid w:val="00786F78"/>
    <w:rsid w:val="00787F6A"/>
    <w:rsid w:val="00790872"/>
    <w:rsid w:val="007908E4"/>
    <w:rsid w:val="00790C10"/>
    <w:rsid w:val="00791822"/>
    <w:rsid w:val="00793A33"/>
    <w:rsid w:val="00795417"/>
    <w:rsid w:val="00795550"/>
    <w:rsid w:val="0079676A"/>
    <w:rsid w:val="00796E41"/>
    <w:rsid w:val="0079734F"/>
    <w:rsid w:val="00797B95"/>
    <w:rsid w:val="007A00B0"/>
    <w:rsid w:val="007A0870"/>
    <w:rsid w:val="007A08B8"/>
    <w:rsid w:val="007A0C6F"/>
    <w:rsid w:val="007A2601"/>
    <w:rsid w:val="007A334E"/>
    <w:rsid w:val="007A37D4"/>
    <w:rsid w:val="007A5131"/>
    <w:rsid w:val="007A7890"/>
    <w:rsid w:val="007A7B6E"/>
    <w:rsid w:val="007B0EFC"/>
    <w:rsid w:val="007B25D0"/>
    <w:rsid w:val="007B2D2D"/>
    <w:rsid w:val="007B31CF"/>
    <w:rsid w:val="007B35A3"/>
    <w:rsid w:val="007B57DF"/>
    <w:rsid w:val="007B6E5D"/>
    <w:rsid w:val="007B6F5D"/>
    <w:rsid w:val="007B70D6"/>
    <w:rsid w:val="007B7509"/>
    <w:rsid w:val="007C03E9"/>
    <w:rsid w:val="007C0A9C"/>
    <w:rsid w:val="007C15CA"/>
    <w:rsid w:val="007C1B92"/>
    <w:rsid w:val="007C21F9"/>
    <w:rsid w:val="007C441F"/>
    <w:rsid w:val="007C4563"/>
    <w:rsid w:val="007C46C0"/>
    <w:rsid w:val="007C5433"/>
    <w:rsid w:val="007C72E8"/>
    <w:rsid w:val="007D044C"/>
    <w:rsid w:val="007D0AAA"/>
    <w:rsid w:val="007D0B1D"/>
    <w:rsid w:val="007D101C"/>
    <w:rsid w:val="007D10A8"/>
    <w:rsid w:val="007D2072"/>
    <w:rsid w:val="007D3C58"/>
    <w:rsid w:val="007D4467"/>
    <w:rsid w:val="007D5B1A"/>
    <w:rsid w:val="007D6DE2"/>
    <w:rsid w:val="007D7B4D"/>
    <w:rsid w:val="007D7D44"/>
    <w:rsid w:val="007D7EE0"/>
    <w:rsid w:val="007E0260"/>
    <w:rsid w:val="007E090F"/>
    <w:rsid w:val="007E0B64"/>
    <w:rsid w:val="007E0BF4"/>
    <w:rsid w:val="007E12CC"/>
    <w:rsid w:val="007E2834"/>
    <w:rsid w:val="007E2968"/>
    <w:rsid w:val="007E2AF3"/>
    <w:rsid w:val="007E38E3"/>
    <w:rsid w:val="007E434D"/>
    <w:rsid w:val="007E5B97"/>
    <w:rsid w:val="007E6E9F"/>
    <w:rsid w:val="007E7008"/>
    <w:rsid w:val="007E71D7"/>
    <w:rsid w:val="007E7915"/>
    <w:rsid w:val="007F05A3"/>
    <w:rsid w:val="007F1A9E"/>
    <w:rsid w:val="007F234A"/>
    <w:rsid w:val="007F326C"/>
    <w:rsid w:val="007F37FB"/>
    <w:rsid w:val="007F3A2D"/>
    <w:rsid w:val="007F3D86"/>
    <w:rsid w:val="007F4E37"/>
    <w:rsid w:val="007F6623"/>
    <w:rsid w:val="007F7273"/>
    <w:rsid w:val="007F77CB"/>
    <w:rsid w:val="008010C8"/>
    <w:rsid w:val="00801769"/>
    <w:rsid w:val="00803306"/>
    <w:rsid w:val="0080468A"/>
    <w:rsid w:val="00805A27"/>
    <w:rsid w:val="0080680B"/>
    <w:rsid w:val="00807C2B"/>
    <w:rsid w:val="008100A8"/>
    <w:rsid w:val="008105FA"/>
    <w:rsid w:val="00810829"/>
    <w:rsid w:val="00811434"/>
    <w:rsid w:val="0081154E"/>
    <w:rsid w:val="00811932"/>
    <w:rsid w:val="00811B6E"/>
    <w:rsid w:val="008121F2"/>
    <w:rsid w:val="008135C2"/>
    <w:rsid w:val="008138B9"/>
    <w:rsid w:val="00815708"/>
    <w:rsid w:val="0081634C"/>
    <w:rsid w:val="00816994"/>
    <w:rsid w:val="00817768"/>
    <w:rsid w:val="0082282E"/>
    <w:rsid w:val="00822F18"/>
    <w:rsid w:val="0082388C"/>
    <w:rsid w:val="00824004"/>
    <w:rsid w:val="008251CC"/>
    <w:rsid w:val="00825D2D"/>
    <w:rsid w:val="0082606A"/>
    <w:rsid w:val="0082622F"/>
    <w:rsid w:val="00826A64"/>
    <w:rsid w:val="00827775"/>
    <w:rsid w:val="00830660"/>
    <w:rsid w:val="00830D99"/>
    <w:rsid w:val="00832306"/>
    <w:rsid w:val="008334D0"/>
    <w:rsid w:val="00833E13"/>
    <w:rsid w:val="008342D8"/>
    <w:rsid w:val="00834556"/>
    <w:rsid w:val="0083480D"/>
    <w:rsid w:val="00834D1A"/>
    <w:rsid w:val="00835065"/>
    <w:rsid w:val="00835647"/>
    <w:rsid w:val="008365C4"/>
    <w:rsid w:val="0083666B"/>
    <w:rsid w:val="00840C00"/>
    <w:rsid w:val="00840EE0"/>
    <w:rsid w:val="00842138"/>
    <w:rsid w:val="00842D77"/>
    <w:rsid w:val="00842E39"/>
    <w:rsid w:val="00843442"/>
    <w:rsid w:val="008439E6"/>
    <w:rsid w:val="00843D1F"/>
    <w:rsid w:val="008441A0"/>
    <w:rsid w:val="008446FF"/>
    <w:rsid w:val="00844BFF"/>
    <w:rsid w:val="00844FFF"/>
    <w:rsid w:val="008455FB"/>
    <w:rsid w:val="00845FC9"/>
    <w:rsid w:val="00846509"/>
    <w:rsid w:val="00847881"/>
    <w:rsid w:val="0084799A"/>
    <w:rsid w:val="008508EC"/>
    <w:rsid w:val="00850C93"/>
    <w:rsid w:val="0085105A"/>
    <w:rsid w:val="00851EB7"/>
    <w:rsid w:val="008525C6"/>
    <w:rsid w:val="00852C87"/>
    <w:rsid w:val="00853F10"/>
    <w:rsid w:val="00854403"/>
    <w:rsid w:val="00854BB5"/>
    <w:rsid w:val="00854E6E"/>
    <w:rsid w:val="0085524E"/>
    <w:rsid w:val="00856452"/>
    <w:rsid w:val="00856832"/>
    <w:rsid w:val="008573EE"/>
    <w:rsid w:val="00857818"/>
    <w:rsid w:val="0086035D"/>
    <w:rsid w:val="00860C6B"/>
    <w:rsid w:val="00861F64"/>
    <w:rsid w:val="00862078"/>
    <w:rsid w:val="00863402"/>
    <w:rsid w:val="00863474"/>
    <w:rsid w:val="008641DB"/>
    <w:rsid w:val="00865683"/>
    <w:rsid w:val="0086571B"/>
    <w:rsid w:val="00865856"/>
    <w:rsid w:val="008659AB"/>
    <w:rsid w:val="00865CD6"/>
    <w:rsid w:val="008667F8"/>
    <w:rsid w:val="008676BA"/>
    <w:rsid w:val="00867902"/>
    <w:rsid w:val="00867D02"/>
    <w:rsid w:val="00867DEF"/>
    <w:rsid w:val="00867EC0"/>
    <w:rsid w:val="00867FA2"/>
    <w:rsid w:val="0087028D"/>
    <w:rsid w:val="00870607"/>
    <w:rsid w:val="008715FD"/>
    <w:rsid w:val="0087220A"/>
    <w:rsid w:val="00873302"/>
    <w:rsid w:val="00876A96"/>
    <w:rsid w:val="008805BC"/>
    <w:rsid w:val="008805D0"/>
    <w:rsid w:val="00880784"/>
    <w:rsid w:val="00880819"/>
    <w:rsid w:val="00880950"/>
    <w:rsid w:val="008820DC"/>
    <w:rsid w:val="0088224D"/>
    <w:rsid w:val="00882800"/>
    <w:rsid w:val="00882A17"/>
    <w:rsid w:val="00883305"/>
    <w:rsid w:val="008839D9"/>
    <w:rsid w:val="00883B7E"/>
    <w:rsid w:val="008840E0"/>
    <w:rsid w:val="00884AA6"/>
    <w:rsid w:val="00885D19"/>
    <w:rsid w:val="00886F54"/>
    <w:rsid w:val="0088753A"/>
    <w:rsid w:val="00892987"/>
    <w:rsid w:val="008931B0"/>
    <w:rsid w:val="00893933"/>
    <w:rsid w:val="00894D00"/>
    <w:rsid w:val="0089569F"/>
    <w:rsid w:val="00896726"/>
    <w:rsid w:val="00897111"/>
    <w:rsid w:val="0089724F"/>
    <w:rsid w:val="00897310"/>
    <w:rsid w:val="008974C7"/>
    <w:rsid w:val="00897AEC"/>
    <w:rsid w:val="008A1C93"/>
    <w:rsid w:val="008A471B"/>
    <w:rsid w:val="008A56A7"/>
    <w:rsid w:val="008A5CF6"/>
    <w:rsid w:val="008A70F5"/>
    <w:rsid w:val="008A78AA"/>
    <w:rsid w:val="008B0131"/>
    <w:rsid w:val="008B155B"/>
    <w:rsid w:val="008B1A82"/>
    <w:rsid w:val="008B2C53"/>
    <w:rsid w:val="008B2E47"/>
    <w:rsid w:val="008B36A8"/>
    <w:rsid w:val="008B3966"/>
    <w:rsid w:val="008B4484"/>
    <w:rsid w:val="008B48EA"/>
    <w:rsid w:val="008B51D1"/>
    <w:rsid w:val="008B54CC"/>
    <w:rsid w:val="008B58E8"/>
    <w:rsid w:val="008B6A2F"/>
    <w:rsid w:val="008B71DC"/>
    <w:rsid w:val="008B7AE8"/>
    <w:rsid w:val="008B7FB2"/>
    <w:rsid w:val="008C0E53"/>
    <w:rsid w:val="008C1099"/>
    <w:rsid w:val="008C20A8"/>
    <w:rsid w:val="008C2551"/>
    <w:rsid w:val="008C36E7"/>
    <w:rsid w:val="008C462A"/>
    <w:rsid w:val="008C591A"/>
    <w:rsid w:val="008C5F82"/>
    <w:rsid w:val="008C63F3"/>
    <w:rsid w:val="008C6C23"/>
    <w:rsid w:val="008C7206"/>
    <w:rsid w:val="008C7A6A"/>
    <w:rsid w:val="008D041D"/>
    <w:rsid w:val="008D0DD8"/>
    <w:rsid w:val="008D1036"/>
    <w:rsid w:val="008D132A"/>
    <w:rsid w:val="008D1708"/>
    <w:rsid w:val="008D230A"/>
    <w:rsid w:val="008D2F3F"/>
    <w:rsid w:val="008D3A4C"/>
    <w:rsid w:val="008D3E62"/>
    <w:rsid w:val="008D46D5"/>
    <w:rsid w:val="008D473F"/>
    <w:rsid w:val="008D490D"/>
    <w:rsid w:val="008D5CCA"/>
    <w:rsid w:val="008D6342"/>
    <w:rsid w:val="008E0A5E"/>
    <w:rsid w:val="008E144D"/>
    <w:rsid w:val="008E3449"/>
    <w:rsid w:val="008E3534"/>
    <w:rsid w:val="008E4594"/>
    <w:rsid w:val="008E4BD5"/>
    <w:rsid w:val="008E6637"/>
    <w:rsid w:val="008E7957"/>
    <w:rsid w:val="008E7EC6"/>
    <w:rsid w:val="008F13D3"/>
    <w:rsid w:val="008F2BD0"/>
    <w:rsid w:val="008F2D53"/>
    <w:rsid w:val="008F30F3"/>
    <w:rsid w:val="008F3646"/>
    <w:rsid w:val="008F4930"/>
    <w:rsid w:val="008F56EF"/>
    <w:rsid w:val="008F5CC2"/>
    <w:rsid w:val="008F70BB"/>
    <w:rsid w:val="008F71E4"/>
    <w:rsid w:val="008F7509"/>
    <w:rsid w:val="008F753B"/>
    <w:rsid w:val="008F7841"/>
    <w:rsid w:val="008F7989"/>
    <w:rsid w:val="008F7A54"/>
    <w:rsid w:val="00900465"/>
    <w:rsid w:val="0090102D"/>
    <w:rsid w:val="0090162C"/>
    <w:rsid w:val="0090286B"/>
    <w:rsid w:val="00904339"/>
    <w:rsid w:val="00904967"/>
    <w:rsid w:val="00904D8E"/>
    <w:rsid w:val="009050B8"/>
    <w:rsid w:val="009056DD"/>
    <w:rsid w:val="00906BFD"/>
    <w:rsid w:val="009075E4"/>
    <w:rsid w:val="00911B8D"/>
    <w:rsid w:val="0091201B"/>
    <w:rsid w:val="00912A0F"/>
    <w:rsid w:val="009133CD"/>
    <w:rsid w:val="009137B4"/>
    <w:rsid w:val="00913965"/>
    <w:rsid w:val="00913D61"/>
    <w:rsid w:val="009143D0"/>
    <w:rsid w:val="00914A7F"/>
    <w:rsid w:val="009150CC"/>
    <w:rsid w:val="0091557D"/>
    <w:rsid w:val="00915902"/>
    <w:rsid w:val="00915961"/>
    <w:rsid w:val="00917030"/>
    <w:rsid w:val="00917F6D"/>
    <w:rsid w:val="009201D3"/>
    <w:rsid w:val="00921753"/>
    <w:rsid w:val="00921939"/>
    <w:rsid w:val="00922791"/>
    <w:rsid w:val="00923A85"/>
    <w:rsid w:val="00923D4B"/>
    <w:rsid w:val="00925A01"/>
    <w:rsid w:val="00926C60"/>
    <w:rsid w:val="00927B2D"/>
    <w:rsid w:val="00927C0A"/>
    <w:rsid w:val="00927EB9"/>
    <w:rsid w:val="0093015E"/>
    <w:rsid w:val="0093025E"/>
    <w:rsid w:val="00930D31"/>
    <w:rsid w:val="00931986"/>
    <w:rsid w:val="00932E59"/>
    <w:rsid w:val="00933346"/>
    <w:rsid w:val="00933ECA"/>
    <w:rsid w:val="00934B8C"/>
    <w:rsid w:val="009353C3"/>
    <w:rsid w:val="00935923"/>
    <w:rsid w:val="00935A8B"/>
    <w:rsid w:val="00936598"/>
    <w:rsid w:val="00937199"/>
    <w:rsid w:val="00937716"/>
    <w:rsid w:val="00937DDF"/>
    <w:rsid w:val="00940AFD"/>
    <w:rsid w:val="00940CB7"/>
    <w:rsid w:val="00941438"/>
    <w:rsid w:val="00941CF1"/>
    <w:rsid w:val="00942116"/>
    <w:rsid w:val="0094251C"/>
    <w:rsid w:val="0094373C"/>
    <w:rsid w:val="00943D64"/>
    <w:rsid w:val="00943E27"/>
    <w:rsid w:val="00943E48"/>
    <w:rsid w:val="009453D3"/>
    <w:rsid w:val="00945904"/>
    <w:rsid w:val="00945D08"/>
    <w:rsid w:val="009467C1"/>
    <w:rsid w:val="0094699E"/>
    <w:rsid w:val="00946D76"/>
    <w:rsid w:val="00946F33"/>
    <w:rsid w:val="0095107E"/>
    <w:rsid w:val="0095240C"/>
    <w:rsid w:val="00952C9B"/>
    <w:rsid w:val="00953220"/>
    <w:rsid w:val="00953A38"/>
    <w:rsid w:val="00953D0F"/>
    <w:rsid w:val="009540EE"/>
    <w:rsid w:val="0095422C"/>
    <w:rsid w:val="00954A9F"/>
    <w:rsid w:val="009554B5"/>
    <w:rsid w:val="00957659"/>
    <w:rsid w:val="00957DFA"/>
    <w:rsid w:val="00961A31"/>
    <w:rsid w:val="00962C2A"/>
    <w:rsid w:val="0096365E"/>
    <w:rsid w:val="0096554F"/>
    <w:rsid w:val="0096657D"/>
    <w:rsid w:val="009665BF"/>
    <w:rsid w:val="0096702E"/>
    <w:rsid w:val="009673CF"/>
    <w:rsid w:val="009727E7"/>
    <w:rsid w:val="00972A23"/>
    <w:rsid w:val="009732A6"/>
    <w:rsid w:val="0097452A"/>
    <w:rsid w:val="00974C1D"/>
    <w:rsid w:val="009755C9"/>
    <w:rsid w:val="00975B29"/>
    <w:rsid w:val="00975E96"/>
    <w:rsid w:val="009761FA"/>
    <w:rsid w:val="009769D2"/>
    <w:rsid w:val="00977BBB"/>
    <w:rsid w:val="0098091F"/>
    <w:rsid w:val="00982985"/>
    <w:rsid w:val="0098348C"/>
    <w:rsid w:val="00983EE9"/>
    <w:rsid w:val="00984054"/>
    <w:rsid w:val="009841F2"/>
    <w:rsid w:val="00984F78"/>
    <w:rsid w:val="0098541D"/>
    <w:rsid w:val="00985AF4"/>
    <w:rsid w:val="009860C8"/>
    <w:rsid w:val="009861FA"/>
    <w:rsid w:val="009862D6"/>
    <w:rsid w:val="009863B9"/>
    <w:rsid w:val="009866E1"/>
    <w:rsid w:val="00986865"/>
    <w:rsid w:val="00987B7B"/>
    <w:rsid w:val="00990A9F"/>
    <w:rsid w:val="00990D0E"/>
    <w:rsid w:val="00990D3F"/>
    <w:rsid w:val="0099365E"/>
    <w:rsid w:val="00994666"/>
    <w:rsid w:val="00994AB8"/>
    <w:rsid w:val="00995065"/>
    <w:rsid w:val="00995E47"/>
    <w:rsid w:val="00996D41"/>
    <w:rsid w:val="00996F74"/>
    <w:rsid w:val="009973B0"/>
    <w:rsid w:val="009A00DB"/>
    <w:rsid w:val="009A0329"/>
    <w:rsid w:val="009A27F3"/>
    <w:rsid w:val="009A3549"/>
    <w:rsid w:val="009A3DD5"/>
    <w:rsid w:val="009A6CB2"/>
    <w:rsid w:val="009A7C8E"/>
    <w:rsid w:val="009B2689"/>
    <w:rsid w:val="009B277D"/>
    <w:rsid w:val="009B31C9"/>
    <w:rsid w:val="009B3BB2"/>
    <w:rsid w:val="009B5EC9"/>
    <w:rsid w:val="009B60F5"/>
    <w:rsid w:val="009C05E8"/>
    <w:rsid w:val="009C1C03"/>
    <w:rsid w:val="009C24C4"/>
    <w:rsid w:val="009C2710"/>
    <w:rsid w:val="009C4B66"/>
    <w:rsid w:val="009C63BE"/>
    <w:rsid w:val="009C650F"/>
    <w:rsid w:val="009D055C"/>
    <w:rsid w:val="009D099E"/>
    <w:rsid w:val="009D0CE7"/>
    <w:rsid w:val="009D1456"/>
    <w:rsid w:val="009D169E"/>
    <w:rsid w:val="009D25A6"/>
    <w:rsid w:val="009D41C8"/>
    <w:rsid w:val="009D4395"/>
    <w:rsid w:val="009D4DBA"/>
    <w:rsid w:val="009D5989"/>
    <w:rsid w:val="009D5FCB"/>
    <w:rsid w:val="009D6A2A"/>
    <w:rsid w:val="009D6C33"/>
    <w:rsid w:val="009D7009"/>
    <w:rsid w:val="009D7575"/>
    <w:rsid w:val="009E0105"/>
    <w:rsid w:val="009E1791"/>
    <w:rsid w:val="009E1863"/>
    <w:rsid w:val="009E1C4F"/>
    <w:rsid w:val="009E2CBF"/>
    <w:rsid w:val="009E3B4F"/>
    <w:rsid w:val="009E41CC"/>
    <w:rsid w:val="009E4B86"/>
    <w:rsid w:val="009E4DA0"/>
    <w:rsid w:val="009E5B9A"/>
    <w:rsid w:val="009E5CFC"/>
    <w:rsid w:val="009E60FC"/>
    <w:rsid w:val="009E6D0D"/>
    <w:rsid w:val="009E7819"/>
    <w:rsid w:val="009E78EE"/>
    <w:rsid w:val="009E7B94"/>
    <w:rsid w:val="009F0001"/>
    <w:rsid w:val="009F1083"/>
    <w:rsid w:val="009F23F9"/>
    <w:rsid w:val="009F25C5"/>
    <w:rsid w:val="009F2B2B"/>
    <w:rsid w:val="009F3913"/>
    <w:rsid w:val="009F3C34"/>
    <w:rsid w:val="009F3E3E"/>
    <w:rsid w:val="009F5C3E"/>
    <w:rsid w:val="009F5E47"/>
    <w:rsid w:val="009F5F48"/>
    <w:rsid w:val="009F6632"/>
    <w:rsid w:val="009F7966"/>
    <w:rsid w:val="00A012A4"/>
    <w:rsid w:val="00A016F6"/>
    <w:rsid w:val="00A01F13"/>
    <w:rsid w:val="00A024E3"/>
    <w:rsid w:val="00A0256A"/>
    <w:rsid w:val="00A0290A"/>
    <w:rsid w:val="00A03820"/>
    <w:rsid w:val="00A03C3E"/>
    <w:rsid w:val="00A040BF"/>
    <w:rsid w:val="00A041F2"/>
    <w:rsid w:val="00A0428E"/>
    <w:rsid w:val="00A0625F"/>
    <w:rsid w:val="00A06B91"/>
    <w:rsid w:val="00A06F33"/>
    <w:rsid w:val="00A07EE2"/>
    <w:rsid w:val="00A10D38"/>
    <w:rsid w:val="00A11791"/>
    <w:rsid w:val="00A11B57"/>
    <w:rsid w:val="00A11BA0"/>
    <w:rsid w:val="00A12598"/>
    <w:rsid w:val="00A1337E"/>
    <w:rsid w:val="00A135CB"/>
    <w:rsid w:val="00A16424"/>
    <w:rsid w:val="00A1719C"/>
    <w:rsid w:val="00A17E87"/>
    <w:rsid w:val="00A20BF1"/>
    <w:rsid w:val="00A20F62"/>
    <w:rsid w:val="00A2186E"/>
    <w:rsid w:val="00A21A44"/>
    <w:rsid w:val="00A233A6"/>
    <w:rsid w:val="00A23E38"/>
    <w:rsid w:val="00A23F76"/>
    <w:rsid w:val="00A26A8C"/>
    <w:rsid w:val="00A27154"/>
    <w:rsid w:val="00A2776F"/>
    <w:rsid w:val="00A279E3"/>
    <w:rsid w:val="00A300B7"/>
    <w:rsid w:val="00A30AD1"/>
    <w:rsid w:val="00A30B0B"/>
    <w:rsid w:val="00A312F6"/>
    <w:rsid w:val="00A3207C"/>
    <w:rsid w:val="00A32614"/>
    <w:rsid w:val="00A32D60"/>
    <w:rsid w:val="00A33FC1"/>
    <w:rsid w:val="00A341E7"/>
    <w:rsid w:val="00A344DF"/>
    <w:rsid w:val="00A34B88"/>
    <w:rsid w:val="00A37A8A"/>
    <w:rsid w:val="00A40998"/>
    <w:rsid w:val="00A41CEE"/>
    <w:rsid w:val="00A4208E"/>
    <w:rsid w:val="00A42092"/>
    <w:rsid w:val="00A42575"/>
    <w:rsid w:val="00A425D3"/>
    <w:rsid w:val="00A43173"/>
    <w:rsid w:val="00A432B1"/>
    <w:rsid w:val="00A43A3C"/>
    <w:rsid w:val="00A43C5B"/>
    <w:rsid w:val="00A43DCD"/>
    <w:rsid w:val="00A43DCF"/>
    <w:rsid w:val="00A45994"/>
    <w:rsid w:val="00A45EF7"/>
    <w:rsid w:val="00A46517"/>
    <w:rsid w:val="00A46604"/>
    <w:rsid w:val="00A47C83"/>
    <w:rsid w:val="00A50BF7"/>
    <w:rsid w:val="00A50E1A"/>
    <w:rsid w:val="00A50E5E"/>
    <w:rsid w:val="00A51442"/>
    <w:rsid w:val="00A51D61"/>
    <w:rsid w:val="00A523FD"/>
    <w:rsid w:val="00A531CB"/>
    <w:rsid w:val="00A533D7"/>
    <w:rsid w:val="00A535F4"/>
    <w:rsid w:val="00A53E88"/>
    <w:rsid w:val="00A53EE2"/>
    <w:rsid w:val="00A54543"/>
    <w:rsid w:val="00A548D1"/>
    <w:rsid w:val="00A55221"/>
    <w:rsid w:val="00A555A4"/>
    <w:rsid w:val="00A55A0C"/>
    <w:rsid w:val="00A56094"/>
    <w:rsid w:val="00A5706F"/>
    <w:rsid w:val="00A57532"/>
    <w:rsid w:val="00A575F0"/>
    <w:rsid w:val="00A578DF"/>
    <w:rsid w:val="00A57D8D"/>
    <w:rsid w:val="00A57ECA"/>
    <w:rsid w:val="00A6050C"/>
    <w:rsid w:val="00A608C0"/>
    <w:rsid w:val="00A60C77"/>
    <w:rsid w:val="00A60F21"/>
    <w:rsid w:val="00A60F6B"/>
    <w:rsid w:val="00A617B6"/>
    <w:rsid w:val="00A63ACE"/>
    <w:rsid w:val="00A646E1"/>
    <w:rsid w:val="00A649DA"/>
    <w:rsid w:val="00A65C27"/>
    <w:rsid w:val="00A65E7C"/>
    <w:rsid w:val="00A66B4A"/>
    <w:rsid w:val="00A66E99"/>
    <w:rsid w:val="00A67C6C"/>
    <w:rsid w:val="00A70063"/>
    <w:rsid w:val="00A71229"/>
    <w:rsid w:val="00A715C9"/>
    <w:rsid w:val="00A71B30"/>
    <w:rsid w:val="00A71C2D"/>
    <w:rsid w:val="00A73C95"/>
    <w:rsid w:val="00A74181"/>
    <w:rsid w:val="00A74B4E"/>
    <w:rsid w:val="00A75B97"/>
    <w:rsid w:val="00A75CA9"/>
    <w:rsid w:val="00A760F3"/>
    <w:rsid w:val="00A76419"/>
    <w:rsid w:val="00A76553"/>
    <w:rsid w:val="00A76620"/>
    <w:rsid w:val="00A770A5"/>
    <w:rsid w:val="00A807C6"/>
    <w:rsid w:val="00A80919"/>
    <w:rsid w:val="00A81E0E"/>
    <w:rsid w:val="00A843CE"/>
    <w:rsid w:val="00A84921"/>
    <w:rsid w:val="00A84C5A"/>
    <w:rsid w:val="00A8527F"/>
    <w:rsid w:val="00A869FE"/>
    <w:rsid w:val="00A87AEF"/>
    <w:rsid w:val="00A87CDF"/>
    <w:rsid w:val="00A90384"/>
    <w:rsid w:val="00A90DD1"/>
    <w:rsid w:val="00A9128F"/>
    <w:rsid w:val="00A91AF5"/>
    <w:rsid w:val="00A91DE7"/>
    <w:rsid w:val="00A9280B"/>
    <w:rsid w:val="00A949FC"/>
    <w:rsid w:val="00A949FE"/>
    <w:rsid w:val="00A94CDC"/>
    <w:rsid w:val="00A958F6"/>
    <w:rsid w:val="00A95ACE"/>
    <w:rsid w:val="00A95D2B"/>
    <w:rsid w:val="00A9601D"/>
    <w:rsid w:val="00A96E9A"/>
    <w:rsid w:val="00AA03DB"/>
    <w:rsid w:val="00AA3046"/>
    <w:rsid w:val="00AA381A"/>
    <w:rsid w:val="00AA4022"/>
    <w:rsid w:val="00AA4A7A"/>
    <w:rsid w:val="00AA4D7C"/>
    <w:rsid w:val="00AA519F"/>
    <w:rsid w:val="00AA5865"/>
    <w:rsid w:val="00AA58E4"/>
    <w:rsid w:val="00AA5F42"/>
    <w:rsid w:val="00AA68B2"/>
    <w:rsid w:val="00AB08F2"/>
    <w:rsid w:val="00AB0905"/>
    <w:rsid w:val="00AB17E8"/>
    <w:rsid w:val="00AB24E8"/>
    <w:rsid w:val="00AB2C94"/>
    <w:rsid w:val="00AB38EA"/>
    <w:rsid w:val="00AB3969"/>
    <w:rsid w:val="00AB3FBA"/>
    <w:rsid w:val="00AB481C"/>
    <w:rsid w:val="00AB4DB0"/>
    <w:rsid w:val="00AB5241"/>
    <w:rsid w:val="00AB59DB"/>
    <w:rsid w:val="00AB5F54"/>
    <w:rsid w:val="00AB604A"/>
    <w:rsid w:val="00AB622C"/>
    <w:rsid w:val="00AB6795"/>
    <w:rsid w:val="00AB682E"/>
    <w:rsid w:val="00AB6AFE"/>
    <w:rsid w:val="00AB6BA6"/>
    <w:rsid w:val="00AB77E6"/>
    <w:rsid w:val="00AC0EB9"/>
    <w:rsid w:val="00AC0F3F"/>
    <w:rsid w:val="00AC175A"/>
    <w:rsid w:val="00AC24EA"/>
    <w:rsid w:val="00AC30D8"/>
    <w:rsid w:val="00AC3118"/>
    <w:rsid w:val="00AC3238"/>
    <w:rsid w:val="00AC49A8"/>
    <w:rsid w:val="00AC49AC"/>
    <w:rsid w:val="00AC54DF"/>
    <w:rsid w:val="00AC59DF"/>
    <w:rsid w:val="00AC67B9"/>
    <w:rsid w:val="00AC7782"/>
    <w:rsid w:val="00AC7D20"/>
    <w:rsid w:val="00AD12F7"/>
    <w:rsid w:val="00AD15A6"/>
    <w:rsid w:val="00AD1A2A"/>
    <w:rsid w:val="00AD4324"/>
    <w:rsid w:val="00AD4761"/>
    <w:rsid w:val="00AD484A"/>
    <w:rsid w:val="00AD57E5"/>
    <w:rsid w:val="00AD699D"/>
    <w:rsid w:val="00AE0534"/>
    <w:rsid w:val="00AE4073"/>
    <w:rsid w:val="00AE5F02"/>
    <w:rsid w:val="00AE6A7A"/>
    <w:rsid w:val="00AE6FC8"/>
    <w:rsid w:val="00AF00A3"/>
    <w:rsid w:val="00AF069C"/>
    <w:rsid w:val="00AF106C"/>
    <w:rsid w:val="00AF121E"/>
    <w:rsid w:val="00AF3897"/>
    <w:rsid w:val="00AF42BE"/>
    <w:rsid w:val="00AF4B64"/>
    <w:rsid w:val="00AF5A40"/>
    <w:rsid w:val="00AF684B"/>
    <w:rsid w:val="00AF72B0"/>
    <w:rsid w:val="00AF76FB"/>
    <w:rsid w:val="00AF7EBB"/>
    <w:rsid w:val="00B00BC7"/>
    <w:rsid w:val="00B010FD"/>
    <w:rsid w:val="00B01113"/>
    <w:rsid w:val="00B022B1"/>
    <w:rsid w:val="00B02409"/>
    <w:rsid w:val="00B02497"/>
    <w:rsid w:val="00B024CB"/>
    <w:rsid w:val="00B02D77"/>
    <w:rsid w:val="00B033A8"/>
    <w:rsid w:val="00B03AE6"/>
    <w:rsid w:val="00B041E1"/>
    <w:rsid w:val="00B04682"/>
    <w:rsid w:val="00B0478D"/>
    <w:rsid w:val="00B048A5"/>
    <w:rsid w:val="00B04C05"/>
    <w:rsid w:val="00B04EE1"/>
    <w:rsid w:val="00B055B6"/>
    <w:rsid w:val="00B05A02"/>
    <w:rsid w:val="00B071FC"/>
    <w:rsid w:val="00B073DD"/>
    <w:rsid w:val="00B074BF"/>
    <w:rsid w:val="00B102A1"/>
    <w:rsid w:val="00B105A5"/>
    <w:rsid w:val="00B1070E"/>
    <w:rsid w:val="00B10CEF"/>
    <w:rsid w:val="00B14961"/>
    <w:rsid w:val="00B14F6E"/>
    <w:rsid w:val="00B15174"/>
    <w:rsid w:val="00B15785"/>
    <w:rsid w:val="00B159A5"/>
    <w:rsid w:val="00B162D8"/>
    <w:rsid w:val="00B171D1"/>
    <w:rsid w:val="00B17B70"/>
    <w:rsid w:val="00B206CF"/>
    <w:rsid w:val="00B20B8B"/>
    <w:rsid w:val="00B221C5"/>
    <w:rsid w:val="00B22376"/>
    <w:rsid w:val="00B228E4"/>
    <w:rsid w:val="00B22EA4"/>
    <w:rsid w:val="00B240BB"/>
    <w:rsid w:val="00B244A5"/>
    <w:rsid w:val="00B24AB9"/>
    <w:rsid w:val="00B25FBD"/>
    <w:rsid w:val="00B27215"/>
    <w:rsid w:val="00B27E0B"/>
    <w:rsid w:val="00B30231"/>
    <w:rsid w:val="00B3097C"/>
    <w:rsid w:val="00B33D88"/>
    <w:rsid w:val="00B33F6D"/>
    <w:rsid w:val="00B34B87"/>
    <w:rsid w:val="00B34C45"/>
    <w:rsid w:val="00B36718"/>
    <w:rsid w:val="00B3758F"/>
    <w:rsid w:val="00B40CE6"/>
    <w:rsid w:val="00B40F2E"/>
    <w:rsid w:val="00B41F94"/>
    <w:rsid w:val="00B42464"/>
    <w:rsid w:val="00B4272C"/>
    <w:rsid w:val="00B42EE1"/>
    <w:rsid w:val="00B440BC"/>
    <w:rsid w:val="00B4483A"/>
    <w:rsid w:val="00B4486A"/>
    <w:rsid w:val="00B44875"/>
    <w:rsid w:val="00B50449"/>
    <w:rsid w:val="00B50F7B"/>
    <w:rsid w:val="00B51A2E"/>
    <w:rsid w:val="00B52469"/>
    <w:rsid w:val="00B52758"/>
    <w:rsid w:val="00B5297E"/>
    <w:rsid w:val="00B5303F"/>
    <w:rsid w:val="00B530F9"/>
    <w:rsid w:val="00B53349"/>
    <w:rsid w:val="00B53DAE"/>
    <w:rsid w:val="00B54008"/>
    <w:rsid w:val="00B55602"/>
    <w:rsid w:val="00B55694"/>
    <w:rsid w:val="00B55BA9"/>
    <w:rsid w:val="00B55CD7"/>
    <w:rsid w:val="00B55D4E"/>
    <w:rsid w:val="00B56D3D"/>
    <w:rsid w:val="00B60638"/>
    <w:rsid w:val="00B61302"/>
    <w:rsid w:val="00B6155C"/>
    <w:rsid w:val="00B625E0"/>
    <w:rsid w:val="00B62F4A"/>
    <w:rsid w:val="00B633E4"/>
    <w:rsid w:val="00B63735"/>
    <w:rsid w:val="00B64360"/>
    <w:rsid w:val="00B64DD6"/>
    <w:rsid w:val="00B66177"/>
    <w:rsid w:val="00B664E2"/>
    <w:rsid w:val="00B66A12"/>
    <w:rsid w:val="00B66E16"/>
    <w:rsid w:val="00B67D0F"/>
    <w:rsid w:val="00B7018E"/>
    <w:rsid w:val="00B7052D"/>
    <w:rsid w:val="00B70550"/>
    <w:rsid w:val="00B706B9"/>
    <w:rsid w:val="00B70809"/>
    <w:rsid w:val="00B708A3"/>
    <w:rsid w:val="00B71A2F"/>
    <w:rsid w:val="00B72734"/>
    <w:rsid w:val="00B73A46"/>
    <w:rsid w:val="00B740A1"/>
    <w:rsid w:val="00B7524D"/>
    <w:rsid w:val="00B761FB"/>
    <w:rsid w:val="00B765F2"/>
    <w:rsid w:val="00B76C71"/>
    <w:rsid w:val="00B7737B"/>
    <w:rsid w:val="00B80AEB"/>
    <w:rsid w:val="00B80F27"/>
    <w:rsid w:val="00B81CA2"/>
    <w:rsid w:val="00B81FB0"/>
    <w:rsid w:val="00B82C5C"/>
    <w:rsid w:val="00B832DB"/>
    <w:rsid w:val="00B8625C"/>
    <w:rsid w:val="00B87353"/>
    <w:rsid w:val="00B8735A"/>
    <w:rsid w:val="00B87546"/>
    <w:rsid w:val="00B9015A"/>
    <w:rsid w:val="00B90A61"/>
    <w:rsid w:val="00B9145B"/>
    <w:rsid w:val="00B9198B"/>
    <w:rsid w:val="00B92CB4"/>
    <w:rsid w:val="00B940E0"/>
    <w:rsid w:val="00B94394"/>
    <w:rsid w:val="00B94898"/>
    <w:rsid w:val="00B95192"/>
    <w:rsid w:val="00B9617E"/>
    <w:rsid w:val="00B96324"/>
    <w:rsid w:val="00B96F66"/>
    <w:rsid w:val="00B97316"/>
    <w:rsid w:val="00B977DD"/>
    <w:rsid w:val="00B97F7E"/>
    <w:rsid w:val="00BA07D6"/>
    <w:rsid w:val="00BA0824"/>
    <w:rsid w:val="00BA0DA7"/>
    <w:rsid w:val="00BA2017"/>
    <w:rsid w:val="00BA278A"/>
    <w:rsid w:val="00BA2B45"/>
    <w:rsid w:val="00BA3477"/>
    <w:rsid w:val="00BA3934"/>
    <w:rsid w:val="00BA412F"/>
    <w:rsid w:val="00BA4213"/>
    <w:rsid w:val="00BA4F26"/>
    <w:rsid w:val="00BA68D8"/>
    <w:rsid w:val="00BA7396"/>
    <w:rsid w:val="00BA7C83"/>
    <w:rsid w:val="00BA7CC4"/>
    <w:rsid w:val="00BB00A6"/>
    <w:rsid w:val="00BB00AF"/>
    <w:rsid w:val="00BB06C3"/>
    <w:rsid w:val="00BB0DC8"/>
    <w:rsid w:val="00BB14DD"/>
    <w:rsid w:val="00BB1962"/>
    <w:rsid w:val="00BB1FE0"/>
    <w:rsid w:val="00BB22F9"/>
    <w:rsid w:val="00BB2516"/>
    <w:rsid w:val="00BB34BF"/>
    <w:rsid w:val="00BB3D9F"/>
    <w:rsid w:val="00BB3E37"/>
    <w:rsid w:val="00BB43C7"/>
    <w:rsid w:val="00BB47BA"/>
    <w:rsid w:val="00BB4942"/>
    <w:rsid w:val="00BB56C9"/>
    <w:rsid w:val="00BB57BA"/>
    <w:rsid w:val="00BB588A"/>
    <w:rsid w:val="00BB68B5"/>
    <w:rsid w:val="00BB73B3"/>
    <w:rsid w:val="00BC0384"/>
    <w:rsid w:val="00BC0C96"/>
    <w:rsid w:val="00BC0DA4"/>
    <w:rsid w:val="00BC151A"/>
    <w:rsid w:val="00BC2150"/>
    <w:rsid w:val="00BC220B"/>
    <w:rsid w:val="00BC35BF"/>
    <w:rsid w:val="00BC45CA"/>
    <w:rsid w:val="00BC5002"/>
    <w:rsid w:val="00BC5EBA"/>
    <w:rsid w:val="00BC5F8C"/>
    <w:rsid w:val="00BC61D4"/>
    <w:rsid w:val="00BC6916"/>
    <w:rsid w:val="00BD0381"/>
    <w:rsid w:val="00BD0FFF"/>
    <w:rsid w:val="00BD1B5E"/>
    <w:rsid w:val="00BD327E"/>
    <w:rsid w:val="00BD6F90"/>
    <w:rsid w:val="00BE0B0B"/>
    <w:rsid w:val="00BE16AC"/>
    <w:rsid w:val="00BE1833"/>
    <w:rsid w:val="00BE1AF1"/>
    <w:rsid w:val="00BE1B97"/>
    <w:rsid w:val="00BE30A7"/>
    <w:rsid w:val="00BE3DF3"/>
    <w:rsid w:val="00BE431A"/>
    <w:rsid w:val="00BE450A"/>
    <w:rsid w:val="00BE4C65"/>
    <w:rsid w:val="00BE4EAF"/>
    <w:rsid w:val="00BE57AF"/>
    <w:rsid w:val="00BE6BC8"/>
    <w:rsid w:val="00BF05DA"/>
    <w:rsid w:val="00BF0F7C"/>
    <w:rsid w:val="00BF10ED"/>
    <w:rsid w:val="00BF1566"/>
    <w:rsid w:val="00BF212F"/>
    <w:rsid w:val="00BF34A0"/>
    <w:rsid w:val="00BF4028"/>
    <w:rsid w:val="00BF4BF8"/>
    <w:rsid w:val="00BF570D"/>
    <w:rsid w:val="00BF6438"/>
    <w:rsid w:val="00BF7732"/>
    <w:rsid w:val="00BF7A44"/>
    <w:rsid w:val="00C000BF"/>
    <w:rsid w:val="00C00A55"/>
    <w:rsid w:val="00C024F4"/>
    <w:rsid w:val="00C03739"/>
    <w:rsid w:val="00C03A76"/>
    <w:rsid w:val="00C057CE"/>
    <w:rsid w:val="00C0643A"/>
    <w:rsid w:val="00C06DD9"/>
    <w:rsid w:val="00C0706C"/>
    <w:rsid w:val="00C07104"/>
    <w:rsid w:val="00C07651"/>
    <w:rsid w:val="00C10377"/>
    <w:rsid w:val="00C11217"/>
    <w:rsid w:val="00C12F85"/>
    <w:rsid w:val="00C14624"/>
    <w:rsid w:val="00C14748"/>
    <w:rsid w:val="00C14995"/>
    <w:rsid w:val="00C168F2"/>
    <w:rsid w:val="00C17184"/>
    <w:rsid w:val="00C17644"/>
    <w:rsid w:val="00C17941"/>
    <w:rsid w:val="00C20828"/>
    <w:rsid w:val="00C21089"/>
    <w:rsid w:val="00C211A5"/>
    <w:rsid w:val="00C2277C"/>
    <w:rsid w:val="00C24700"/>
    <w:rsid w:val="00C24B60"/>
    <w:rsid w:val="00C257B0"/>
    <w:rsid w:val="00C25F2F"/>
    <w:rsid w:val="00C2686B"/>
    <w:rsid w:val="00C26A70"/>
    <w:rsid w:val="00C27712"/>
    <w:rsid w:val="00C30B25"/>
    <w:rsid w:val="00C30D02"/>
    <w:rsid w:val="00C30D41"/>
    <w:rsid w:val="00C30ECE"/>
    <w:rsid w:val="00C31B12"/>
    <w:rsid w:val="00C322B6"/>
    <w:rsid w:val="00C32DF0"/>
    <w:rsid w:val="00C33E89"/>
    <w:rsid w:val="00C3413A"/>
    <w:rsid w:val="00C34999"/>
    <w:rsid w:val="00C34F0A"/>
    <w:rsid w:val="00C362FF"/>
    <w:rsid w:val="00C374EE"/>
    <w:rsid w:val="00C375C5"/>
    <w:rsid w:val="00C40212"/>
    <w:rsid w:val="00C41227"/>
    <w:rsid w:val="00C41B27"/>
    <w:rsid w:val="00C42587"/>
    <w:rsid w:val="00C42928"/>
    <w:rsid w:val="00C43102"/>
    <w:rsid w:val="00C4392D"/>
    <w:rsid w:val="00C44B7A"/>
    <w:rsid w:val="00C45C7A"/>
    <w:rsid w:val="00C4623D"/>
    <w:rsid w:val="00C46709"/>
    <w:rsid w:val="00C47226"/>
    <w:rsid w:val="00C47BAF"/>
    <w:rsid w:val="00C47C1F"/>
    <w:rsid w:val="00C502BE"/>
    <w:rsid w:val="00C50525"/>
    <w:rsid w:val="00C509C1"/>
    <w:rsid w:val="00C51C11"/>
    <w:rsid w:val="00C524B1"/>
    <w:rsid w:val="00C525A3"/>
    <w:rsid w:val="00C53C3F"/>
    <w:rsid w:val="00C53F60"/>
    <w:rsid w:val="00C5446D"/>
    <w:rsid w:val="00C54619"/>
    <w:rsid w:val="00C5637C"/>
    <w:rsid w:val="00C56CE9"/>
    <w:rsid w:val="00C56F70"/>
    <w:rsid w:val="00C57397"/>
    <w:rsid w:val="00C57D04"/>
    <w:rsid w:val="00C62E8C"/>
    <w:rsid w:val="00C63179"/>
    <w:rsid w:val="00C63A0A"/>
    <w:rsid w:val="00C63A3C"/>
    <w:rsid w:val="00C63BAF"/>
    <w:rsid w:val="00C63D2A"/>
    <w:rsid w:val="00C63D8C"/>
    <w:rsid w:val="00C63EEB"/>
    <w:rsid w:val="00C64080"/>
    <w:rsid w:val="00C64395"/>
    <w:rsid w:val="00C64C80"/>
    <w:rsid w:val="00C65053"/>
    <w:rsid w:val="00C6543B"/>
    <w:rsid w:val="00C6655E"/>
    <w:rsid w:val="00C66A09"/>
    <w:rsid w:val="00C67CF0"/>
    <w:rsid w:val="00C70685"/>
    <w:rsid w:val="00C710A9"/>
    <w:rsid w:val="00C718C8"/>
    <w:rsid w:val="00C71DD6"/>
    <w:rsid w:val="00C71F61"/>
    <w:rsid w:val="00C7234A"/>
    <w:rsid w:val="00C73C44"/>
    <w:rsid w:val="00C7521A"/>
    <w:rsid w:val="00C752AB"/>
    <w:rsid w:val="00C775CE"/>
    <w:rsid w:val="00C77AEE"/>
    <w:rsid w:val="00C77B2E"/>
    <w:rsid w:val="00C80225"/>
    <w:rsid w:val="00C8088D"/>
    <w:rsid w:val="00C80D4C"/>
    <w:rsid w:val="00C81421"/>
    <w:rsid w:val="00C8161A"/>
    <w:rsid w:val="00C8192F"/>
    <w:rsid w:val="00C828C3"/>
    <w:rsid w:val="00C82A91"/>
    <w:rsid w:val="00C82C54"/>
    <w:rsid w:val="00C831F2"/>
    <w:rsid w:val="00C835EE"/>
    <w:rsid w:val="00C83A6A"/>
    <w:rsid w:val="00C83D00"/>
    <w:rsid w:val="00C8464F"/>
    <w:rsid w:val="00C849F7"/>
    <w:rsid w:val="00C865A1"/>
    <w:rsid w:val="00C871F5"/>
    <w:rsid w:val="00C87DD4"/>
    <w:rsid w:val="00C90DFD"/>
    <w:rsid w:val="00C90EF2"/>
    <w:rsid w:val="00C912E0"/>
    <w:rsid w:val="00C91C27"/>
    <w:rsid w:val="00C929C2"/>
    <w:rsid w:val="00C93272"/>
    <w:rsid w:val="00C93716"/>
    <w:rsid w:val="00C94166"/>
    <w:rsid w:val="00C958FF"/>
    <w:rsid w:val="00C95E62"/>
    <w:rsid w:val="00C95EC8"/>
    <w:rsid w:val="00C96C7A"/>
    <w:rsid w:val="00C97FA5"/>
    <w:rsid w:val="00CA01D1"/>
    <w:rsid w:val="00CA059F"/>
    <w:rsid w:val="00CA10CA"/>
    <w:rsid w:val="00CA1856"/>
    <w:rsid w:val="00CA24D9"/>
    <w:rsid w:val="00CA2523"/>
    <w:rsid w:val="00CA33AD"/>
    <w:rsid w:val="00CA3F82"/>
    <w:rsid w:val="00CA4B44"/>
    <w:rsid w:val="00CA586D"/>
    <w:rsid w:val="00CA595C"/>
    <w:rsid w:val="00CA66E3"/>
    <w:rsid w:val="00CA6C0E"/>
    <w:rsid w:val="00CA735A"/>
    <w:rsid w:val="00CA7F2F"/>
    <w:rsid w:val="00CB066E"/>
    <w:rsid w:val="00CB081E"/>
    <w:rsid w:val="00CB0F43"/>
    <w:rsid w:val="00CB229F"/>
    <w:rsid w:val="00CB2F2D"/>
    <w:rsid w:val="00CB30B8"/>
    <w:rsid w:val="00CB3256"/>
    <w:rsid w:val="00CB3AD9"/>
    <w:rsid w:val="00CB3C21"/>
    <w:rsid w:val="00CB3EC9"/>
    <w:rsid w:val="00CB4998"/>
    <w:rsid w:val="00CB4C79"/>
    <w:rsid w:val="00CB7311"/>
    <w:rsid w:val="00CB755F"/>
    <w:rsid w:val="00CB7821"/>
    <w:rsid w:val="00CC17B7"/>
    <w:rsid w:val="00CC461F"/>
    <w:rsid w:val="00CC6153"/>
    <w:rsid w:val="00CC75C8"/>
    <w:rsid w:val="00CC79C4"/>
    <w:rsid w:val="00CC7D97"/>
    <w:rsid w:val="00CD13C2"/>
    <w:rsid w:val="00CD1AB0"/>
    <w:rsid w:val="00CD24F4"/>
    <w:rsid w:val="00CD29DC"/>
    <w:rsid w:val="00CD31FC"/>
    <w:rsid w:val="00CD667A"/>
    <w:rsid w:val="00CD6891"/>
    <w:rsid w:val="00CD6947"/>
    <w:rsid w:val="00CD6A46"/>
    <w:rsid w:val="00CD6ED5"/>
    <w:rsid w:val="00CE0ADB"/>
    <w:rsid w:val="00CE0BA8"/>
    <w:rsid w:val="00CE3A55"/>
    <w:rsid w:val="00CE3A92"/>
    <w:rsid w:val="00CE3E5F"/>
    <w:rsid w:val="00CE5523"/>
    <w:rsid w:val="00CE5DE4"/>
    <w:rsid w:val="00CE7C84"/>
    <w:rsid w:val="00CF0023"/>
    <w:rsid w:val="00CF021A"/>
    <w:rsid w:val="00CF103A"/>
    <w:rsid w:val="00CF1512"/>
    <w:rsid w:val="00CF18FF"/>
    <w:rsid w:val="00CF1AA2"/>
    <w:rsid w:val="00CF27BF"/>
    <w:rsid w:val="00CF37C1"/>
    <w:rsid w:val="00CF412A"/>
    <w:rsid w:val="00CF4A0B"/>
    <w:rsid w:val="00CF5617"/>
    <w:rsid w:val="00CF6A97"/>
    <w:rsid w:val="00CF7BAB"/>
    <w:rsid w:val="00D002A2"/>
    <w:rsid w:val="00D01093"/>
    <w:rsid w:val="00D018E0"/>
    <w:rsid w:val="00D01C18"/>
    <w:rsid w:val="00D01E93"/>
    <w:rsid w:val="00D02B4F"/>
    <w:rsid w:val="00D039F3"/>
    <w:rsid w:val="00D042DC"/>
    <w:rsid w:val="00D046B7"/>
    <w:rsid w:val="00D056A8"/>
    <w:rsid w:val="00D0657C"/>
    <w:rsid w:val="00D06750"/>
    <w:rsid w:val="00D07A0F"/>
    <w:rsid w:val="00D10BF9"/>
    <w:rsid w:val="00D117FF"/>
    <w:rsid w:val="00D118CD"/>
    <w:rsid w:val="00D1191C"/>
    <w:rsid w:val="00D11D74"/>
    <w:rsid w:val="00D13990"/>
    <w:rsid w:val="00D14F0B"/>
    <w:rsid w:val="00D152F6"/>
    <w:rsid w:val="00D15791"/>
    <w:rsid w:val="00D21765"/>
    <w:rsid w:val="00D219F1"/>
    <w:rsid w:val="00D22AA5"/>
    <w:rsid w:val="00D2472D"/>
    <w:rsid w:val="00D24938"/>
    <w:rsid w:val="00D24DC8"/>
    <w:rsid w:val="00D24F10"/>
    <w:rsid w:val="00D25267"/>
    <w:rsid w:val="00D258D5"/>
    <w:rsid w:val="00D2607F"/>
    <w:rsid w:val="00D26602"/>
    <w:rsid w:val="00D304A7"/>
    <w:rsid w:val="00D310BF"/>
    <w:rsid w:val="00D31771"/>
    <w:rsid w:val="00D31B05"/>
    <w:rsid w:val="00D31BC6"/>
    <w:rsid w:val="00D3365B"/>
    <w:rsid w:val="00D33797"/>
    <w:rsid w:val="00D3449C"/>
    <w:rsid w:val="00D34B00"/>
    <w:rsid w:val="00D34ED0"/>
    <w:rsid w:val="00D35F19"/>
    <w:rsid w:val="00D36284"/>
    <w:rsid w:val="00D36C6A"/>
    <w:rsid w:val="00D36D94"/>
    <w:rsid w:val="00D370E4"/>
    <w:rsid w:val="00D3752E"/>
    <w:rsid w:val="00D37F05"/>
    <w:rsid w:val="00D40828"/>
    <w:rsid w:val="00D40FBC"/>
    <w:rsid w:val="00D43CB7"/>
    <w:rsid w:val="00D440BC"/>
    <w:rsid w:val="00D449E2"/>
    <w:rsid w:val="00D452A3"/>
    <w:rsid w:val="00D47AC3"/>
    <w:rsid w:val="00D50BA7"/>
    <w:rsid w:val="00D5176F"/>
    <w:rsid w:val="00D51D9F"/>
    <w:rsid w:val="00D54651"/>
    <w:rsid w:val="00D54C39"/>
    <w:rsid w:val="00D55527"/>
    <w:rsid w:val="00D55C37"/>
    <w:rsid w:val="00D563FB"/>
    <w:rsid w:val="00D565AD"/>
    <w:rsid w:val="00D56C2A"/>
    <w:rsid w:val="00D57043"/>
    <w:rsid w:val="00D60C2B"/>
    <w:rsid w:val="00D60F6D"/>
    <w:rsid w:val="00D62834"/>
    <w:rsid w:val="00D62CFB"/>
    <w:rsid w:val="00D649CE"/>
    <w:rsid w:val="00D65682"/>
    <w:rsid w:val="00D65BAF"/>
    <w:rsid w:val="00D65D23"/>
    <w:rsid w:val="00D66065"/>
    <w:rsid w:val="00D662CE"/>
    <w:rsid w:val="00D66601"/>
    <w:rsid w:val="00D66B60"/>
    <w:rsid w:val="00D71995"/>
    <w:rsid w:val="00D71EE6"/>
    <w:rsid w:val="00D7201E"/>
    <w:rsid w:val="00D73812"/>
    <w:rsid w:val="00D738B8"/>
    <w:rsid w:val="00D74858"/>
    <w:rsid w:val="00D7596A"/>
    <w:rsid w:val="00D75FF3"/>
    <w:rsid w:val="00D76457"/>
    <w:rsid w:val="00D80EB0"/>
    <w:rsid w:val="00D81BF5"/>
    <w:rsid w:val="00D83576"/>
    <w:rsid w:val="00D849E7"/>
    <w:rsid w:val="00D84CD5"/>
    <w:rsid w:val="00D859A9"/>
    <w:rsid w:val="00D877E5"/>
    <w:rsid w:val="00D87A0A"/>
    <w:rsid w:val="00D90EAD"/>
    <w:rsid w:val="00D9142B"/>
    <w:rsid w:val="00D92A0D"/>
    <w:rsid w:val="00D92DA3"/>
    <w:rsid w:val="00D950F8"/>
    <w:rsid w:val="00D95FEC"/>
    <w:rsid w:val="00D9696D"/>
    <w:rsid w:val="00D96996"/>
    <w:rsid w:val="00D96C29"/>
    <w:rsid w:val="00D97107"/>
    <w:rsid w:val="00D973A5"/>
    <w:rsid w:val="00D97C6A"/>
    <w:rsid w:val="00DA09BA"/>
    <w:rsid w:val="00DA169B"/>
    <w:rsid w:val="00DA1B13"/>
    <w:rsid w:val="00DA3712"/>
    <w:rsid w:val="00DA3810"/>
    <w:rsid w:val="00DA3B7B"/>
    <w:rsid w:val="00DA3F2F"/>
    <w:rsid w:val="00DA427B"/>
    <w:rsid w:val="00DA434C"/>
    <w:rsid w:val="00DA53BE"/>
    <w:rsid w:val="00DA5A68"/>
    <w:rsid w:val="00DA6370"/>
    <w:rsid w:val="00DB099F"/>
    <w:rsid w:val="00DB0B4C"/>
    <w:rsid w:val="00DB0FBD"/>
    <w:rsid w:val="00DB2152"/>
    <w:rsid w:val="00DB2BC4"/>
    <w:rsid w:val="00DB34B1"/>
    <w:rsid w:val="00DB3613"/>
    <w:rsid w:val="00DB41DF"/>
    <w:rsid w:val="00DB5271"/>
    <w:rsid w:val="00DB527B"/>
    <w:rsid w:val="00DB5933"/>
    <w:rsid w:val="00DB5A3F"/>
    <w:rsid w:val="00DB6521"/>
    <w:rsid w:val="00DB6873"/>
    <w:rsid w:val="00DB7894"/>
    <w:rsid w:val="00DC044C"/>
    <w:rsid w:val="00DC0C8F"/>
    <w:rsid w:val="00DC0DB7"/>
    <w:rsid w:val="00DC1435"/>
    <w:rsid w:val="00DC14A1"/>
    <w:rsid w:val="00DC36FE"/>
    <w:rsid w:val="00DC386E"/>
    <w:rsid w:val="00DC3E04"/>
    <w:rsid w:val="00DC3E3C"/>
    <w:rsid w:val="00DC4E18"/>
    <w:rsid w:val="00DC71AD"/>
    <w:rsid w:val="00DD1740"/>
    <w:rsid w:val="00DD1FC8"/>
    <w:rsid w:val="00DD245B"/>
    <w:rsid w:val="00DD2999"/>
    <w:rsid w:val="00DD2B24"/>
    <w:rsid w:val="00DD36A7"/>
    <w:rsid w:val="00DD3C86"/>
    <w:rsid w:val="00DD3F10"/>
    <w:rsid w:val="00DD432B"/>
    <w:rsid w:val="00DD485A"/>
    <w:rsid w:val="00DD5FBC"/>
    <w:rsid w:val="00DD7418"/>
    <w:rsid w:val="00DD7BCC"/>
    <w:rsid w:val="00DE0B60"/>
    <w:rsid w:val="00DE25C2"/>
    <w:rsid w:val="00DE2E2B"/>
    <w:rsid w:val="00DE39DA"/>
    <w:rsid w:val="00DE4A7C"/>
    <w:rsid w:val="00DE5735"/>
    <w:rsid w:val="00DE5B97"/>
    <w:rsid w:val="00DE63F9"/>
    <w:rsid w:val="00DE68D5"/>
    <w:rsid w:val="00DE7083"/>
    <w:rsid w:val="00DE778D"/>
    <w:rsid w:val="00DF1807"/>
    <w:rsid w:val="00DF1821"/>
    <w:rsid w:val="00DF19BD"/>
    <w:rsid w:val="00DF1CC1"/>
    <w:rsid w:val="00DF2286"/>
    <w:rsid w:val="00DF2BA6"/>
    <w:rsid w:val="00DF45AD"/>
    <w:rsid w:val="00DF5022"/>
    <w:rsid w:val="00DF55A1"/>
    <w:rsid w:val="00DF673B"/>
    <w:rsid w:val="00DF7FB0"/>
    <w:rsid w:val="00E00365"/>
    <w:rsid w:val="00E00E50"/>
    <w:rsid w:val="00E00F5F"/>
    <w:rsid w:val="00E015DB"/>
    <w:rsid w:val="00E0174B"/>
    <w:rsid w:val="00E0209B"/>
    <w:rsid w:val="00E02DA0"/>
    <w:rsid w:val="00E0397D"/>
    <w:rsid w:val="00E03A39"/>
    <w:rsid w:val="00E04B87"/>
    <w:rsid w:val="00E0603A"/>
    <w:rsid w:val="00E073A8"/>
    <w:rsid w:val="00E109B2"/>
    <w:rsid w:val="00E11E6B"/>
    <w:rsid w:val="00E122AA"/>
    <w:rsid w:val="00E13A8D"/>
    <w:rsid w:val="00E14498"/>
    <w:rsid w:val="00E14B41"/>
    <w:rsid w:val="00E15F4F"/>
    <w:rsid w:val="00E16163"/>
    <w:rsid w:val="00E163CA"/>
    <w:rsid w:val="00E17810"/>
    <w:rsid w:val="00E2028D"/>
    <w:rsid w:val="00E20ED4"/>
    <w:rsid w:val="00E220B6"/>
    <w:rsid w:val="00E230F8"/>
    <w:rsid w:val="00E24494"/>
    <w:rsid w:val="00E24DF4"/>
    <w:rsid w:val="00E25241"/>
    <w:rsid w:val="00E25388"/>
    <w:rsid w:val="00E263EF"/>
    <w:rsid w:val="00E304B1"/>
    <w:rsid w:val="00E31654"/>
    <w:rsid w:val="00E31673"/>
    <w:rsid w:val="00E31D25"/>
    <w:rsid w:val="00E32662"/>
    <w:rsid w:val="00E3340C"/>
    <w:rsid w:val="00E33C8B"/>
    <w:rsid w:val="00E35A8E"/>
    <w:rsid w:val="00E407D2"/>
    <w:rsid w:val="00E415F7"/>
    <w:rsid w:val="00E42B50"/>
    <w:rsid w:val="00E45603"/>
    <w:rsid w:val="00E456BB"/>
    <w:rsid w:val="00E45E76"/>
    <w:rsid w:val="00E45FB8"/>
    <w:rsid w:val="00E469D2"/>
    <w:rsid w:val="00E46FBD"/>
    <w:rsid w:val="00E52565"/>
    <w:rsid w:val="00E530F8"/>
    <w:rsid w:val="00E535D8"/>
    <w:rsid w:val="00E537C6"/>
    <w:rsid w:val="00E55DCC"/>
    <w:rsid w:val="00E56459"/>
    <w:rsid w:val="00E56A3C"/>
    <w:rsid w:val="00E56AB7"/>
    <w:rsid w:val="00E56CDD"/>
    <w:rsid w:val="00E61DBA"/>
    <w:rsid w:val="00E6375A"/>
    <w:rsid w:val="00E63BEE"/>
    <w:rsid w:val="00E64AFF"/>
    <w:rsid w:val="00E64EE6"/>
    <w:rsid w:val="00E64FB9"/>
    <w:rsid w:val="00E6500B"/>
    <w:rsid w:val="00E6538C"/>
    <w:rsid w:val="00E66FA5"/>
    <w:rsid w:val="00E679CD"/>
    <w:rsid w:val="00E67C49"/>
    <w:rsid w:val="00E70847"/>
    <w:rsid w:val="00E70849"/>
    <w:rsid w:val="00E70E14"/>
    <w:rsid w:val="00E71990"/>
    <w:rsid w:val="00E720CC"/>
    <w:rsid w:val="00E7227C"/>
    <w:rsid w:val="00E73536"/>
    <w:rsid w:val="00E735D3"/>
    <w:rsid w:val="00E73809"/>
    <w:rsid w:val="00E754E1"/>
    <w:rsid w:val="00E76CF8"/>
    <w:rsid w:val="00E77377"/>
    <w:rsid w:val="00E77F08"/>
    <w:rsid w:val="00E8098B"/>
    <w:rsid w:val="00E809E1"/>
    <w:rsid w:val="00E80F40"/>
    <w:rsid w:val="00E80F81"/>
    <w:rsid w:val="00E81D47"/>
    <w:rsid w:val="00E82A1E"/>
    <w:rsid w:val="00E839B2"/>
    <w:rsid w:val="00E83C5F"/>
    <w:rsid w:val="00E84047"/>
    <w:rsid w:val="00E841EF"/>
    <w:rsid w:val="00E8428B"/>
    <w:rsid w:val="00E843E3"/>
    <w:rsid w:val="00E84D20"/>
    <w:rsid w:val="00E90888"/>
    <w:rsid w:val="00E920EC"/>
    <w:rsid w:val="00E9296D"/>
    <w:rsid w:val="00E93589"/>
    <w:rsid w:val="00E935A1"/>
    <w:rsid w:val="00E9361F"/>
    <w:rsid w:val="00E953A8"/>
    <w:rsid w:val="00E959BC"/>
    <w:rsid w:val="00E96655"/>
    <w:rsid w:val="00EA1917"/>
    <w:rsid w:val="00EA1946"/>
    <w:rsid w:val="00EA194D"/>
    <w:rsid w:val="00EA2929"/>
    <w:rsid w:val="00EA2A9B"/>
    <w:rsid w:val="00EA34D4"/>
    <w:rsid w:val="00EA35C7"/>
    <w:rsid w:val="00EA35FE"/>
    <w:rsid w:val="00EA4273"/>
    <w:rsid w:val="00EA53F1"/>
    <w:rsid w:val="00EA54F5"/>
    <w:rsid w:val="00EA5F36"/>
    <w:rsid w:val="00EA629D"/>
    <w:rsid w:val="00EA643E"/>
    <w:rsid w:val="00EA6637"/>
    <w:rsid w:val="00EA6EB4"/>
    <w:rsid w:val="00EA6EBF"/>
    <w:rsid w:val="00EB0443"/>
    <w:rsid w:val="00EB0818"/>
    <w:rsid w:val="00EB1BCE"/>
    <w:rsid w:val="00EB271C"/>
    <w:rsid w:val="00EB393D"/>
    <w:rsid w:val="00EB3969"/>
    <w:rsid w:val="00EB5639"/>
    <w:rsid w:val="00EB58D6"/>
    <w:rsid w:val="00EB5CCB"/>
    <w:rsid w:val="00EB60E7"/>
    <w:rsid w:val="00EB6AE0"/>
    <w:rsid w:val="00EB6C93"/>
    <w:rsid w:val="00EB736A"/>
    <w:rsid w:val="00EB7521"/>
    <w:rsid w:val="00EB7625"/>
    <w:rsid w:val="00EB7FBD"/>
    <w:rsid w:val="00EC05C1"/>
    <w:rsid w:val="00EC1510"/>
    <w:rsid w:val="00EC1AFB"/>
    <w:rsid w:val="00EC28F4"/>
    <w:rsid w:val="00EC36B5"/>
    <w:rsid w:val="00EC3C11"/>
    <w:rsid w:val="00EC450C"/>
    <w:rsid w:val="00EC4729"/>
    <w:rsid w:val="00EC486F"/>
    <w:rsid w:val="00EC4F53"/>
    <w:rsid w:val="00EC5572"/>
    <w:rsid w:val="00EC56D8"/>
    <w:rsid w:val="00EC6480"/>
    <w:rsid w:val="00EC664C"/>
    <w:rsid w:val="00EC676F"/>
    <w:rsid w:val="00EC6B09"/>
    <w:rsid w:val="00EC7324"/>
    <w:rsid w:val="00EC7AFD"/>
    <w:rsid w:val="00ED0508"/>
    <w:rsid w:val="00ED07E2"/>
    <w:rsid w:val="00ED2351"/>
    <w:rsid w:val="00ED4417"/>
    <w:rsid w:val="00ED53A8"/>
    <w:rsid w:val="00ED5749"/>
    <w:rsid w:val="00ED62E4"/>
    <w:rsid w:val="00ED67BA"/>
    <w:rsid w:val="00ED6AFA"/>
    <w:rsid w:val="00ED6C89"/>
    <w:rsid w:val="00EE1F50"/>
    <w:rsid w:val="00EE2251"/>
    <w:rsid w:val="00EE2431"/>
    <w:rsid w:val="00EE2481"/>
    <w:rsid w:val="00EE35B9"/>
    <w:rsid w:val="00EE36A4"/>
    <w:rsid w:val="00EE3870"/>
    <w:rsid w:val="00EE401B"/>
    <w:rsid w:val="00EE6992"/>
    <w:rsid w:val="00EE7475"/>
    <w:rsid w:val="00EE7DE2"/>
    <w:rsid w:val="00EF0244"/>
    <w:rsid w:val="00EF043E"/>
    <w:rsid w:val="00EF205F"/>
    <w:rsid w:val="00EF20F7"/>
    <w:rsid w:val="00EF4E0F"/>
    <w:rsid w:val="00EF6843"/>
    <w:rsid w:val="00EF68B3"/>
    <w:rsid w:val="00EF6970"/>
    <w:rsid w:val="00EF7043"/>
    <w:rsid w:val="00EF753E"/>
    <w:rsid w:val="00F0160D"/>
    <w:rsid w:val="00F0181B"/>
    <w:rsid w:val="00F0421C"/>
    <w:rsid w:val="00F053AA"/>
    <w:rsid w:val="00F07081"/>
    <w:rsid w:val="00F0731B"/>
    <w:rsid w:val="00F0763E"/>
    <w:rsid w:val="00F07CAA"/>
    <w:rsid w:val="00F12942"/>
    <w:rsid w:val="00F13074"/>
    <w:rsid w:val="00F135F5"/>
    <w:rsid w:val="00F14935"/>
    <w:rsid w:val="00F15A4E"/>
    <w:rsid w:val="00F15E6C"/>
    <w:rsid w:val="00F1636B"/>
    <w:rsid w:val="00F16A93"/>
    <w:rsid w:val="00F1726D"/>
    <w:rsid w:val="00F202A9"/>
    <w:rsid w:val="00F214B2"/>
    <w:rsid w:val="00F219DB"/>
    <w:rsid w:val="00F22227"/>
    <w:rsid w:val="00F22F1A"/>
    <w:rsid w:val="00F23B51"/>
    <w:rsid w:val="00F23C42"/>
    <w:rsid w:val="00F242CE"/>
    <w:rsid w:val="00F24FEB"/>
    <w:rsid w:val="00F26711"/>
    <w:rsid w:val="00F26C13"/>
    <w:rsid w:val="00F27384"/>
    <w:rsid w:val="00F301BA"/>
    <w:rsid w:val="00F3044A"/>
    <w:rsid w:val="00F31984"/>
    <w:rsid w:val="00F31E23"/>
    <w:rsid w:val="00F31E68"/>
    <w:rsid w:val="00F32523"/>
    <w:rsid w:val="00F326F3"/>
    <w:rsid w:val="00F32F84"/>
    <w:rsid w:val="00F3332A"/>
    <w:rsid w:val="00F347AD"/>
    <w:rsid w:val="00F347EB"/>
    <w:rsid w:val="00F35F40"/>
    <w:rsid w:val="00F3650E"/>
    <w:rsid w:val="00F36DCB"/>
    <w:rsid w:val="00F3778E"/>
    <w:rsid w:val="00F410A3"/>
    <w:rsid w:val="00F411CA"/>
    <w:rsid w:val="00F41A2C"/>
    <w:rsid w:val="00F4250E"/>
    <w:rsid w:val="00F43B79"/>
    <w:rsid w:val="00F444F1"/>
    <w:rsid w:val="00F44525"/>
    <w:rsid w:val="00F44937"/>
    <w:rsid w:val="00F45445"/>
    <w:rsid w:val="00F4630E"/>
    <w:rsid w:val="00F468E7"/>
    <w:rsid w:val="00F476D2"/>
    <w:rsid w:val="00F47B56"/>
    <w:rsid w:val="00F5038E"/>
    <w:rsid w:val="00F5118F"/>
    <w:rsid w:val="00F5158B"/>
    <w:rsid w:val="00F51CB2"/>
    <w:rsid w:val="00F51CE8"/>
    <w:rsid w:val="00F520A9"/>
    <w:rsid w:val="00F522CD"/>
    <w:rsid w:val="00F52756"/>
    <w:rsid w:val="00F5308B"/>
    <w:rsid w:val="00F53863"/>
    <w:rsid w:val="00F53A17"/>
    <w:rsid w:val="00F554EC"/>
    <w:rsid w:val="00F55889"/>
    <w:rsid w:val="00F55CF6"/>
    <w:rsid w:val="00F57EDA"/>
    <w:rsid w:val="00F57FC3"/>
    <w:rsid w:val="00F61088"/>
    <w:rsid w:val="00F61573"/>
    <w:rsid w:val="00F63A31"/>
    <w:rsid w:val="00F6419D"/>
    <w:rsid w:val="00F64331"/>
    <w:rsid w:val="00F66014"/>
    <w:rsid w:val="00F66064"/>
    <w:rsid w:val="00F66B21"/>
    <w:rsid w:val="00F66CE0"/>
    <w:rsid w:val="00F67042"/>
    <w:rsid w:val="00F67A9D"/>
    <w:rsid w:val="00F70492"/>
    <w:rsid w:val="00F70AF4"/>
    <w:rsid w:val="00F7139F"/>
    <w:rsid w:val="00F71A05"/>
    <w:rsid w:val="00F71F3C"/>
    <w:rsid w:val="00F7283A"/>
    <w:rsid w:val="00F72881"/>
    <w:rsid w:val="00F729B9"/>
    <w:rsid w:val="00F72AF4"/>
    <w:rsid w:val="00F72C2B"/>
    <w:rsid w:val="00F72F35"/>
    <w:rsid w:val="00F744CE"/>
    <w:rsid w:val="00F74954"/>
    <w:rsid w:val="00F74E4A"/>
    <w:rsid w:val="00F75B32"/>
    <w:rsid w:val="00F7680B"/>
    <w:rsid w:val="00F7701A"/>
    <w:rsid w:val="00F775DC"/>
    <w:rsid w:val="00F80194"/>
    <w:rsid w:val="00F81246"/>
    <w:rsid w:val="00F84703"/>
    <w:rsid w:val="00F859D8"/>
    <w:rsid w:val="00F8681E"/>
    <w:rsid w:val="00F90B4C"/>
    <w:rsid w:val="00F9113C"/>
    <w:rsid w:val="00F914B0"/>
    <w:rsid w:val="00F91B95"/>
    <w:rsid w:val="00F932FF"/>
    <w:rsid w:val="00F9353F"/>
    <w:rsid w:val="00F94D1A"/>
    <w:rsid w:val="00F956EA"/>
    <w:rsid w:val="00F96142"/>
    <w:rsid w:val="00F974DF"/>
    <w:rsid w:val="00FA0144"/>
    <w:rsid w:val="00FA0BA0"/>
    <w:rsid w:val="00FA0CB8"/>
    <w:rsid w:val="00FA0E30"/>
    <w:rsid w:val="00FA1038"/>
    <w:rsid w:val="00FA1735"/>
    <w:rsid w:val="00FA1F9C"/>
    <w:rsid w:val="00FA4FFF"/>
    <w:rsid w:val="00FA660B"/>
    <w:rsid w:val="00FA663C"/>
    <w:rsid w:val="00FA6869"/>
    <w:rsid w:val="00FA7210"/>
    <w:rsid w:val="00FA721B"/>
    <w:rsid w:val="00FA7A87"/>
    <w:rsid w:val="00FA7E84"/>
    <w:rsid w:val="00FB00AF"/>
    <w:rsid w:val="00FB109D"/>
    <w:rsid w:val="00FB11E8"/>
    <w:rsid w:val="00FB128B"/>
    <w:rsid w:val="00FB19EC"/>
    <w:rsid w:val="00FB246A"/>
    <w:rsid w:val="00FB2F51"/>
    <w:rsid w:val="00FB394F"/>
    <w:rsid w:val="00FB4316"/>
    <w:rsid w:val="00FB460D"/>
    <w:rsid w:val="00FB4EF1"/>
    <w:rsid w:val="00FB5743"/>
    <w:rsid w:val="00FB5CDE"/>
    <w:rsid w:val="00FB62ED"/>
    <w:rsid w:val="00FB6B91"/>
    <w:rsid w:val="00FB6F15"/>
    <w:rsid w:val="00FB78BE"/>
    <w:rsid w:val="00FB7BCA"/>
    <w:rsid w:val="00FC09D2"/>
    <w:rsid w:val="00FC0E95"/>
    <w:rsid w:val="00FC1C3D"/>
    <w:rsid w:val="00FC26C1"/>
    <w:rsid w:val="00FC30A0"/>
    <w:rsid w:val="00FC39C4"/>
    <w:rsid w:val="00FC53E6"/>
    <w:rsid w:val="00FC5923"/>
    <w:rsid w:val="00FC59D9"/>
    <w:rsid w:val="00FC5D29"/>
    <w:rsid w:val="00FC5EF2"/>
    <w:rsid w:val="00FC6423"/>
    <w:rsid w:val="00FC64FA"/>
    <w:rsid w:val="00FC76F2"/>
    <w:rsid w:val="00FD084C"/>
    <w:rsid w:val="00FD099C"/>
    <w:rsid w:val="00FD12DC"/>
    <w:rsid w:val="00FD140B"/>
    <w:rsid w:val="00FD23CE"/>
    <w:rsid w:val="00FD436E"/>
    <w:rsid w:val="00FD439F"/>
    <w:rsid w:val="00FD5481"/>
    <w:rsid w:val="00FD5E89"/>
    <w:rsid w:val="00FD620F"/>
    <w:rsid w:val="00FD638B"/>
    <w:rsid w:val="00FD6995"/>
    <w:rsid w:val="00FD6E7C"/>
    <w:rsid w:val="00FD71E9"/>
    <w:rsid w:val="00FD7E00"/>
    <w:rsid w:val="00FE047B"/>
    <w:rsid w:val="00FE10F8"/>
    <w:rsid w:val="00FE1505"/>
    <w:rsid w:val="00FE2976"/>
    <w:rsid w:val="00FE35D7"/>
    <w:rsid w:val="00FE46F5"/>
    <w:rsid w:val="00FE6F0F"/>
    <w:rsid w:val="00FE7625"/>
    <w:rsid w:val="00FE7AD3"/>
    <w:rsid w:val="00FE7B4C"/>
    <w:rsid w:val="00FF1086"/>
    <w:rsid w:val="00FF136D"/>
    <w:rsid w:val="00FF2CAD"/>
    <w:rsid w:val="00FF2E53"/>
    <w:rsid w:val="00FF2EF7"/>
    <w:rsid w:val="00FF31D8"/>
    <w:rsid w:val="00FF396C"/>
    <w:rsid w:val="00FF43E1"/>
    <w:rsid w:val="00FF47AF"/>
    <w:rsid w:val="00FF4CD1"/>
    <w:rsid w:val="00FF5C82"/>
    <w:rsid w:val="00FF6885"/>
    <w:rsid w:val="00FF7569"/>
  </w:rsids>
  <m:mathPr>
    <m:mathFont m:val="Cambria Math"/>
    <m:brkBin m:val="before"/>
    <m:brkBinSub m:val="--"/>
    <m:smallFrac m:val="0"/>
    <m:dispDef/>
    <m:lMargin m:val="0"/>
    <m:rMargin m:val="0"/>
    <m:defJc m:val="centerGroup"/>
    <m:wrapIndent m:val="1440"/>
    <m:intLim m:val="subSup"/>
    <m:naryLim m:val="undOvr"/>
  </m:mathPr>
  <w:themeFontLang w:val="et-EE"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AA55955"/>
  <w14:defaultImageDpi w14:val="0"/>
  <w15:docId w15:val="{371BC05D-131A-4C91-8162-E2BB81ADE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177ACF"/>
    <w:pPr>
      <w:suppressAutoHyphens/>
      <w:spacing w:after="200" w:line="276" w:lineRule="auto"/>
    </w:pPr>
    <w:rPr>
      <w:rFonts w:ascii="Calibri" w:hAnsi="Calibri"/>
      <w:sz w:val="22"/>
      <w:szCs w:val="22"/>
      <w:lang w:eastAsia="ar-SA"/>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WW8Num4z0">
    <w:name w:val="WW8Num4z0"/>
  </w:style>
  <w:style w:type="character" w:customStyle="1" w:styleId="WW8Num4z1">
    <w:name w:val="WW8Num4z1"/>
    <w:rPr>
      <w:rFonts w:ascii="Courier New" w:hAnsi="Courier New"/>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5z0">
    <w:name w:val="WW8Num5z0"/>
    <w:rPr>
      <w:rFonts w:ascii="Symbol" w:hAnsi="Symbol"/>
    </w:rPr>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8Num4z2">
    <w:name w:val="WW8Num4z2"/>
    <w:rPr>
      <w:rFonts w:ascii="Wingdings" w:hAnsi="Wingdings"/>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7z0">
    <w:name w:val="WW8Num7z0"/>
    <w:rPr>
      <w:rFonts w:ascii="Times New Roman" w:hAnsi="Times New Roman"/>
    </w:rPr>
  </w:style>
  <w:style w:type="character" w:customStyle="1" w:styleId="WW8Num11z0">
    <w:name w:val="WW8Num11z0"/>
    <w:rPr>
      <w:rFonts w:ascii="Symbol" w:hAnsi="Symbol"/>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2z0">
    <w:name w:val="WW8Num12z0"/>
    <w:rPr>
      <w:rFonts w:ascii="Symbol" w:hAnsi="Symbol"/>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WW8Num14z0">
    <w:name w:val="WW8Num14z0"/>
    <w:rPr>
      <w:u w:val="single"/>
    </w:rPr>
  </w:style>
  <w:style w:type="character" w:customStyle="1" w:styleId="WW8Num15z0">
    <w:name w:val="WW8Num15z0"/>
    <w:rPr>
      <w:rFonts w:ascii="Symbol" w:hAnsi="Symbol"/>
    </w:rPr>
  </w:style>
  <w:style w:type="character" w:customStyle="1" w:styleId="WW8Num15z1">
    <w:name w:val="WW8Num15z1"/>
    <w:rPr>
      <w:rFonts w:ascii="Courier New" w:hAnsi="Courier New"/>
    </w:rPr>
  </w:style>
  <w:style w:type="character" w:customStyle="1" w:styleId="WW8Num15z2">
    <w:name w:val="WW8Num15z2"/>
    <w:rPr>
      <w:rFonts w:ascii="Wingdings" w:hAnsi="Wingdings"/>
    </w:rPr>
  </w:style>
  <w:style w:type="character" w:customStyle="1" w:styleId="WW8Num21z0">
    <w:name w:val="WW8Num21z0"/>
    <w:rPr>
      <w:rFonts w:ascii="Symbol" w:hAnsi="Symbol"/>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rPr>
  </w:style>
  <w:style w:type="character" w:customStyle="1" w:styleId="WW8Num26z2">
    <w:name w:val="WW8Num26z2"/>
    <w:rPr>
      <w:rFonts w:ascii="Wingdings" w:hAnsi="Wingdings"/>
    </w:rPr>
  </w:style>
  <w:style w:type="character" w:customStyle="1" w:styleId="WW8Num29z0">
    <w:name w:val="WW8Num29z0"/>
    <w:rPr>
      <w:rFonts w:ascii="Symbol" w:hAnsi="Symbol"/>
    </w:rPr>
  </w:style>
  <w:style w:type="character" w:customStyle="1" w:styleId="WW8Num29z1">
    <w:name w:val="WW8Num29z1"/>
    <w:rPr>
      <w:rFonts w:ascii="Courier New" w:hAnsi="Courier New"/>
    </w:rPr>
  </w:style>
  <w:style w:type="character" w:customStyle="1" w:styleId="WW8Num29z2">
    <w:name w:val="WW8Num29z2"/>
    <w:rPr>
      <w:rFonts w:ascii="Wingdings" w:hAnsi="Wingdings"/>
    </w:rPr>
  </w:style>
  <w:style w:type="character" w:customStyle="1" w:styleId="WW8Num34z0">
    <w:name w:val="WW8Num34z0"/>
    <w:rPr>
      <w:rFonts w:ascii="Symbol" w:hAnsi="Symbol"/>
    </w:rPr>
  </w:style>
  <w:style w:type="character" w:customStyle="1" w:styleId="WW8Num34z1">
    <w:name w:val="WW8Num34z1"/>
    <w:rPr>
      <w:rFonts w:ascii="Courier New" w:hAnsi="Courier New"/>
    </w:rPr>
  </w:style>
  <w:style w:type="character" w:customStyle="1" w:styleId="WW8Num34z2">
    <w:name w:val="WW8Num34z2"/>
    <w:rPr>
      <w:rFonts w:ascii="Wingdings" w:hAnsi="Wingdings"/>
    </w:rPr>
  </w:style>
  <w:style w:type="character" w:customStyle="1" w:styleId="Liguvaikefont2">
    <w:name w:val="Lõigu vaikefont2"/>
  </w:style>
  <w:style w:type="character" w:customStyle="1" w:styleId="WW8Num6z0">
    <w:name w:val="WW8Num6z0"/>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Liguvaikefont1">
    <w:name w:val="Lõigu vaikefont1"/>
  </w:style>
  <w:style w:type="character" w:customStyle="1" w:styleId="JutumullitekstMrk">
    <w:name w:val="Jutumullitekst Märk"/>
    <w:rPr>
      <w:rFonts w:ascii="Tahoma" w:hAnsi="Tahoma"/>
      <w:sz w:val="16"/>
    </w:rPr>
  </w:style>
  <w:style w:type="character" w:customStyle="1" w:styleId="PisMrk">
    <w:name w:val="Päis Märk"/>
    <w:uiPriority w:val="99"/>
    <w:rPr>
      <w:sz w:val="22"/>
    </w:rPr>
  </w:style>
  <w:style w:type="character" w:customStyle="1" w:styleId="JalusMrk">
    <w:name w:val="Jalus Märk"/>
    <w:uiPriority w:val="99"/>
    <w:rPr>
      <w:sz w:val="22"/>
    </w:rPr>
  </w:style>
  <w:style w:type="character" w:customStyle="1" w:styleId="KehatekstMrk">
    <w:name w:val="Kehatekst Märk"/>
    <w:rPr>
      <w:rFonts w:ascii="Times New Roman" w:hAnsi="Times New Roman"/>
      <w:sz w:val="24"/>
    </w:rPr>
  </w:style>
  <w:style w:type="character" w:customStyle="1" w:styleId="NumberingSymbols">
    <w:name w:val="Numbering Symbols"/>
  </w:style>
  <w:style w:type="character" w:styleId="Tugev">
    <w:name w:val="Strong"/>
    <w:basedOn w:val="Liguvaikefont"/>
    <w:uiPriority w:val="22"/>
    <w:qFormat/>
    <w:rPr>
      <w:b/>
    </w:rPr>
  </w:style>
  <w:style w:type="character" w:customStyle="1" w:styleId="TiitelMrk">
    <w:name w:val="Tiitel Märk"/>
    <w:rPr>
      <w:b/>
      <w:sz w:val="24"/>
    </w:rPr>
  </w:style>
  <w:style w:type="character" w:styleId="Hperlink">
    <w:name w:val="Hyperlink"/>
    <w:basedOn w:val="Liguvaikefont"/>
    <w:uiPriority w:val="99"/>
    <w:rPr>
      <w:color w:val="3E7528"/>
      <w:u w:val="none"/>
    </w:rPr>
  </w:style>
  <w:style w:type="character" w:customStyle="1" w:styleId="Kommentaariviide1">
    <w:name w:val="Kommentaari viide1"/>
    <w:rPr>
      <w:sz w:val="16"/>
    </w:rPr>
  </w:style>
  <w:style w:type="character" w:customStyle="1" w:styleId="KommentaaritekstMrk">
    <w:name w:val="Kommentaari tekst Märk"/>
    <w:rPr>
      <w:rFonts w:ascii="Calibri" w:hAnsi="Calibri"/>
    </w:rPr>
  </w:style>
  <w:style w:type="character" w:customStyle="1" w:styleId="KommentaariteemaMrk">
    <w:name w:val="Kommentaari teema Märk"/>
    <w:rPr>
      <w:rFonts w:ascii="Calibri" w:hAnsi="Calibri"/>
      <w:b/>
    </w:rPr>
  </w:style>
  <w:style w:type="character" w:customStyle="1" w:styleId="Bullets">
    <w:name w:val="Bullets"/>
    <w:rPr>
      <w:rFonts w:ascii="OpenSymbol" w:eastAsia="Times New Roman" w:hAnsi="OpenSymbol"/>
    </w:rPr>
  </w:style>
  <w:style w:type="paragraph" w:customStyle="1" w:styleId="Heading">
    <w:name w:val="Heading"/>
    <w:basedOn w:val="Normaallaad"/>
    <w:next w:val="Kehatekst"/>
    <w:pPr>
      <w:keepNext/>
      <w:spacing w:before="240" w:after="120"/>
    </w:pPr>
    <w:rPr>
      <w:rFonts w:ascii="Arial" w:eastAsia="Microsoft YaHei" w:hAnsi="Arial" w:cs="Mangal"/>
      <w:sz w:val="28"/>
      <w:szCs w:val="28"/>
    </w:rPr>
  </w:style>
  <w:style w:type="paragraph" w:styleId="Kehatekst">
    <w:name w:val="Body Text"/>
    <w:basedOn w:val="Normaallaad"/>
    <w:link w:val="KehatekstMrk1"/>
    <w:uiPriority w:val="99"/>
    <w:pPr>
      <w:spacing w:after="0" w:line="240" w:lineRule="auto"/>
      <w:jc w:val="both"/>
    </w:pPr>
    <w:rPr>
      <w:rFonts w:ascii="Times New Roman" w:hAnsi="Times New Roman"/>
      <w:sz w:val="24"/>
      <w:szCs w:val="24"/>
    </w:rPr>
  </w:style>
  <w:style w:type="character" w:customStyle="1" w:styleId="KehatekstMrk1">
    <w:name w:val="Kehatekst Märk1"/>
    <w:basedOn w:val="Liguvaikefont"/>
    <w:link w:val="Kehatekst"/>
    <w:uiPriority w:val="99"/>
    <w:semiHidden/>
    <w:rPr>
      <w:rFonts w:ascii="Calibri" w:hAnsi="Calibri"/>
      <w:sz w:val="22"/>
      <w:szCs w:val="22"/>
      <w:lang w:eastAsia="ar-SA"/>
    </w:rPr>
  </w:style>
  <w:style w:type="paragraph" w:styleId="Loend">
    <w:name w:val="List"/>
    <w:basedOn w:val="Kehatekst"/>
    <w:uiPriority w:val="99"/>
    <w:rPr>
      <w:rFonts w:cs="Mangal"/>
    </w:rPr>
  </w:style>
  <w:style w:type="paragraph" w:customStyle="1" w:styleId="Caption2">
    <w:name w:val="Caption2"/>
    <w:basedOn w:val="Normaallaad"/>
    <w:pPr>
      <w:suppressLineNumbers/>
      <w:spacing w:before="120" w:after="120"/>
    </w:pPr>
    <w:rPr>
      <w:i/>
      <w:iCs/>
      <w:sz w:val="24"/>
      <w:szCs w:val="24"/>
    </w:rPr>
  </w:style>
  <w:style w:type="paragraph" w:customStyle="1" w:styleId="Index">
    <w:name w:val="Index"/>
    <w:basedOn w:val="Normaallaad"/>
    <w:pPr>
      <w:suppressLineNumbers/>
    </w:pPr>
    <w:rPr>
      <w:rFonts w:cs="Mangal"/>
    </w:rPr>
  </w:style>
  <w:style w:type="paragraph" w:customStyle="1" w:styleId="Caption1">
    <w:name w:val="Caption1"/>
    <w:basedOn w:val="Normaallaad"/>
    <w:pPr>
      <w:suppressLineNumbers/>
      <w:spacing w:before="120" w:after="120"/>
    </w:pPr>
    <w:rPr>
      <w:rFonts w:cs="Mangal"/>
      <w:i/>
      <w:iCs/>
      <w:sz w:val="24"/>
      <w:szCs w:val="24"/>
    </w:rPr>
  </w:style>
  <w:style w:type="paragraph" w:styleId="Jutumullitekst">
    <w:name w:val="Balloon Text"/>
    <w:basedOn w:val="Normaallaad"/>
    <w:link w:val="JutumullitekstMrk1"/>
    <w:uiPriority w:val="99"/>
    <w:pPr>
      <w:spacing w:after="0" w:line="240" w:lineRule="auto"/>
    </w:pPr>
    <w:rPr>
      <w:rFonts w:ascii="Tahoma" w:hAnsi="Tahoma" w:cs="Tahoma"/>
      <w:sz w:val="16"/>
      <w:szCs w:val="16"/>
    </w:rPr>
  </w:style>
  <w:style w:type="character" w:customStyle="1" w:styleId="JutumullitekstMrk1">
    <w:name w:val="Jutumullitekst Märk1"/>
    <w:basedOn w:val="Liguvaikefont"/>
    <w:link w:val="Jutumullitekst"/>
    <w:uiPriority w:val="99"/>
    <w:semiHidden/>
    <w:rPr>
      <w:rFonts w:ascii="Segoe UI" w:hAnsi="Segoe UI" w:cs="Segoe UI"/>
      <w:sz w:val="18"/>
      <w:szCs w:val="18"/>
      <w:lang w:eastAsia="ar-SA"/>
    </w:rPr>
  </w:style>
  <w:style w:type="paragraph" w:styleId="Pis">
    <w:name w:val="header"/>
    <w:basedOn w:val="Normaallaad"/>
    <w:link w:val="PisMrk1"/>
    <w:uiPriority w:val="99"/>
    <w:pPr>
      <w:tabs>
        <w:tab w:val="center" w:pos="4513"/>
        <w:tab w:val="right" w:pos="9026"/>
      </w:tabs>
    </w:pPr>
  </w:style>
  <w:style w:type="character" w:customStyle="1" w:styleId="PisMrk1">
    <w:name w:val="Päis Märk1"/>
    <w:basedOn w:val="Liguvaikefont"/>
    <w:link w:val="Pis"/>
    <w:uiPriority w:val="99"/>
    <w:semiHidden/>
    <w:rPr>
      <w:rFonts w:ascii="Calibri" w:hAnsi="Calibri"/>
      <w:sz w:val="22"/>
      <w:szCs w:val="22"/>
      <w:lang w:eastAsia="ar-SA"/>
    </w:rPr>
  </w:style>
  <w:style w:type="paragraph" w:styleId="Jalus">
    <w:name w:val="footer"/>
    <w:basedOn w:val="Normaallaad"/>
    <w:link w:val="JalusMrk1"/>
    <w:uiPriority w:val="99"/>
    <w:pPr>
      <w:tabs>
        <w:tab w:val="center" w:pos="4513"/>
        <w:tab w:val="right" w:pos="9026"/>
      </w:tabs>
    </w:pPr>
  </w:style>
  <w:style w:type="character" w:customStyle="1" w:styleId="JalusMrk1">
    <w:name w:val="Jalus Märk1"/>
    <w:basedOn w:val="Liguvaikefont"/>
    <w:link w:val="Jalus"/>
    <w:uiPriority w:val="99"/>
    <w:semiHidden/>
    <w:rPr>
      <w:rFonts w:ascii="Calibri" w:hAnsi="Calibri"/>
      <w:sz w:val="22"/>
      <w:szCs w:val="22"/>
      <w:lang w:eastAsia="ar-SA"/>
    </w:rPr>
  </w:style>
  <w:style w:type="paragraph" w:customStyle="1" w:styleId="TableContents">
    <w:name w:val="Table Contents"/>
    <w:basedOn w:val="Normaallaad"/>
    <w:pPr>
      <w:suppressLineNumbers/>
    </w:pPr>
  </w:style>
  <w:style w:type="paragraph" w:customStyle="1" w:styleId="TableHeading">
    <w:name w:val="Table Heading"/>
    <w:basedOn w:val="TableContents"/>
    <w:pPr>
      <w:jc w:val="center"/>
    </w:pPr>
    <w:rPr>
      <w:b/>
      <w:bCs/>
    </w:rPr>
  </w:style>
  <w:style w:type="paragraph" w:customStyle="1" w:styleId="Tiitel">
    <w:name w:val="Tiitel"/>
    <w:basedOn w:val="Normaallaad"/>
    <w:next w:val="Alapealkiri"/>
    <w:qFormat/>
    <w:pPr>
      <w:suppressAutoHyphens w:val="0"/>
      <w:spacing w:after="0" w:line="240" w:lineRule="auto"/>
      <w:jc w:val="center"/>
    </w:pPr>
    <w:rPr>
      <w:rFonts w:ascii="Times New Roman" w:hAnsi="Times New Roman"/>
      <w:b/>
      <w:bCs/>
      <w:sz w:val="24"/>
      <w:szCs w:val="24"/>
    </w:rPr>
  </w:style>
  <w:style w:type="paragraph" w:styleId="Alapealkiri">
    <w:name w:val="Subtitle"/>
    <w:basedOn w:val="Heading"/>
    <w:next w:val="Kehatekst"/>
    <w:link w:val="AlapealkiriMrk"/>
    <w:uiPriority w:val="11"/>
    <w:qFormat/>
    <w:pPr>
      <w:jc w:val="center"/>
    </w:pPr>
    <w:rPr>
      <w:i/>
      <w:iCs/>
    </w:rPr>
  </w:style>
  <w:style w:type="character" w:customStyle="1" w:styleId="AlapealkiriMrk">
    <w:name w:val="Alapealkiri Märk"/>
    <w:basedOn w:val="Liguvaikefont"/>
    <w:link w:val="Alapealkiri"/>
    <w:uiPriority w:val="11"/>
    <w:rPr>
      <w:rFonts w:asciiTheme="majorHAnsi" w:eastAsiaTheme="majorEastAsia" w:hAnsiTheme="majorHAnsi" w:cstheme="majorBidi"/>
      <w:sz w:val="24"/>
      <w:szCs w:val="24"/>
      <w:lang w:eastAsia="ar-SA"/>
    </w:rPr>
  </w:style>
  <w:style w:type="paragraph" w:customStyle="1" w:styleId="Kommentaaritekst1">
    <w:name w:val="Kommentaari tekst1"/>
    <w:basedOn w:val="Normaallaad"/>
    <w:rPr>
      <w:sz w:val="20"/>
      <w:szCs w:val="20"/>
    </w:rPr>
  </w:style>
  <w:style w:type="paragraph" w:styleId="Kommentaaritekst">
    <w:name w:val="annotation text"/>
    <w:basedOn w:val="Normaallaad"/>
    <w:link w:val="KommentaaritekstMrk1"/>
    <w:uiPriority w:val="99"/>
    <w:semiHidden/>
    <w:unhideWhenUsed/>
    <w:rPr>
      <w:sz w:val="20"/>
      <w:szCs w:val="20"/>
    </w:rPr>
  </w:style>
  <w:style w:type="character" w:customStyle="1" w:styleId="KommentaaritekstMrk1">
    <w:name w:val="Kommentaari tekst Märk1"/>
    <w:basedOn w:val="Liguvaikefont"/>
    <w:link w:val="Kommentaaritekst"/>
    <w:uiPriority w:val="99"/>
    <w:semiHidden/>
    <w:rPr>
      <w:rFonts w:ascii="Calibri" w:hAnsi="Calibri"/>
      <w:lang w:eastAsia="ar-SA"/>
    </w:rPr>
  </w:style>
  <w:style w:type="paragraph" w:styleId="Kommentaariteema">
    <w:name w:val="annotation subject"/>
    <w:basedOn w:val="Kommentaaritekst1"/>
    <w:next w:val="Kommentaaritekst1"/>
    <w:link w:val="KommentaariteemaMrk1"/>
    <w:uiPriority w:val="99"/>
    <w:rPr>
      <w:b/>
      <w:bCs/>
    </w:rPr>
  </w:style>
  <w:style w:type="character" w:customStyle="1" w:styleId="KommentaariteemaMrk1">
    <w:name w:val="Kommentaari teema Märk1"/>
    <w:basedOn w:val="KommentaaritekstMrk1"/>
    <w:link w:val="Kommentaariteema"/>
    <w:uiPriority w:val="99"/>
    <w:semiHidden/>
    <w:rPr>
      <w:rFonts w:ascii="Calibri" w:hAnsi="Calibri"/>
      <w:b/>
      <w:bCs/>
      <w:lang w:eastAsia="ar-SA"/>
    </w:rPr>
  </w:style>
  <w:style w:type="paragraph" w:styleId="Normaallaadveeb">
    <w:name w:val="Normal (Web)"/>
    <w:basedOn w:val="Normaallaad"/>
    <w:uiPriority w:val="99"/>
    <w:semiHidden/>
    <w:unhideWhenUsed/>
    <w:qFormat/>
    <w:rsid w:val="002A78C8"/>
    <w:pPr>
      <w:suppressAutoHyphens w:val="0"/>
      <w:spacing w:beforeAutospacing="1" w:after="160" w:afterAutospacing="1" w:line="240" w:lineRule="auto"/>
    </w:pPr>
    <w:rPr>
      <w:rFonts w:ascii="Times New Roman" w:hAnsi="Times New Roman"/>
      <w:color w:val="00000A"/>
      <w:sz w:val="24"/>
      <w:szCs w:val="24"/>
      <w:lang w:eastAsia="et-EE"/>
    </w:rPr>
  </w:style>
  <w:style w:type="table" w:styleId="Kontuurtabel">
    <w:name w:val="Table Grid"/>
    <w:basedOn w:val="Normaaltabel"/>
    <w:uiPriority w:val="39"/>
    <w:rsid w:val="00F273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854E6E"/>
    <w:pPr>
      <w:ind w:left="708"/>
    </w:pPr>
  </w:style>
  <w:style w:type="character" w:styleId="Vaevumrgatavrhutus">
    <w:name w:val="Subtle Emphasis"/>
    <w:basedOn w:val="Liguvaikefont"/>
    <w:uiPriority w:val="19"/>
    <w:qFormat/>
    <w:rsid w:val="00B64360"/>
    <w:rPr>
      <w:i/>
      <w:iCs/>
      <w:color w:val="404040" w:themeColor="text1" w:themeTint="BF"/>
    </w:rPr>
  </w:style>
  <w:style w:type="paragraph" w:customStyle="1" w:styleId="Default">
    <w:name w:val="Default"/>
    <w:rsid w:val="0069652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57071">
      <w:bodyDiv w:val="1"/>
      <w:marLeft w:val="0"/>
      <w:marRight w:val="0"/>
      <w:marTop w:val="0"/>
      <w:marBottom w:val="0"/>
      <w:divBdr>
        <w:top w:val="none" w:sz="0" w:space="0" w:color="auto"/>
        <w:left w:val="none" w:sz="0" w:space="0" w:color="auto"/>
        <w:bottom w:val="none" w:sz="0" w:space="0" w:color="auto"/>
        <w:right w:val="none" w:sz="0" w:space="0" w:color="auto"/>
      </w:divBdr>
    </w:div>
    <w:div w:id="25063404">
      <w:bodyDiv w:val="1"/>
      <w:marLeft w:val="0"/>
      <w:marRight w:val="0"/>
      <w:marTop w:val="0"/>
      <w:marBottom w:val="0"/>
      <w:divBdr>
        <w:top w:val="none" w:sz="0" w:space="0" w:color="auto"/>
        <w:left w:val="none" w:sz="0" w:space="0" w:color="auto"/>
        <w:bottom w:val="none" w:sz="0" w:space="0" w:color="auto"/>
        <w:right w:val="none" w:sz="0" w:space="0" w:color="auto"/>
      </w:divBdr>
    </w:div>
    <w:div w:id="25954416">
      <w:bodyDiv w:val="1"/>
      <w:marLeft w:val="0"/>
      <w:marRight w:val="0"/>
      <w:marTop w:val="0"/>
      <w:marBottom w:val="0"/>
      <w:divBdr>
        <w:top w:val="none" w:sz="0" w:space="0" w:color="auto"/>
        <w:left w:val="none" w:sz="0" w:space="0" w:color="auto"/>
        <w:bottom w:val="none" w:sz="0" w:space="0" w:color="auto"/>
        <w:right w:val="none" w:sz="0" w:space="0" w:color="auto"/>
      </w:divBdr>
    </w:div>
    <w:div w:id="38936683">
      <w:bodyDiv w:val="1"/>
      <w:marLeft w:val="0"/>
      <w:marRight w:val="0"/>
      <w:marTop w:val="0"/>
      <w:marBottom w:val="0"/>
      <w:divBdr>
        <w:top w:val="none" w:sz="0" w:space="0" w:color="auto"/>
        <w:left w:val="none" w:sz="0" w:space="0" w:color="auto"/>
        <w:bottom w:val="none" w:sz="0" w:space="0" w:color="auto"/>
        <w:right w:val="none" w:sz="0" w:space="0" w:color="auto"/>
      </w:divBdr>
    </w:div>
    <w:div w:id="49153115">
      <w:bodyDiv w:val="1"/>
      <w:marLeft w:val="0"/>
      <w:marRight w:val="0"/>
      <w:marTop w:val="0"/>
      <w:marBottom w:val="0"/>
      <w:divBdr>
        <w:top w:val="none" w:sz="0" w:space="0" w:color="auto"/>
        <w:left w:val="none" w:sz="0" w:space="0" w:color="auto"/>
        <w:bottom w:val="none" w:sz="0" w:space="0" w:color="auto"/>
        <w:right w:val="none" w:sz="0" w:space="0" w:color="auto"/>
      </w:divBdr>
    </w:div>
    <w:div w:id="90510141">
      <w:bodyDiv w:val="1"/>
      <w:marLeft w:val="0"/>
      <w:marRight w:val="0"/>
      <w:marTop w:val="0"/>
      <w:marBottom w:val="0"/>
      <w:divBdr>
        <w:top w:val="none" w:sz="0" w:space="0" w:color="auto"/>
        <w:left w:val="none" w:sz="0" w:space="0" w:color="auto"/>
        <w:bottom w:val="none" w:sz="0" w:space="0" w:color="auto"/>
        <w:right w:val="none" w:sz="0" w:space="0" w:color="auto"/>
      </w:divBdr>
    </w:div>
    <w:div w:id="92095154">
      <w:bodyDiv w:val="1"/>
      <w:marLeft w:val="0"/>
      <w:marRight w:val="0"/>
      <w:marTop w:val="0"/>
      <w:marBottom w:val="0"/>
      <w:divBdr>
        <w:top w:val="none" w:sz="0" w:space="0" w:color="auto"/>
        <w:left w:val="none" w:sz="0" w:space="0" w:color="auto"/>
        <w:bottom w:val="none" w:sz="0" w:space="0" w:color="auto"/>
        <w:right w:val="none" w:sz="0" w:space="0" w:color="auto"/>
      </w:divBdr>
    </w:div>
    <w:div w:id="124546715">
      <w:bodyDiv w:val="1"/>
      <w:marLeft w:val="0"/>
      <w:marRight w:val="0"/>
      <w:marTop w:val="0"/>
      <w:marBottom w:val="0"/>
      <w:divBdr>
        <w:top w:val="none" w:sz="0" w:space="0" w:color="auto"/>
        <w:left w:val="none" w:sz="0" w:space="0" w:color="auto"/>
        <w:bottom w:val="none" w:sz="0" w:space="0" w:color="auto"/>
        <w:right w:val="none" w:sz="0" w:space="0" w:color="auto"/>
      </w:divBdr>
    </w:div>
    <w:div w:id="208886935">
      <w:bodyDiv w:val="1"/>
      <w:marLeft w:val="0"/>
      <w:marRight w:val="0"/>
      <w:marTop w:val="0"/>
      <w:marBottom w:val="0"/>
      <w:divBdr>
        <w:top w:val="none" w:sz="0" w:space="0" w:color="auto"/>
        <w:left w:val="none" w:sz="0" w:space="0" w:color="auto"/>
        <w:bottom w:val="none" w:sz="0" w:space="0" w:color="auto"/>
        <w:right w:val="none" w:sz="0" w:space="0" w:color="auto"/>
      </w:divBdr>
    </w:div>
    <w:div w:id="218514426">
      <w:bodyDiv w:val="1"/>
      <w:marLeft w:val="0"/>
      <w:marRight w:val="0"/>
      <w:marTop w:val="0"/>
      <w:marBottom w:val="0"/>
      <w:divBdr>
        <w:top w:val="none" w:sz="0" w:space="0" w:color="auto"/>
        <w:left w:val="none" w:sz="0" w:space="0" w:color="auto"/>
        <w:bottom w:val="none" w:sz="0" w:space="0" w:color="auto"/>
        <w:right w:val="none" w:sz="0" w:space="0" w:color="auto"/>
      </w:divBdr>
    </w:div>
    <w:div w:id="269239934">
      <w:bodyDiv w:val="1"/>
      <w:marLeft w:val="0"/>
      <w:marRight w:val="0"/>
      <w:marTop w:val="0"/>
      <w:marBottom w:val="0"/>
      <w:divBdr>
        <w:top w:val="none" w:sz="0" w:space="0" w:color="auto"/>
        <w:left w:val="none" w:sz="0" w:space="0" w:color="auto"/>
        <w:bottom w:val="none" w:sz="0" w:space="0" w:color="auto"/>
        <w:right w:val="none" w:sz="0" w:space="0" w:color="auto"/>
      </w:divBdr>
    </w:div>
    <w:div w:id="286740262">
      <w:bodyDiv w:val="1"/>
      <w:marLeft w:val="0"/>
      <w:marRight w:val="0"/>
      <w:marTop w:val="0"/>
      <w:marBottom w:val="0"/>
      <w:divBdr>
        <w:top w:val="none" w:sz="0" w:space="0" w:color="auto"/>
        <w:left w:val="none" w:sz="0" w:space="0" w:color="auto"/>
        <w:bottom w:val="none" w:sz="0" w:space="0" w:color="auto"/>
        <w:right w:val="none" w:sz="0" w:space="0" w:color="auto"/>
      </w:divBdr>
    </w:div>
    <w:div w:id="326372950">
      <w:bodyDiv w:val="1"/>
      <w:marLeft w:val="0"/>
      <w:marRight w:val="0"/>
      <w:marTop w:val="0"/>
      <w:marBottom w:val="0"/>
      <w:divBdr>
        <w:top w:val="none" w:sz="0" w:space="0" w:color="auto"/>
        <w:left w:val="none" w:sz="0" w:space="0" w:color="auto"/>
        <w:bottom w:val="none" w:sz="0" w:space="0" w:color="auto"/>
        <w:right w:val="none" w:sz="0" w:space="0" w:color="auto"/>
      </w:divBdr>
    </w:div>
    <w:div w:id="349377292">
      <w:bodyDiv w:val="1"/>
      <w:marLeft w:val="0"/>
      <w:marRight w:val="0"/>
      <w:marTop w:val="0"/>
      <w:marBottom w:val="0"/>
      <w:divBdr>
        <w:top w:val="none" w:sz="0" w:space="0" w:color="auto"/>
        <w:left w:val="none" w:sz="0" w:space="0" w:color="auto"/>
        <w:bottom w:val="none" w:sz="0" w:space="0" w:color="auto"/>
        <w:right w:val="none" w:sz="0" w:space="0" w:color="auto"/>
      </w:divBdr>
    </w:div>
    <w:div w:id="413627797">
      <w:bodyDiv w:val="1"/>
      <w:marLeft w:val="0"/>
      <w:marRight w:val="0"/>
      <w:marTop w:val="0"/>
      <w:marBottom w:val="0"/>
      <w:divBdr>
        <w:top w:val="none" w:sz="0" w:space="0" w:color="auto"/>
        <w:left w:val="none" w:sz="0" w:space="0" w:color="auto"/>
        <w:bottom w:val="none" w:sz="0" w:space="0" w:color="auto"/>
        <w:right w:val="none" w:sz="0" w:space="0" w:color="auto"/>
      </w:divBdr>
    </w:div>
    <w:div w:id="428934027">
      <w:bodyDiv w:val="1"/>
      <w:marLeft w:val="0"/>
      <w:marRight w:val="0"/>
      <w:marTop w:val="0"/>
      <w:marBottom w:val="0"/>
      <w:divBdr>
        <w:top w:val="none" w:sz="0" w:space="0" w:color="auto"/>
        <w:left w:val="none" w:sz="0" w:space="0" w:color="auto"/>
        <w:bottom w:val="none" w:sz="0" w:space="0" w:color="auto"/>
        <w:right w:val="none" w:sz="0" w:space="0" w:color="auto"/>
      </w:divBdr>
    </w:div>
    <w:div w:id="432866647">
      <w:bodyDiv w:val="1"/>
      <w:marLeft w:val="0"/>
      <w:marRight w:val="0"/>
      <w:marTop w:val="0"/>
      <w:marBottom w:val="0"/>
      <w:divBdr>
        <w:top w:val="none" w:sz="0" w:space="0" w:color="auto"/>
        <w:left w:val="none" w:sz="0" w:space="0" w:color="auto"/>
        <w:bottom w:val="none" w:sz="0" w:space="0" w:color="auto"/>
        <w:right w:val="none" w:sz="0" w:space="0" w:color="auto"/>
      </w:divBdr>
    </w:div>
    <w:div w:id="438139169">
      <w:bodyDiv w:val="1"/>
      <w:marLeft w:val="0"/>
      <w:marRight w:val="0"/>
      <w:marTop w:val="0"/>
      <w:marBottom w:val="0"/>
      <w:divBdr>
        <w:top w:val="none" w:sz="0" w:space="0" w:color="auto"/>
        <w:left w:val="none" w:sz="0" w:space="0" w:color="auto"/>
        <w:bottom w:val="none" w:sz="0" w:space="0" w:color="auto"/>
        <w:right w:val="none" w:sz="0" w:space="0" w:color="auto"/>
      </w:divBdr>
    </w:div>
    <w:div w:id="447815878">
      <w:bodyDiv w:val="1"/>
      <w:marLeft w:val="0"/>
      <w:marRight w:val="0"/>
      <w:marTop w:val="0"/>
      <w:marBottom w:val="0"/>
      <w:divBdr>
        <w:top w:val="none" w:sz="0" w:space="0" w:color="auto"/>
        <w:left w:val="none" w:sz="0" w:space="0" w:color="auto"/>
        <w:bottom w:val="none" w:sz="0" w:space="0" w:color="auto"/>
        <w:right w:val="none" w:sz="0" w:space="0" w:color="auto"/>
      </w:divBdr>
    </w:div>
    <w:div w:id="468280946">
      <w:bodyDiv w:val="1"/>
      <w:marLeft w:val="0"/>
      <w:marRight w:val="0"/>
      <w:marTop w:val="0"/>
      <w:marBottom w:val="0"/>
      <w:divBdr>
        <w:top w:val="none" w:sz="0" w:space="0" w:color="auto"/>
        <w:left w:val="none" w:sz="0" w:space="0" w:color="auto"/>
        <w:bottom w:val="none" w:sz="0" w:space="0" w:color="auto"/>
        <w:right w:val="none" w:sz="0" w:space="0" w:color="auto"/>
      </w:divBdr>
    </w:div>
    <w:div w:id="493377695">
      <w:bodyDiv w:val="1"/>
      <w:marLeft w:val="0"/>
      <w:marRight w:val="0"/>
      <w:marTop w:val="0"/>
      <w:marBottom w:val="0"/>
      <w:divBdr>
        <w:top w:val="none" w:sz="0" w:space="0" w:color="auto"/>
        <w:left w:val="none" w:sz="0" w:space="0" w:color="auto"/>
        <w:bottom w:val="none" w:sz="0" w:space="0" w:color="auto"/>
        <w:right w:val="none" w:sz="0" w:space="0" w:color="auto"/>
      </w:divBdr>
    </w:div>
    <w:div w:id="493573051">
      <w:bodyDiv w:val="1"/>
      <w:marLeft w:val="0"/>
      <w:marRight w:val="0"/>
      <w:marTop w:val="0"/>
      <w:marBottom w:val="0"/>
      <w:divBdr>
        <w:top w:val="none" w:sz="0" w:space="0" w:color="auto"/>
        <w:left w:val="none" w:sz="0" w:space="0" w:color="auto"/>
        <w:bottom w:val="none" w:sz="0" w:space="0" w:color="auto"/>
        <w:right w:val="none" w:sz="0" w:space="0" w:color="auto"/>
      </w:divBdr>
    </w:div>
    <w:div w:id="496699752">
      <w:bodyDiv w:val="1"/>
      <w:marLeft w:val="0"/>
      <w:marRight w:val="0"/>
      <w:marTop w:val="0"/>
      <w:marBottom w:val="0"/>
      <w:divBdr>
        <w:top w:val="none" w:sz="0" w:space="0" w:color="auto"/>
        <w:left w:val="none" w:sz="0" w:space="0" w:color="auto"/>
        <w:bottom w:val="none" w:sz="0" w:space="0" w:color="auto"/>
        <w:right w:val="none" w:sz="0" w:space="0" w:color="auto"/>
      </w:divBdr>
    </w:div>
    <w:div w:id="511644837">
      <w:bodyDiv w:val="1"/>
      <w:marLeft w:val="0"/>
      <w:marRight w:val="0"/>
      <w:marTop w:val="0"/>
      <w:marBottom w:val="0"/>
      <w:divBdr>
        <w:top w:val="none" w:sz="0" w:space="0" w:color="auto"/>
        <w:left w:val="none" w:sz="0" w:space="0" w:color="auto"/>
        <w:bottom w:val="none" w:sz="0" w:space="0" w:color="auto"/>
        <w:right w:val="none" w:sz="0" w:space="0" w:color="auto"/>
      </w:divBdr>
    </w:div>
    <w:div w:id="523400850">
      <w:bodyDiv w:val="1"/>
      <w:marLeft w:val="0"/>
      <w:marRight w:val="0"/>
      <w:marTop w:val="0"/>
      <w:marBottom w:val="0"/>
      <w:divBdr>
        <w:top w:val="none" w:sz="0" w:space="0" w:color="auto"/>
        <w:left w:val="none" w:sz="0" w:space="0" w:color="auto"/>
        <w:bottom w:val="none" w:sz="0" w:space="0" w:color="auto"/>
        <w:right w:val="none" w:sz="0" w:space="0" w:color="auto"/>
      </w:divBdr>
    </w:div>
    <w:div w:id="527064244">
      <w:bodyDiv w:val="1"/>
      <w:marLeft w:val="0"/>
      <w:marRight w:val="0"/>
      <w:marTop w:val="0"/>
      <w:marBottom w:val="0"/>
      <w:divBdr>
        <w:top w:val="none" w:sz="0" w:space="0" w:color="auto"/>
        <w:left w:val="none" w:sz="0" w:space="0" w:color="auto"/>
        <w:bottom w:val="none" w:sz="0" w:space="0" w:color="auto"/>
        <w:right w:val="none" w:sz="0" w:space="0" w:color="auto"/>
      </w:divBdr>
    </w:div>
    <w:div w:id="586765700">
      <w:bodyDiv w:val="1"/>
      <w:marLeft w:val="0"/>
      <w:marRight w:val="0"/>
      <w:marTop w:val="0"/>
      <w:marBottom w:val="0"/>
      <w:divBdr>
        <w:top w:val="none" w:sz="0" w:space="0" w:color="auto"/>
        <w:left w:val="none" w:sz="0" w:space="0" w:color="auto"/>
        <w:bottom w:val="none" w:sz="0" w:space="0" w:color="auto"/>
        <w:right w:val="none" w:sz="0" w:space="0" w:color="auto"/>
      </w:divBdr>
    </w:div>
    <w:div w:id="606157961">
      <w:bodyDiv w:val="1"/>
      <w:marLeft w:val="0"/>
      <w:marRight w:val="0"/>
      <w:marTop w:val="0"/>
      <w:marBottom w:val="0"/>
      <w:divBdr>
        <w:top w:val="none" w:sz="0" w:space="0" w:color="auto"/>
        <w:left w:val="none" w:sz="0" w:space="0" w:color="auto"/>
        <w:bottom w:val="none" w:sz="0" w:space="0" w:color="auto"/>
        <w:right w:val="none" w:sz="0" w:space="0" w:color="auto"/>
      </w:divBdr>
    </w:div>
    <w:div w:id="620721259">
      <w:bodyDiv w:val="1"/>
      <w:marLeft w:val="0"/>
      <w:marRight w:val="0"/>
      <w:marTop w:val="0"/>
      <w:marBottom w:val="0"/>
      <w:divBdr>
        <w:top w:val="none" w:sz="0" w:space="0" w:color="auto"/>
        <w:left w:val="none" w:sz="0" w:space="0" w:color="auto"/>
        <w:bottom w:val="none" w:sz="0" w:space="0" w:color="auto"/>
        <w:right w:val="none" w:sz="0" w:space="0" w:color="auto"/>
      </w:divBdr>
    </w:div>
    <w:div w:id="629476656">
      <w:bodyDiv w:val="1"/>
      <w:marLeft w:val="0"/>
      <w:marRight w:val="0"/>
      <w:marTop w:val="0"/>
      <w:marBottom w:val="0"/>
      <w:divBdr>
        <w:top w:val="none" w:sz="0" w:space="0" w:color="auto"/>
        <w:left w:val="none" w:sz="0" w:space="0" w:color="auto"/>
        <w:bottom w:val="none" w:sz="0" w:space="0" w:color="auto"/>
        <w:right w:val="none" w:sz="0" w:space="0" w:color="auto"/>
      </w:divBdr>
    </w:div>
    <w:div w:id="678697483">
      <w:bodyDiv w:val="1"/>
      <w:marLeft w:val="0"/>
      <w:marRight w:val="0"/>
      <w:marTop w:val="0"/>
      <w:marBottom w:val="0"/>
      <w:divBdr>
        <w:top w:val="none" w:sz="0" w:space="0" w:color="auto"/>
        <w:left w:val="none" w:sz="0" w:space="0" w:color="auto"/>
        <w:bottom w:val="none" w:sz="0" w:space="0" w:color="auto"/>
        <w:right w:val="none" w:sz="0" w:space="0" w:color="auto"/>
      </w:divBdr>
    </w:div>
    <w:div w:id="724256492">
      <w:bodyDiv w:val="1"/>
      <w:marLeft w:val="0"/>
      <w:marRight w:val="0"/>
      <w:marTop w:val="0"/>
      <w:marBottom w:val="0"/>
      <w:divBdr>
        <w:top w:val="none" w:sz="0" w:space="0" w:color="auto"/>
        <w:left w:val="none" w:sz="0" w:space="0" w:color="auto"/>
        <w:bottom w:val="none" w:sz="0" w:space="0" w:color="auto"/>
        <w:right w:val="none" w:sz="0" w:space="0" w:color="auto"/>
      </w:divBdr>
    </w:div>
    <w:div w:id="750663600">
      <w:bodyDiv w:val="1"/>
      <w:marLeft w:val="0"/>
      <w:marRight w:val="0"/>
      <w:marTop w:val="0"/>
      <w:marBottom w:val="0"/>
      <w:divBdr>
        <w:top w:val="none" w:sz="0" w:space="0" w:color="auto"/>
        <w:left w:val="none" w:sz="0" w:space="0" w:color="auto"/>
        <w:bottom w:val="none" w:sz="0" w:space="0" w:color="auto"/>
        <w:right w:val="none" w:sz="0" w:space="0" w:color="auto"/>
      </w:divBdr>
    </w:div>
    <w:div w:id="771167249">
      <w:bodyDiv w:val="1"/>
      <w:marLeft w:val="0"/>
      <w:marRight w:val="0"/>
      <w:marTop w:val="0"/>
      <w:marBottom w:val="0"/>
      <w:divBdr>
        <w:top w:val="none" w:sz="0" w:space="0" w:color="auto"/>
        <w:left w:val="none" w:sz="0" w:space="0" w:color="auto"/>
        <w:bottom w:val="none" w:sz="0" w:space="0" w:color="auto"/>
        <w:right w:val="none" w:sz="0" w:space="0" w:color="auto"/>
      </w:divBdr>
    </w:div>
    <w:div w:id="776171076">
      <w:bodyDiv w:val="1"/>
      <w:marLeft w:val="0"/>
      <w:marRight w:val="0"/>
      <w:marTop w:val="0"/>
      <w:marBottom w:val="0"/>
      <w:divBdr>
        <w:top w:val="none" w:sz="0" w:space="0" w:color="auto"/>
        <w:left w:val="none" w:sz="0" w:space="0" w:color="auto"/>
        <w:bottom w:val="none" w:sz="0" w:space="0" w:color="auto"/>
        <w:right w:val="none" w:sz="0" w:space="0" w:color="auto"/>
      </w:divBdr>
    </w:div>
    <w:div w:id="799540282">
      <w:bodyDiv w:val="1"/>
      <w:marLeft w:val="0"/>
      <w:marRight w:val="0"/>
      <w:marTop w:val="0"/>
      <w:marBottom w:val="0"/>
      <w:divBdr>
        <w:top w:val="none" w:sz="0" w:space="0" w:color="auto"/>
        <w:left w:val="none" w:sz="0" w:space="0" w:color="auto"/>
        <w:bottom w:val="none" w:sz="0" w:space="0" w:color="auto"/>
        <w:right w:val="none" w:sz="0" w:space="0" w:color="auto"/>
      </w:divBdr>
    </w:div>
    <w:div w:id="825047714">
      <w:bodyDiv w:val="1"/>
      <w:marLeft w:val="0"/>
      <w:marRight w:val="0"/>
      <w:marTop w:val="0"/>
      <w:marBottom w:val="0"/>
      <w:divBdr>
        <w:top w:val="none" w:sz="0" w:space="0" w:color="auto"/>
        <w:left w:val="none" w:sz="0" w:space="0" w:color="auto"/>
        <w:bottom w:val="none" w:sz="0" w:space="0" w:color="auto"/>
        <w:right w:val="none" w:sz="0" w:space="0" w:color="auto"/>
      </w:divBdr>
    </w:div>
    <w:div w:id="825516220">
      <w:bodyDiv w:val="1"/>
      <w:marLeft w:val="0"/>
      <w:marRight w:val="0"/>
      <w:marTop w:val="0"/>
      <w:marBottom w:val="0"/>
      <w:divBdr>
        <w:top w:val="none" w:sz="0" w:space="0" w:color="auto"/>
        <w:left w:val="none" w:sz="0" w:space="0" w:color="auto"/>
        <w:bottom w:val="none" w:sz="0" w:space="0" w:color="auto"/>
        <w:right w:val="none" w:sz="0" w:space="0" w:color="auto"/>
      </w:divBdr>
    </w:div>
    <w:div w:id="852843170">
      <w:bodyDiv w:val="1"/>
      <w:marLeft w:val="0"/>
      <w:marRight w:val="0"/>
      <w:marTop w:val="0"/>
      <w:marBottom w:val="0"/>
      <w:divBdr>
        <w:top w:val="none" w:sz="0" w:space="0" w:color="auto"/>
        <w:left w:val="none" w:sz="0" w:space="0" w:color="auto"/>
        <w:bottom w:val="none" w:sz="0" w:space="0" w:color="auto"/>
        <w:right w:val="none" w:sz="0" w:space="0" w:color="auto"/>
      </w:divBdr>
    </w:div>
    <w:div w:id="886261935">
      <w:bodyDiv w:val="1"/>
      <w:marLeft w:val="0"/>
      <w:marRight w:val="0"/>
      <w:marTop w:val="0"/>
      <w:marBottom w:val="0"/>
      <w:divBdr>
        <w:top w:val="none" w:sz="0" w:space="0" w:color="auto"/>
        <w:left w:val="none" w:sz="0" w:space="0" w:color="auto"/>
        <w:bottom w:val="none" w:sz="0" w:space="0" w:color="auto"/>
        <w:right w:val="none" w:sz="0" w:space="0" w:color="auto"/>
      </w:divBdr>
    </w:div>
    <w:div w:id="887378051">
      <w:bodyDiv w:val="1"/>
      <w:marLeft w:val="0"/>
      <w:marRight w:val="0"/>
      <w:marTop w:val="0"/>
      <w:marBottom w:val="0"/>
      <w:divBdr>
        <w:top w:val="none" w:sz="0" w:space="0" w:color="auto"/>
        <w:left w:val="none" w:sz="0" w:space="0" w:color="auto"/>
        <w:bottom w:val="none" w:sz="0" w:space="0" w:color="auto"/>
        <w:right w:val="none" w:sz="0" w:space="0" w:color="auto"/>
      </w:divBdr>
    </w:div>
    <w:div w:id="929436870">
      <w:bodyDiv w:val="1"/>
      <w:marLeft w:val="0"/>
      <w:marRight w:val="0"/>
      <w:marTop w:val="0"/>
      <w:marBottom w:val="0"/>
      <w:divBdr>
        <w:top w:val="none" w:sz="0" w:space="0" w:color="auto"/>
        <w:left w:val="none" w:sz="0" w:space="0" w:color="auto"/>
        <w:bottom w:val="none" w:sz="0" w:space="0" w:color="auto"/>
        <w:right w:val="none" w:sz="0" w:space="0" w:color="auto"/>
      </w:divBdr>
    </w:div>
    <w:div w:id="1041979594">
      <w:bodyDiv w:val="1"/>
      <w:marLeft w:val="0"/>
      <w:marRight w:val="0"/>
      <w:marTop w:val="0"/>
      <w:marBottom w:val="0"/>
      <w:divBdr>
        <w:top w:val="none" w:sz="0" w:space="0" w:color="auto"/>
        <w:left w:val="none" w:sz="0" w:space="0" w:color="auto"/>
        <w:bottom w:val="none" w:sz="0" w:space="0" w:color="auto"/>
        <w:right w:val="none" w:sz="0" w:space="0" w:color="auto"/>
      </w:divBdr>
    </w:div>
    <w:div w:id="1051419243">
      <w:marLeft w:val="0"/>
      <w:marRight w:val="0"/>
      <w:marTop w:val="0"/>
      <w:marBottom w:val="0"/>
      <w:divBdr>
        <w:top w:val="none" w:sz="0" w:space="0" w:color="auto"/>
        <w:left w:val="none" w:sz="0" w:space="0" w:color="auto"/>
        <w:bottom w:val="none" w:sz="0" w:space="0" w:color="auto"/>
        <w:right w:val="none" w:sz="0" w:space="0" w:color="auto"/>
      </w:divBdr>
    </w:div>
    <w:div w:id="1051419244">
      <w:marLeft w:val="0"/>
      <w:marRight w:val="0"/>
      <w:marTop w:val="0"/>
      <w:marBottom w:val="0"/>
      <w:divBdr>
        <w:top w:val="none" w:sz="0" w:space="0" w:color="auto"/>
        <w:left w:val="none" w:sz="0" w:space="0" w:color="auto"/>
        <w:bottom w:val="none" w:sz="0" w:space="0" w:color="auto"/>
        <w:right w:val="none" w:sz="0" w:space="0" w:color="auto"/>
      </w:divBdr>
    </w:div>
    <w:div w:id="1051419245">
      <w:marLeft w:val="0"/>
      <w:marRight w:val="0"/>
      <w:marTop w:val="0"/>
      <w:marBottom w:val="0"/>
      <w:divBdr>
        <w:top w:val="none" w:sz="0" w:space="0" w:color="auto"/>
        <w:left w:val="none" w:sz="0" w:space="0" w:color="auto"/>
        <w:bottom w:val="none" w:sz="0" w:space="0" w:color="auto"/>
        <w:right w:val="none" w:sz="0" w:space="0" w:color="auto"/>
      </w:divBdr>
    </w:div>
    <w:div w:id="1051419246">
      <w:marLeft w:val="0"/>
      <w:marRight w:val="0"/>
      <w:marTop w:val="0"/>
      <w:marBottom w:val="0"/>
      <w:divBdr>
        <w:top w:val="none" w:sz="0" w:space="0" w:color="auto"/>
        <w:left w:val="none" w:sz="0" w:space="0" w:color="auto"/>
        <w:bottom w:val="none" w:sz="0" w:space="0" w:color="auto"/>
        <w:right w:val="none" w:sz="0" w:space="0" w:color="auto"/>
      </w:divBdr>
    </w:div>
    <w:div w:id="1051419247">
      <w:marLeft w:val="0"/>
      <w:marRight w:val="0"/>
      <w:marTop w:val="0"/>
      <w:marBottom w:val="0"/>
      <w:divBdr>
        <w:top w:val="none" w:sz="0" w:space="0" w:color="auto"/>
        <w:left w:val="none" w:sz="0" w:space="0" w:color="auto"/>
        <w:bottom w:val="none" w:sz="0" w:space="0" w:color="auto"/>
        <w:right w:val="none" w:sz="0" w:space="0" w:color="auto"/>
      </w:divBdr>
    </w:div>
    <w:div w:id="1051419248">
      <w:marLeft w:val="0"/>
      <w:marRight w:val="0"/>
      <w:marTop w:val="0"/>
      <w:marBottom w:val="0"/>
      <w:divBdr>
        <w:top w:val="none" w:sz="0" w:space="0" w:color="auto"/>
        <w:left w:val="none" w:sz="0" w:space="0" w:color="auto"/>
        <w:bottom w:val="none" w:sz="0" w:space="0" w:color="auto"/>
        <w:right w:val="none" w:sz="0" w:space="0" w:color="auto"/>
      </w:divBdr>
    </w:div>
    <w:div w:id="1051419249">
      <w:marLeft w:val="0"/>
      <w:marRight w:val="0"/>
      <w:marTop w:val="0"/>
      <w:marBottom w:val="0"/>
      <w:divBdr>
        <w:top w:val="none" w:sz="0" w:space="0" w:color="auto"/>
        <w:left w:val="none" w:sz="0" w:space="0" w:color="auto"/>
        <w:bottom w:val="none" w:sz="0" w:space="0" w:color="auto"/>
        <w:right w:val="none" w:sz="0" w:space="0" w:color="auto"/>
      </w:divBdr>
    </w:div>
    <w:div w:id="1051419250">
      <w:marLeft w:val="0"/>
      <w:marRight w:val="0"/>
      <w:marTop w:val="0"/>
      <w:marBottom w:val="0"/>
      <w:divBdr>
        <w:top w:val="none" w:sz="0" w:space="0" w:color="auto"/>
        <w:left w:val="none" w:sz="0" w:space="0" w:color="auto"/>
        <w:bottom w:val="none" w:sz="0" w:space="0" w:color="auto"/>
        <w:right w:val="none" w:sz="0" w:space="0" w:color="auto"/>
      </w:divBdr>
    </w:div>
    <w:div w:id="1051419251">
      <w:marLeft w:val="0"/>
      <w:marRight w:val="0"/>
      <w:marTop w:val="0"/>
      <w:marBottom w:val="0"/>
      <w:divBdr>
        <w:top w:val="none" w:sz="0" w:space="0" w:color="auto"/>
        <w:left w:val="none" w:sz="0" w:space="0" w:color="auto"/>
        <w:bottom w:val="none" w:sz="0" w:space="0" w:color="auto"/>
        <w:right w:val="none" w:sz="0" w:space="0" w:color="auto"/>
      </w:divBdr>
    </w:div>
    <w:div w:id="1051419252">
      <w:marLeft w:val="0"/>
      <w:marRight w:val="0"/>
      <w:marTop w:val="0"/>
      <w:marBottom w:val="0"/>
      <w:divBdr>
        <w:top w:val="none" w:sz="0" w:space="0" w:color="auto"/>
        <w:left w:val="none" w:sz="0" w:space="0" w:color="auto"/>
        <w:bottom w:val="none" w:sz="0" w:space="0" w:color="auto"/>
        <w:right w:val="none" w:sz="0" w:space="0" w:color="auto"/>
      </w:divBdr>
    </w:div>
    <w:div w:id="1051419253">
      <w:marLeft w:val="0"/>
      <w:marRight w:val="0"/>
      <w:marTop w:val="0"/>
      <w:marBottom w:val="0"/>
      <w:divBdr>
        <w:top w:val="none" w:sz="0" w:space="0" w:color="auto"/>
        <w:left w:val="none" w:sz="0" w:space="0" w:color="auto"/>
        <w:bottom w:val="none" w:sz="0" w:space="0" w:color="auto"/>
        <w:right w:val="none" w:sz="0" w:space="0" w:color="auto"/>
      </w:divBdr>
    </w:div>
    <w:div w:id="1051419254">
      <w:marLeft w:val="0"/>
      <w:marRight w:val="0"/>
      <w:marTop w:val="0"/>
      <w:marBottom w:val="0"/>
      <w:divBdr>
        <w:top w:val="none" w:sz="0" w:space="0" w:color="auto"/>
        <w:left w:val="none" w:sz="0" w:space="0" w:color="auto"/>
        <w:bottom w:val="none" w:sz="0" w:space="0" w:color="auto"/>
        <w:right w:val="none" w:sz="0" w:space="0" w:color="auto"/>
      </w:divBdr>
    </w:div>
    <w:div w:id="1051419255">
      <w:marLeft w:val="0"/>
      <w:marRight w:val="0"/>
      <w:marTop w:val="0"/>
      <w:marBottom w:val="0"/>
      <w:divBdr>
        <w:top w:val="none" w:sz="0" w:space="0" w:color="auto"/>
        <w:left w:val="none" w:sz="0" w:space="0" w:color="auto"/>
        <w:bottom w:val="none" w:sz="0" w:space="0" w:color="auto"/>
        <w:right w:val="none" w:sz="0" w:space="0" w:color="auto"/>
      </w:divBdr>
    </w:div>
    <w:div w:id="1051419256">
      <w:marLeft w:val="0"/>
      <w:marRight w:val="0"/>
      <w:marTop w:val="0"/>
      <w:marBottom w:val="0"/>
      <w:divBdr>
        <w:top w:val="none" w:sz="0" w:space="0" w:color="auto"/>
        <w:left w:val="none" w:sz="0" w:space="0" w:color="auto"/>
        <w:bottom w:val="none" w:sz="0" w:space="0" w:color="auto"/>
        <w:right w:val="none" w:sz="0" w:space="0" w:color="auto"/>
      </w:divBdr>
    </w:div>
    <w:div w:id="1051419257">
      <w:marLeft w:val="0"/>
      <w:marRight w:val="0"/>
      <w:marTop w:val="0"/>
      <w:marBottom w:val="0"/>
      <w:divBdr>
        <w:top w:val="none" w:sz="0" w:space="0" w:color="auto"/>
        <w:left w:val="none" w:sz="0" w:space="0" w:color="auto"/>
        <w:bottom w:val="none" w:sz="0" w:space="0" w:color="auto"/>
        <w:right w:val="none" w:sz="0" w:space="0" w:color="auto"/>
      </w:divBdr>
    </w:div>
    <w:div w:id="1051419258">
      <w:marLeft w:val="0"/>
      <w:marRight w:val="0"/>
      <w:marTop w:val="0"/>
      <w:marBottom w:val="0"/>
      <w:divBdr>
        <w:top w:val="none" w:sz="0" w:space="0" w:color="auto"/>
        <w:left w:val="none" w:sz="0" w:space="0" w:color="auto"/>
        <w:bottom w:val="none" w:sz="0" w:space="0" w:color="auto"/>
        <w:right w:val="none" w:sz="0" w:space="0" w:color="auto"/>
      </w:divBdr>
    </w:div>
    <w:div w:id="1051419259">
      <w:marLeft w:val="0"/>
      <w:marRight w:val="0"/>
      <w:marTop w:val="0"/>
      <w:marBottom w:val="0"/>
      <w:divBdr>
        <w:top w:val="none" w:sz="0" w:space="0" w:color="auto"/>
        <w:left w:val="none" w:sz="0" w:space="0" w:color="auto"/>
        <w:bottom w:val="none" w:sz="0" w:space="0" w:color="auto"/>
        <w:right w:val="none" w:sz="0" w:space="0" w:color="auto"/>
      </w:divBdr>
    </w:div>
    <w:div w:id="1051419261">
      <w:marLeft w:val="0"/>
      <w:marRight w:val="0"/>
      <w:marTop w:val="0"/>
      <w:marBottom w:val="0"/>
      <w:divBdr>
        <w:top w:val="none" w:sz="0" w:space="0" w:color="auto"/>
        <w:left w:val="none" w:sz="0" w:space="0" w:color="auto"/>
        <w:bottom w:val="none" w:sz="0" w:space="0" w:color="auto"/>
        <w:right w:val="none" w:sz="0" w:space="0" w:color="auto"/>
      </w:divBdr>
    </w:div>
    <w:div w:id="1051419263">
      <w:marLeft w:val="0"/>
      <w:marRight w:val="0"/>
      <w:marTop w:val="0"/>
      <w:marBottom w:val="0"/>
      <w:divBdr>
        <w:top w:val="none" w:sz="0" w:space="0" w:color="auto"/>
        <w:left w:val="none" w:sz="0" w:space="0" w:color="auto"/>
        <w:bottom w:val="none" w:sz="0" w:space="0" w:color="auto"/>
        <w:right w:val="none" w:sz="0" w:space="0" w:color="auto"/>
      </w:divBdr>
    </w:div>
    <w:div w:id="1051419265">
      <w:marLeft w:val="0"/>
      <w:marRight w:val="0"/>
      <w:marTop w:val="0"/>
      <w:marBottom w:val="0"/>
      <w:divBdr>
        <w:top w:val="none" w:sz="0" w:space="0" w:color="auto"/>
        <w:left w:val="none" w:sz="0" w:space="0" w:color="auto"/>
        <w:bottom w:val="none" w:sz="0" w:space="0" w:color="auto"/>
        <w:right w:val="none" w:sz="0" w:space="0" w:color="auto"/>
      </w:divBdr>
    </w:div>
    <w:div w:id="1051419267">
      <w:marLeft w:val="0"/>
      <w:marRight w:val="0"/>
      <w:marTop w:val="0"/>
      <w:marBottom w:val="0"/>
      <w:divBdr>
        <w:top w:val="none" w:sz="0" w:space="0" w:color="auto"/>
        <w:left w:val="none" w:sz="0" w:space="0" w:color="auto"/>
        <w:bottom w:val="none" w:sz="0" w:space="0" w:color="auto"/>
        <w:right w:val="none" w:sz="0" w:space="0" w:color="auto"/>
      </w:divBdr>
    </w:div>
    <w:div w:id="1051419268">
      <w:marLeft w:val="0"/>
      <w:marRight w:val="0"/>
      <w:marTop w:val="0"/>
      <w:marBottom w:val="0"/>
      <w:divBdr>
        <w:top w:val="none" w:sz="0" w:space="0" w:color="auto"/>
        <w:left w:val="none" w:sz="0" w:space="0" w:color="auto"/>
        <w:bottom w:val="none" w:sz="0" w:space="0" w:color="auto"/>
        <w:right w:val="none" w:sz="0" w:space="0" w:color="auto"/>
      </w:divBdr>
    </w:div>
    <w:div w:id="1051419269">
      <w:marLeft w:val="0"/>
      <w:marRight w:val="0"/>
      <w:marTop w:val="0"/>
      <w:marBottom w:val="0"/>
      <w:divBdr>
        <w:top w:val="none" w:sz="0" w:space="0" w:color="auto"/>
        <w:left w:val="none" w:sz="0" w:space="0" w:color="auto"/>
        <w:bottom w:val="none" w:sz="0" w:space="0" w:color="auto"/>
        <w:right w:val="none" w:sz="0" w:space="0" w:color="auto"/>
      </w:divBdr>
    </w:div>
    <w:div w:id="1051419270">
      <w:marLeft w:val="0"/>
      <w:marRight w:val="0"/>
      <w:marTop w:val="0"/>
      <w:marBottom w:val="0"/>
      <w:divBdr>
        <w:top w:val="none" w:sz="0" w:space="0" w:color="auto"/>
        <w:left w:val="none" w:sz="0" w:space="0" w:color="auto"/>
        <w:bottom w:val="none" w:sz="0" w:space="0" w:color="auto"/>
        <w:right w:val="none" w:sz="0" w:space="0" w:color="auto"/>
      </w:divBdr>
    </w:div>
    <w:div w:id="1051419271">
      <w:marLeft w:val="0"/>
      <w:marRight w:val="0"/>
      <w:marTop w:val="0"/>
      <w:marBottom w:val="0"/>
      <w:divBdr>
        <w:top w:val="none" w:sz="0" w:space="0" w:color="auto"/>
        <w:left w:val="none" w:sz="0" w:space="0" w:color="auto"/>
        <w:bottom w:val="none" w:sz="0" w:space="0" w:color="auto"/>
        <w:right w:val="none" w:sz="0" w:space="0" w:color="auto"/>
      </w:divBdr>
    </w:div>
    <w:div w:id="1051419272">
      <w:marLeft w:val="0"/>
      <w:marRight w:val="0"/>
      <w:marTop w:val="0"/>
      <w:marBottom w:val="0"/>
      <w:divBdr>
        <w:top w:val="none" w:sz="0" w:space="0" w:color="auto"/>
        <w:left w:val="none" w:sz="0" w:space="0" w:color="auto"/>
        <w:bottom w:val="none" w:sz="0" w:space="0" w:color="auto"/>
        <w:right w:val="none" w:sz="0" w:space="0" w:color="auto"/>
      </w:divBdr>
    </w:div>
    <w:div w:id="1051419273">
      <w:marLeft w:val="0"/>
      <w:marRight w:val="0"/>
      <w:marTop w:val="0"/>
      <w:marBottom w:val="0"/>
      <w:divBdr>
        <w:top w:val="none" w:sz="0" w:space="0" w:color="auto"/>
        <w:left w:val="none" w:sz="0" w:space="0" w:color="auto"/>
        <w:bottom w:val="none" w:sz="0" w:space="0" w:color="auto"/>
        <w:right w:val="none" w:sz="0" w:space="0" w:color="auto"/>
      </w:divBdr>
    </w:div>
    <w:div w:id="1051419274">
      <w:marLeft w:val="0"/>
      <w:marRight w:val="0"/>
      <w:marTop w:val="0"/>
      <w:marBottom w:val="0"/>
      <w:divBdr>
        <w:top w:val="none" w:sz="0" w:space="0" w:color="auto"/>
        <w:left w:val="none" w:sz="0" w:space="0" w:color="auto"/>
        <w:bottom w:val="none" w:sz="0" w:space="0" w:color="auto"/>
        <w:right w:val="none" w:sz="0" w:space="0" w:color="auto"/>
      </w:divBdr>
    </w:div>
    <w:div w:id="1051419275">
      <w:marLeft w:val="0"/>
      <w:marRight w:val="0"/>
      <w:marTop w:val="0"/>
      <w:marBottom w:val="0"/>
      <w:divBdr>
        <w:top w:val="none" w:sz="0" w:space="0" w:color="auto"/>
        <w:left w:val="none" w:sz="0" w:space="0" w:color="auto"/>
        <w:bottom w:val="none" w:sz="0" w:space="0" w:color="auto"/>
        <w:right w:val="none" w:sz="0" w:space="0" w:color="auto"/>
      </w:divBdr>
    </w:div>
    <w:div w:id="1051419276">
      <w:marLeft w:val="0"/>
      <w:marRight w:val="0"/>
      <w:marTop w:val="0"/>
      <w:marBottom w:val="0"/>
      <w:divBdr>
        <w:top w:val="none" w:sz="0" w:space="0" w:color="auto"/>
        <w:left w:val="none" w:sz="0" w:space="0" w:color="auto"/>
        <w:bottom w:val="none" w:sz="0" w:space="0" w:color="auto"/>
        <w:right w:val="none" w:sz="0" w:space="0" w:color="auto"/>
      </w:divBdr>
      <w:divsChild>
        <w:div w:id="1051419260">
          <w:marLeft w:val="0"/>
          <w:marRight w:val="0"/>
          <w:marTop w:val="0"/>
          <w:marBottom w:val="0"/>
          <w:divBdr>
            <w:top w:val="none" w:sz="0" w:space="0" w:color="auto"/>
            <w:left w:val="none" w:sz="0" w:space="0" w:color="auto"/>
            <w:bottom w:val="none" w:sz="0" w:space="0" w:color="auto"/>
            <w:right w:val="none" w:sz="0" w:space="0" w:color="auto"/>
          </w:divBdr>
        </w:div>
        <w:div w:id="1051419262">
          <w:marLeft w:val="0"/>
          <w:marRight w:val="0"/>
          <w:marTop w:val="0"/>
          <w:marBottom w:val="0"/>
          <w:divBdr>
            <w:top w:val="none" w:sz="0" w:space="0" w:color="auto"/>
            <w:left w:val="none" w:sz="0" w:space="0" w:color="auto"/>
            <w:bottom w:val="none" w:sz="0" w:space="0" w:color="auto"/>
            <w:right w:val="none" w:sz="0" w:space="0" w:color="auto"/>
          </w:divBdr>
        </w:div>
        <w:div w:id="1051419264">
          <w:marLeft w:val="0"/>
          <w:marRight w:val="0"/>
          <w:marTop w:val="0"/>
          <w:marBottom w:val="0"/>
          <w:divBdr>
            <w:top w:val="none" w:sz="0" w:space="0" w:color="auto"/>
            <w:left w:val="none" w:sz="0" w:space="0" w:color="auto"/>
            <w:bottom w:val="none" w:sz="0" w:space="0" w:color="auto"/>
            <w:right w:val="none" w:sz="0" w:space="0" w:color="auto"/>
          </w:divBdr>
        </w:div>
      </w:divsChild>
    </w:div>
    <w:div w:id="1051419277">
      <w:marLeft w:val="0"/>
      <w:marRight w:val="0"/>
      <w:marTop w:val="0"/>
      <w:marBottom w:val="0"/>
      <w:divBdr>
        <w:top w:val="none" w:sz="0" w:space="0" w:color="auto"/>
        <w:left w:val="none" w:sz="0" w:space="0" w:color="auto"/>
        <w:bottom w:val="none" w:sz="0" w:space="0" w:color="auto"/>
        <w:right w:val="none" w:sz="0" w:space="0" w:color="auto"/>
      </w:divBdr>
    </w:div>
    <w:div w:id="1051419278">
      <w:marLeft w:val="0"/>
      <w:marRight w:val="0"/>
      <w:marTop w:val="0"/>
      <w:marBottom w:val="0"/>
      <w:divBdr>
        <w:top w:val="none" w:sz="0" w:space="0" w:color="auto"/>
        <w:left w:val="none" w:sz="0" w:space="0" w:color="auto"/>
        <w:bottom w:val="none" w:sz="0" w:space="0" w:color="auto"/>
        <w:right w:val="none" w:sz="0" w:space="0" w:color="auto"/>
      </w:divBdr>
    </w:div>
    <w:div w:id="1051419279">
      <w:marLeft w:val="0"/>
      <w:marRight w:val="0"/>
      <w:marTop w:val="0"/>
      <w:marBottom w:val="0"/>
      <w:divBdr>
        <w:top w:val="none" w:sz="0" w:space="0" w:color="auto"/>
        <w:left w:val="none" w:sz="0" w:space="0" w:color="auto"/>
        <w:bottom w:val="none" w:sz="0" w:space="0" w:color="auto"/>
        <w:right w:val="none" w:sz="0" w:space="0" w:color="auto"/>
      </w:divBdr>
    </w:div>
    <w:div w:id="1051419280">
      <w:marLeft w:val="0"/>
      <w:marRight w:val="0"/>
      <w:marTop w:val="0"/>
      <w:marBottom w:val="0"/>
      <w:divBdr>
        <w:top w:val="none" w:sz="0" w:space="0" w:color="auto"/>
        <w:left w:val="none" w:sz="0" w:space="0" w:color="auto"/>
        <w:bottom w:val="none" w:sz="0" w:space="0" w:color="auto"/>
        <w:right w:val="none" w:sz="0" w:space="0" w:color="auto"/>
      </w:divBdr>
    </w:div>
    <w:div w:id="1051419281">
      <w:marLeft w:val="0"/>
      <w:marRight w:val="0"/>
      <w:marTop w:val="0"/>
      <w:marBottom w:val="0"/>
      <w:divBdr>
        <w:top w:val="none" w:sz="0" w:space="0" w:color="auto"/>
        <w:left w:val="none" w:sz="0" w:space="0" w:color="auto"/>
        <w:bottom w:val="none" w:sz="0" w:space="0" w:color="auto"/>
        <w:right w:val="none" w:sz="0" w:space="0" w:color="auto"/>
      </w:divBdr>
      <w:divsChild>
        <w:div w:id="1051419266">
          <w:marLeft w:val="547"/>
          <w:marRight w:val="0"/>
          <w:marTop w:val="200"/>
          <w:marBottom w:val="0"/>
          <w:divBdr>
            <w:top w:val="none" w:sz="0" w:space="0" w:color="auto"/>
            <w:left w:val="none" w:sz="0" w:space="0" w:color="auto"/>
            <w:bottom w:val="none" w:sz="0" w:space="0" w:color="auto"/>
            <w:right w:val="none" w:sz="0" w:space="0" w:color="auto"/>
          </w:divBdr>
        </w:div>
      </w:divsChild>
    </w:div>
    <w:div w:id="1051419283">
      <w:marLeft w:val="0"/>
      <w:marRight w:val="0"/>
      <w:marTop w:val="0"/>
      <w:marBottom w:val="0"/>
      <w:divBdr>
        <w:top w:val="none" w:sz="0" w:space="0" w:color="auto"/>
        <w:left w:val="none" w:sz="0" w:space="0" w:color="auto"/>
        <w:bottom w:val="none" w:sz="0" w:space="0" w:color="auto"/>
        <w:right w:val="none" w:sz="0" w:space="0" w:color="auto"/>
      </w:divBdr>
    </w:div>
    <w:div w:id="1051419284">
      <w:marLeft w:val="0"/>
      <w:marRight w:val="0"/>
      <w:marTop w:val="0"/>
      <w:marBottom w:val="0"/>
      <w:divBdr>
        <w:top w:val="none" w:sz="0" w:space="0" w:color="auto"/>
        <w:left w:val="none" w:sz="0" w:space="0" w:color="auto"/>
        <w:bottom w:val="none" w:sz="0" w:space="0" w:color="auto"/>
        <w:right w:val="none" w:sz="0" w:space="0" w:color="auto"/>
      </w:divBdr>
    </w:div>
    <w:div w:id="1051419285">
      <w:marLeft w:val="0"/>
      <w:marRight w:val="0"/>
      <w:marTop w:val="0"/>
      <w:marBottom w:val="0"/>
      <w:divBdr>
        <w:top w:val="none" w:sz="0" w:space="0" w:color="auto"/>
        <w:left w:val="none" w:sz="0" w:space="0" w:color="auto"/>
        <w:bottom w:val="none" w:sz="0" w:space="0" w:color="auto"/>
        <w:right w:val="none" w:sz="0" w:space="0" w:color="auto"/>
      </w:divBdr>
    </w:div>
    <w:div w:id="1051419286">
      <w:marLeft w:val="0"/>
      <w:marRight w:val="0"/>
      <w:marTop w:val="0"/>
      <w:marBottom w:val="0"/>
      <w:divBdr>
        <w:top w:val="none" w:sz="0" w:space="0" w:color="auto"/>
        <w:left w:val="none" w:sz="0" w:space="0" w:color="auto"/>
        <w:bottom w:val="none" w:sz="0" w:space="0" w:color="auto"/>
        <w:right w:val="none" w:sz="0" w:space="0" w:color="auto"/>
      </w:divBdr>
    </w:div>
    <w:div w:id="1051419287">
      <w:marLeft w:val="0"/>
      <w:marRight w:val="0"/>
      <w:marTop w:val="0"/>
      <w:marBottom w:val="0"/>
      <w:divBdr>
        <w:top w:val="none" w:sz="0" w:space="0" w:color="auto"/>
        <w:left w:val="none" w:sz="0" w:space="0" w:color="auto"/>
        <w:bottom w:val="none" w:sz="0" w:space="0" w:color="auto"/>
        <w:right w:val="none" w:sz="0" w:space="0" w:color="auto"/>
      </w:divBdr>
    </w:div>
    <w:div w:id="1051419288">
      <w:marLeft w:val="0"/>
      <w:marRight w:val="0"/>
      <w:marTop w:val="0"/>
      <w:marBottom w:val="0"/>
      <w:divBdr>
        <w:top w:val="none" w:sz="0" w:space="0" w:color="auto"/>
        <w:left w:val="none" w:sz="0" w:space="0" w:color="auto"/>
        <w:bottom w:val="none" w:sz="0" w:space="0" w:color="auto"/>
        <w:right w:val="none" w:sz="0" w:space="0" w:color="auto"/>
      </w:divBdr>
    </w:div>
    <w:div w:id="1051419289">
      <w:marLeft w:val="0"/>
      <w:marRight w:val="0"/>
      <w:marTop w:val="0"/>
      <w:marBottom w:val="0"/>
      <w:divBdr>
        <w:top w:val="none" w:sz="0" w:space="0" w:color="auto"/>
        <w:left w:val="none" w:sz="0" w:space="0" w:color="auto"/>
        <w:bottom w:val="none" w:sz="0" w:space="0" w:color="auto"/>
        <w:right w:val="none" w:sz="0" w:space="0" w:color="auto"/>
      </w:divBdr>
    </w:div>
    <w:div w:id="1051419291">
      <w:marLeft w:val="0"/>
      <w:marRight w:val="0"/>
      <w:marTop w:val="0"/>
      <w:marBottom w:val="0"/>
      <w:divBdr>
        <w:top w:val="none" w:sz="0" w:space="0" w:color="auto"/>
        <w:left w:val="none" w:sz="0" w:space="0" w:color="auto"/>
        <w:bottom w:val="none" w:sz="0" w:space="0" w:color="auto"/>
        <w:right w:val="none" w:sz="0" w:space="0" w:color="auto"/>
      </w:divBdr>
    </w:div>
    <w:div w:id="1051419292">
      <w:marLeft w:val="0"/>
      <w:marRight w:val="0"/>
      <w:marTop w:val="0"/>
      <w:marBottom w:val="0"/>
      <w:divBdr>
        <w:top w:val="none" w:sz="0" w:space="0" w:color="auto"/>
        <w:left w:val="none" w:sz="0" w:space="0" w:color="auto"/>
        <w:bottom w:val="none" w:sz="0" w:space="0" w:color="auto"/>
        <w:right w:val="none" w:sz="0" w:space="0" w:color="auto"/>
      </w:divBdr>
    </w:div>
    <w:div w:id="1051419293">
      <w:marLeft w:val="0"/>
      <w:marRight w:val="0"/>
      <w:marTop w:val="0"/>
      <w:marBottom w:val="0"/>
      <w:divBdr>
        <w:top w:val="none" w:sz="0" w:space="0" w:color="auto"/>
        <w:left w:val="none" w:sz="0" w:space="0" w:color="auto"/>
        <w:bottom w:val="none" w:sz="0" w:space="0" w:color="auto"/>
        <w:right w:val="none" w:sz="0" w:space="0" w:color="auto"/>
      </w:divBdr>
    </w:div>
    <w:div w:id="1051419294">
      <w:marLeft w:val="0"/>
      <w:marRight w:val="0"/>
      <w:marTop w:val="0"/>
      <w:marBottom w:val="0"/>
      <w:divBdr>
        <w:top w:val="none" w:sz="0" w:space="0" w:color="auto"/>
        <w:left w:val="none" w:sz="0" w:space="0" w:color="auto"/>
        <w:bottom w:val="none" w:sz="0" w:space="0" w:color="auto"/>
        <w:right w:val="none" w:sz="0" w:space="0" w:color="auto"/>
      </w:divBdr>
    </w:div>
    <w:div w:id="1051419296">
      <w:marLeft w:val="0"/>
      <w:marRight w:val="0"/>
      <w:marTop w:val="0"/>
      <w:marBottom w:val="0"/>
      <w:divBdr>
        <w:top w:val="none" w:sz="0" w:space="0" w:color="auto"/>
        <w:left w:val="none" w:sz="0" w:space="0" w:color="auto"/>
        <w:bottom w:val="none" w:sz="0" w:space="0" w:color="auto"/>
        <w:right w:val="none" w:sz="0" w:space="0" w:color="auto"/>
      </w:divBdr>
      <w:divsChild>
        <w:div w:id="1051419282">
          <w:marLeft w:val="0"/>
          <w:marRight w:val="0"/>
          <w:marTop w:val="0"/>
          <w:marBottom w:val="0"/>
          <w:divBdr>
            <w:top w:val="none" w:sz="0" w:space="0" w:color="auto"/>
            <w:left w:val="none" w:sz="0" w:space="0" w:color="auto"/>
            <w:bottom w:val="none" w:sz="0" w:space="0" w:color="auto"/>
            <w:right w:val="none" w:sz="0" w:space="0" w:color="auto"/>
          </w:divBdr>
        </w:div>
        <w:div w:id="1051419290">
          <w:marLeft w:val="0"/>
          <w:marRight w:val="0"/>
          <w:marTop w:val="0"/>
          <w:marBottom w:val="0"/>
          <w:divBdr>
            <w:top w:val="none" w:sz="0" w:space="0" w:color="auto"/>
            <w:left w:val="none" w:sz="0" w:space="0" w:color="auto"/>
            <w:bottom w:val="none" w:sz="0" w:space="0" w:color="auto"/>
            <w:right w:val="none" w:sz="0" w:space="0" w:color="auto"/>
          </w:divBdr>
        </w:div>
        <w:div w:id="1051419295">
          <w:marLeft w:val="0"/>
          <w:marRight w:val="0"/>
          <w:marTop w:val="0"/>
          <w:marBottom w:val="0"/>
          <w:divBdr>
            <w:top w:val="none" w:sz="0" w:space="0" w:color="auto"/>
            <w:left w:val="none" w:sz="0" w:space="0" w:color="auto"/>
            <w:bottom w:val="none" w:sz="0" w:space="0" w:color="auto"/>
            <w:right w:val="none" w:sz="0" w:space="0" w:color="auto"/>
          </w:divBdr>
        </w:div>
        <w:div w:id="1051419297">
          <w:marLeft w:val="0"/>
          <w:marRight w:val="0"/>
          <w:marTop w:val="0"/>
          <w:marBottom w:val="0"/>
          <w:divBdr>
            <w:top w:val="none" w:sz="0" w:space="0" w:color="auto"/>
            <w:left w:val="none" w:sz="0" w:space="0" w:color="auto"/>
            <w:bottom w:val="none" w:sz="0" w:space="0" w:color="auto"/>
            <w:right w:val="none" w:sz="0" w:space="0" w:color="auto"/>
          </w:divBdr>
        </w:div>
      </w:divsChild>
    </w:div>
    <w:div w:id="1051419298">
      <w:marLeft w:val="0"/>
      <w:marRight w:val="0"/>
      <w:marTop w:val="0"/>
      <w:marBottom w:val="0"/>
      <w:divBdr>
        <w:top w:val="none" w:sz="0" w:space="0" w:color="auto"/>
        <w:left w:val="none" w:sz="0" w:space="0" w:color="auto"/>
        <w:bottom w:val="none" w:sz="0" w:space="0" w:color="auto"/>
        <w:right w:val="none" w:sz="0" w:space="0" w:color="auto"/>
      </w:divBdr>
    </w:div>
    <w:div w:id="1051419299">
      <w:marLeft w:val="0"/>
      <w:marRight w:val="0"/>
      <w:marTop w:val="0"/>
      <w:marBottom w:val="0"/>
      <w:divBdr>
        <w:top w:val="none" w:sz="0" w:space="0" w:color="auto"/>
        <w:left w:val="none" w:sz="0" w:space="0" w:color="auto"/>
        <w:bottom w:val="none" w:sz="0" w:space="0" w:color="auto"/>
        <w:right w:val="none" w:sz="0" w:space="0" w:color="auto"/>
      </w:divBdr>
    </w:div>
    <w:div w:id="1057901193">
      <w:bodyDiv w:val="1"/>
      <w:marLeft w:val="0"/>
      <w:marRight w:val="0"/>
      <w:marTop w:val="0"/>
      <w:marBottom w:val="0"/>
      <w:divBdr>
        <w:top w:val="none" w:sz="0" w:space="0" w:color="auto"/>
        <w:left w:val="none" w:sz="0" w:space="0" w:color="auto"/>
        <w:bottom w:val="none" w:sz="0" w:space="0" w:color="auto"/>
        <w:right w:val="none" w:sz="0" w:space="0" w:color="auto"/>
      </w:divBdr>
    </w:div>
    <w:div w:id="1084884725">
      <w:bodyDiv w:val="1"/>
      <w:marLeft w:val="0"/>
      <w:marRight w:val="0"/>
      <w:marTop w:val="0"/>
      <w:marBottom w:val="0"/>
      <w:divBdr>
        <w:top w:val="none" w:sz="0" w:space="0" w:color="auto"/>
        <w:left w:val="none" w:sz="0" w:space="0" w:color="auto"/>
        <w:bottom w:val="none" w:sz="0" w:space="0" w:color="auto"/>
        <w:right w:val="none" w:sz="0" w:space="0" w:color="auto"/>
      </w:divBdr>
    </w:div>
    <w:div w:id="1092357562">
      <w:bodyDiv w:val="1"/>
      <w:marLeft w:val="0"/>
      <w:marRight w:val="0"/>
      <w:marTop w:val="0"/>
      <w:marBottom w:val="0"/>
      <w:divBdr>
        <w:top w:val="none" w:sz="0" w:space="0" w:color="auto"/>
        <w:left w:val="none" w:sz="0" w:space="0" w:color="auto"/>
        <w:bottom w:val="none" w:sz="0" w:space="0" w:color="auto"/>
        <w:right w:val="none" w:sz="0" w:space="0" w:color="auto"/>
      </w:divBdr>
    </w:div>
    <w:div w:id="1093629611">
      <w:bodyDiv w:val="1"/>
      <w:marLeft w:val="0"/>
      <w:marRight w:val="0"/>
      <w:marTop w:val="0"/>
      <w:marBottom w:val="0"/>
      <w:divBdr>
        <w:top w:val="none" w:sz="0" w:space="0" w:color="auto"/>
        <w:left w:val="none" w:sz="0" w:space="0" w:color="auto"/>
        <w:bottom w:val="none" w:sz="0" w:space="0" w:color="auto"/>
        <w:right w:val="none" w:sz="0" w:space="0" w:color="auto"/>
      </w:divBdr>
    </w:div>
    <w:div w:id="1111894588">
      <w:bodyDiv w:val="1"/>
      <w:marLeft w:val="0"/>
      <w:marRight w:val="0"/>
      <w:marTop w:val="0"/>
      <w:marBottom w:val="0"/>
      <w:divBdr>
        <w:top w:val="none" w:sz="0" w:space="0" w:color="auto"/>
        <w:left w:val="none" w:sz="0" w:space="0" w:color="auto"/>
        <w:bottom w:val="none" w:sz="0" w:space="0" w:color="auto"/>
        <w:right w:val="none" w:sz="0" w:space="0" w:color="auto"/>
      </w:divBdr>
    </w:div>
    <w:div w:id="1114907465">
      <w:bodyDiv w:val="1"/>
      <w:marLeft w:val="0"/>
      <w:marRight w:val="0"/>
      <w:marTop w:val="0"/>
      <w:marBottom w:val="0"/>
      <w:divBdr>
        <w:top w:val="none" w:sz="0" w:space="0" w:color="auto"/>
        <w:left w:val="none" w:sz="0" w:space="0" w:color="auto"/>
        <w:bottom w:val="none" w:sz="0" w:space="0" w:color="auto"/>
        <w:right w:val="none" w:sz="0" w:space="0" w:color="auto"/>
      </w:divBdr>
    </w:div>
    <w:div w:id="1136798557">
      <w:bodyDiv w:val="1"/>
      <w:marLeft w:val="0"/>
      <w:marRight w:val="0"/>
      <w:marTop w:val="0"/>
      <w:marBottom w:val="0"/>
      <w:divBdr>
        <w:top w:val="none" w:sz="0" w:space="0" w:color="auto"/>
        <w:left w:val="none" w:sz="0" w:space="0" w:color="auto"/>
        <w:bottom w:val="none" w:sz="0" w:space="0" w:color="auto"/>
        <w:right w:val="none" w:sz="0" w:space="0" w:color="auto"/>
      </w:divBdr>
    </w:div>
    <w:div w:id="1140149069">
      <w:bodyDiv w:val="1"/>
      <w:marLeft w:val="0"/>
      <w:marRight w:val="0"/>
      <w:marTop w:val="0"/>
      <w:marBottom w:val="0"/>
      <w:divBdr>
        <w:top w:val="none" w:sz="0" w:space="0" w:color="auto"/>
        <w:left w:val="none" w:sz="0" w:space="0" w:color="auto"/>
        <w:bottom w:val="none" w:sz="0" w:space="0" w:color="auto"/>
        <w:right w:val="none" w:sz="0" w:space="0" w:color="auto"/>
      </w:divBdr>
    </w:div>
    <w:div w:id="1153908068">
      <w:bodyDiv w:val="1"/>
      <w:marLeft w:val="0"/>
      <w:marRight w:val="0"/>
      <w:marTop w:val="0"/>
      <w:marBottom w:val="0"/>
      <w:divBdr>
        <w:top w:val="none" w:sz="0" w:space="0" w:color="auto"/>
        <w:left w:val="none" w:sz="0" w:space="0" w:color="auto"/>
        <w:bottom w:val="none" w:sz="0" w:space="0" w:color="auto"/>
        <w:right w:val="none" w:sz="0" w:space="0" w:color="auto"/>
      </w:divBdr>
    </w:div>
    <w:div w:id="1173955622">
      <w:bodyDiv w:val="1"/>
      <w:marLeft w:val="0"/>
      <w:marRight w:val="0"/>
      <w:marTop w:val="0"/>
      <w:marBottom w:val="0"/>
      <w:divBdr>
        <w:top w:val="none" w:sz="0" w:space="0" w:color="auto"/>
        <w:left w:val="none" w:sz="0" w:space="0" w:color="auto"/>
        <w:bottom w:val="none" w:sz="0" w:space="0" w:color="auto"/>
        <w:right w:val="none" w:sz="0" w:space="0" w:color="auto"/>
      </w:divBdr>
    </w:div>
    <w:div w:id="1192766549">
      <w:bodyDiv w:val="1"/>
      <w:marLeft w:val="0"/>
      <w:marRight w:val="0"/>
      <w:marTop w:val="0"/>
      <w:marBottom w:val="0"/>
      <w:divBdr>
        <w:top w:val="none" w:sz="0" w:space="0" w:color="auto"/>
        <w:left w:val="none" w:sz="0" w:space="0" w:color="auto"/>
        <w:bottom w:val="none" w:sz="0" w:space="0" w:color="auto"/>
        <w:right w:val="none" w:sz="0" w:space="0" w:color="auto"/>
      </w:divBdr>
    </w:div>
    <w:div w:id="1205364262">
      <w:bodyDiv w:val="1"/>
      <w:marLeft w:val="0"/>
      <w:marRight w:val="0"/>
      <w:marTop w:val="0"/>
      <w:marBottom w:val="0"/>
      <w:divBdr>
        <w:top w:val="none" w:sz="0" w:space="0" w:color="auto"/>
        <w:left w:val="none" w:sz="0" w:space="0" w:color="auto"/>
        <w:bottom w:val="none" w:sz="0" w:space="0" w:color="auto"/>
        <w:right w:val="none" w:sz="0" w:space="0" w:color="auto"/>
      </w:divBdr>
    </w:div>
    <w:div w:id="1219632458">
      <w:bodyDiv w:val="1"/>
      <w:marLeft w:val="0"/>
      <w:marRight w:val="0"/>
      <w:marTop w:val="0"/>
      <w:marBottom w:val="0"/>
      <w:divBdr>
        <w:top w:val="none" w:sz="0" w:space="0" w:color="auto"/>
        <w:left w:val="none" w:sz="0" w:space="0" w:color="auto"/>
        <w:bottom w:val="none" w:sz="0" w:space="0" w:color="auto"/>
        <w:right w:val="none" w:sz="0" w:space="0" w:color="auto"/>
      </w:divBdr>
    </w:div>
    <w:div w:id="1250191572">
      <w:bodyDiv w:val="1"/>
      <w:marLeft w:val="0"/>
      <w:marRight w:val="0"/>
      <w:marTop w:val="0"/>
      <w:marBottom w:val="0"/>
      <w:divBdr>
        <w:top w:val="none" w:sz="0" w:space="0" w:color="auto"/>
        <w:left w:val="none" w:sz="0" w:space="0" w:color="auto"/>
        <w:bottom w:val="none" w:sz="0" w:space="0" w:color="auto"/>
        <w:right w:val="none" w:sz="0" w:space="0" w:color="auto"/>
      </w:divBdr>
    </w:div>
    <w:div w:id="1276058237">
      <w:bodyDiv w:val="1"/>
      <w:marLeft w:val="0"/>
      <w:marRight w:val="0"/>
      <w:marTop w:val="0"/>
      <w:marBottom w:val="0"/>
      <w:divBdr>
        <w:top w:val="none" w:sz="0" w:space="0" w:color="auto"/>
        <w:left w:val="none" w:sz="0" w:space="0" w:color="auto"/>
        <w:bottom w:val="none" w:sz="0" w:space="0" w:color="auto"/>
        <w:right w:val="none" w:sz="0" w:space="0" w:color="auto"/>
      </w:divBdr>
    </w:div>
    <w:div w:id="1316643030">
      <w:bodyDiv w:val="1"/>
      <w:marLeft w:val="0"/>
      <w:marRight w:val="0"/>
      <w:marTop w:val="0"/>
      <w:marBottom w:val="0"/>
      <w:divBdr>
        <w:top w:val="none" w:sz="0" w:space="0" w:color="auto"/>
        <w:left w:val="none" w:sz="0" w:space="0" w:color="auto"/>
        <w:bottom w:val="none" w:sz="0" w:space="0" w:color="auto"/>
        <w:right w:val="none" w:sz="0" w:space="0" w:color="auto"/>
      </w:divBdr>
    </w:div>
    <w:div w:id="1318653748">
      <w:bodyDiv w:val="1"/>
      <w:marLeft w:val="0"/>
      <w:marRight w:val="0"/>
      <w:marTop w:val="0"/>
      <w:marBottom w:val="0"/>
      <w:divBdr>
        <w:top w:val="none" w:sz="0" w:space="0" w:color="auto"/>
        <w:left w:val="none" w:sz="0" w:space="0" w:color="auto"/>
        <w:bottom w:val="none" w:sz="0" w:space="0" w:color="auto"/>
        <w:right w:val="none" w:sz="0" w:space="0" w:color="auto"/>
      </w:divBdr>
    </w:div>
    <w:div w:id="1339042126">
      <w:bodyDiv w:val="1"/>
      <w:marLeft w:val="0"/>
      <w:marRight w:val="0"/>
      <w:marTop w:val="0"/>
      <w:marBottom w:val="0"/>
      <w:divBdr>
        <w:top w:val="none" w:sz="0" w:space="0" w:color="auto"/>
        <w:left w:val="none" w:sz="0" w:space="0" w:color="auto"/>
        <w:bottom w:val="none" w:sz="0" w:space="0" w:color="auto"/>
        <w:right w:val="none" w:sz="0" w:space="0" w:color="auto"/>
      </w:divBdr>
    </w:div>
    <w:div w:id="1348941204">
      <w:bodyDiv w:val="1"/>
      <w:marLeft w:val="0"/>
      <w:marRight w:val="0"/>
      <w:marTop w:val="0"/>
      <w:marBottom w:val="0"/>
      <w:divBdr>
        <w:top w:val="none" w:sz="0" w:space="0" w:color="auto"/>
        <w:left w:val="none" w:sz="0" w:space="0" w:color="auto"/>
        <w:bottom w:val="none" w:sz="0" w:space="0" w:color="auto"/>
        <w:right w:val="none" w:sz="0" w:space="0" w:color="auto"/>
      </w:divBdr>
    </w:div>
    <w:div w:id="1370491543">
      <w:bodyDiv w:val="1"/>
      <w:marLeft w:val="0"/>
      <w:marRight w:val="0"/>
      <w:marTop w:val="0"/>
      <w:marBottom w:val="0"/>
      <w:divBdr>
        <w:top w:val="none" w:sz="0" w:space="0" w:color="auto"/>
        <w:left w:val="none" w:sz="0" w:space="0" w:color="auto"/>
        <w:bottom w:val="none" w:sz="0" w:space="0" w:color="auto"/>
        <w:right w:val="none" w:sz="0" w:space="0" w:color="auto"/>
      </w:divBdr>
    </w:div>
    <w:div w:id="1376077769">
      <w:bodyDiv w:val="1"/>
      <w:marLeft w:val="0"/>
      <w:marRight w:val="0"/>
      <w:marTop w:val="0"/>
      <w:marBottom w:val="0"/>
      <w:divBdr>
        <w:top w:val="none" w:sz="0" w:space="0" w:color="auto"/>
        <w:left w:val="none" w:sz="0" w:space="0" w:color="auto"/>
        <w:bottom w:val="none" w:sz="0" w:space="0" w:color="auto"/>
        <w:right w:val="none" w:sz="0" w:space="0" w:color="auto"/>
      </w:divBdr>
    </w:div>
    <w:div w:id="1405378235">
      <w:bodyDiv w:val="1"/>
      <w:marLeft w:val="0"/>
      <w:marRight w:val="0"/>
      <w:marTop w:val="0"/>
      <w:marBottom w:val="0"/>
      <w:divBdr>
        <w:top w:val="none" w:sz="0" w:space="0" w:color="auto"/>
        <w:left w:val="none" w:sz="0" w:space="0" w:color="auto"/>
        <w:bottom w:val="none" w:sz="0" w:space="0" w:color="auto"/>
        <w:right w:val="none" w:sz="0" w:space="0" w:color="auto"/>
      </w:divBdr>
      <w:divsChild>
        <w:div w:id="1081564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014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773169">
      <w:bodyDiv w:val="1"/>
      <w:marLeft w:val="0"/>
      <w:marRight w:val="0"/>
      <w:marTop w:val="0"/>
      <w:marBottom w:val="0"/>
      <w:divBdr>
        <w:top w:val="none" w:sz="0" w:space="0" w:color="auto"/>
        <w:left w:val="none" w:sz="0" w:space="0" w:color="auto"/>
        <w:bottom w:val="none" w:sz="0" w:space="0" w:color="auto"/>
        <w:right w:val="none" w:sz="0" w:space="0" w:color="auto"/>
      </w:divBdr>
    </w:div>
    <w:div w:id="1442871648">
      <w:bodyDiv w:val="1"/>
      <w:marLeft w:val="0"/>
      <w:marRight w:val="0"/>
      <w:marTop w:val="0"/>
      <w:marBottom w:val="0"/>
      <w:divBdr>
        <w:top w:val="none" w:sz="0" w:space="0" w:color="auto"/>
        <w:left w:val="none" w:sz="0" w:space="0" w:color="auto"/>
        <w:bottom w:val="none" w:sz="0" w:space="0" w:color="auto"/>
        <w:right w:val="none" w:sz="0" w:space="0" w:color="auto"/>
      </w:divBdr>
    </w:div>
    <w:div w:id="1484273880">
      <w:bodyDiv w:val="1"/>
      <w:marLeft w:val="0"/>
      <w:marRight w:val="0"/>
      <w:marTop w:val="0"/>
      <w:marBottom w:val="0"/>
      <w:divBdr>
        <w:top w:val="none" w:sz="0" w:space="0" w:color="auto"/>
        <w:left w:val="none" w:sz="0" w:space="0" w:color="auto"/>
        <w:bottom w:val="none" w:sz="0" w:space="0" w:color="auto"/>
        <w:right w:val="none" w:sz="0" w:space="0" w:color="auto"/>
      </w:divBdr>
    </w:div>
    <w:div w:id="1528056327">
      <w:bodyDiv w:val="1"/>
      <w:marLeft w:val="0"/>
      <w:marRight w:val="0"/>
      <w:marTop w:val="0"/>
      <w:marBottom w:val="0"/>
      <w:divBdr>
        <w:top w:val="none" w:sz="0" w:space="0" w:color="auto"/>
        <w:left w:val="none" w:sz="0" w:space="0" w:color="auto"/>
        <w:bottom w:val="none" w:sz="0" w:space="0" w:color="auto"/>
        <w:right w:val="none" w:sz="0" w:space="0" w:color="auto"/>
      </w:divBdr>
    </w:div>
    <w:div w:id="1533155530">
      <w:bodyDiv w:val="1"/>
      <w:marLeft w:val="0"/>
      <w:marRight w:val="0"/>
      <w:marTop w:val="0"/>
      <w:marBottom w:val="0"/>
      <w:divBdr>
        <w:top w:val="none" w:sz="0" w:space="0" w:color="auto"/>
        <w:left w:val="none" w:sz="0" w:space="0" w:color="auto"/>
        <w:bottom w:val="none" w:sz="0" w:space="0" w:color="auto"/>
        <w:right w:val="none" w:sz="0" w:space="0" w:color="auto"/>
      </w:divBdr>
    </w:div>
    <w:div w:id="1552307344">
      <w:bodyDiv w:val="1"/>
      <w:marLeft w:val="0"/>
      <w:marRight w:val="0"/>
      <w:marTop w:val="0"/>
      <w:marBottom w:val="0"/>
      <w:divBdr>
        <w:top w:val="none" w:sz="0" w:space="0" w:color="auto"/>
        <w:left w:val="none" w:sz="0" w:space="0" w:color="auto"/>
        <w:bottom w:val="none" w:sz="0" w:space="0" w:color="auto"/>
        <w:right w:val="none" w:sz="0" w:space="0" w:color="auto"/>
      </w:divBdr>
    </w:div>
    <w:div w:id="1563130247">
      <w:bodyDiv w:val="1"/>
      <w:marLeft w:val="0"/>
      <w:marRight w:val="0"/>
      <w:marTop w:val="0"/>
      <w:marBottom w:val="0"/>
      <w:divBdr>
        <w:top w:val="none" w:sz="0" w:space="0" w:color="auto"/>
        <w:left w:val="none" w:sz="0" w:space="0" w:color="auto"/>
        <w:bottom w:val="none" w:sz="0" w:space="0" w:color="auto"/>
        <w:right w:val="none" w:sz="0" w:space="0" w:color="auto"/>
      </w:divBdr>
    </w:div>
    <w:div w:id="1585142395">
      <w:bodyDiv w:val="1"/>
      <w:marLeft w:val="0"/>
      <w:marRight w:val="0"/>
      <w:marTop w:val="0"/>
      <w:marBottom w:val="0"/>
      <w:divBdr>
        <w:top w:val="none" w:sz="0" w:space="0" w:color="auto"/>
        <w:left w:val="none" w:sz="0" w:space="0" w:color="auto"/>
        <w:bottom w:val="none" w:sz="0" w:space="0" w:color="auto"/>
        <w:right w:val="none" w:sz="0" w:space="0" w:color="auto"/>
      </w:divBdr>
    </w:div>
    <w:div w:id="1651011963">
      <w:bodyDiv w:val="1"/>
      <w:marLeft w:val="0"/>
      <w:marRight w:val="0"/>
      <w:marTop w:val="0"/>
      <w:marBottom w:val="0"/>
      <w:divBdr>
        <w:top w:val="none" w:sz="0" w:space="0" w:color="auto"/>
        <w:left w:val="none" w:sz="0" w:space="0" w:color="auto"/>
        <w:bottom w:val="none" w:sz="0" w:space="0" w:color="auto"/>
        <w:right w:val="none" w:sz="0" w:space="0" w:color="auto"/>
      </w:divBdr>
    </w:div>
    <w:div w:id="1652980179">
      <w:bodyDiv w:val="1"/>
      <w:marLeft w:val="0"/>
      <w:marRight w:val="0"/>
      <w:marTop w:val="0"/>
      <w:marBottom w:val="0"/>
      <w:divBdr>
        <w:top w:val="none" w:sz="0" w:space="0" w:color="auto"/>
        <w:left w:val="none" w:sz="0" w:space="0" w:color="auto"/>
        <w:bottom w:val="none" w:sz="0" w:space="0" w:color="auto"/>
        <w:right w:val="none" w:sz="0" w:space="0" w:color="auto"/>
      </w:divBdr>
    </w:div>
    <w:div w:id="1657104356">
      <w:bodyDiv w:val="1"/>
      <w:marLeft w:val="0"/>
      <w:marRight w:val="0"/>
      <w:marTop w:val="0"/>
      <w:marBottom w:val="0"/>
      <w:divBdr>
        <w:top w:val="none" w:sz="0" w:space="0" w:color="auto"/>
        <w:left w:val="none" w:sz="0" w:space="0" w:color="auto"/>
        <w:bottom w:val="none" w:sz="0" w:space="0" w:color="auto"/>
        <w:right w:val="none" w:sz="0" w:space="0" w:color="auto"/>
      </w:divBdr>
    </w:div>
    <w:div w:id="1661732120">
      <w:bodyDiv w:val="1"/>
      <w:marLeft w:val="0"/>
      <w:marRight w:val="0"/>
      <w:marTop w:val="0"/>
      <w:marBottom w:val="0"/>
      <w:divBdr>
        <w:top w:val="none" w:sz="0" w:space="0" w:color="auto"/>
        <w:left w:val="none" w:sz="0" w:space="0" w:color="auto"/>
        <w:bottom w:val="none" w:sz="0" w:space="0" w:color="auto"/>
        <w:right w:val="none" w:sz="0" w:space="0" w:color="auto"/>
      </w:divBdr>
    </w:div>
    <w:div w:id="1691637339">
      <w:bodyDiv w:val="1"/>
      <w:marLeft w:val="0"/>
      <w:marRight w:val="0"/>
      <w:marTop w:val="0"/>
      <w:marBottom w:val="0"/>
      <w:divBdr>
        <w:top w:val="none" w:sz="0" w:space="0" w:color="auto"/>
        <w:left w:val="none" w:sz="0" w:space="0" w:color="auto"/>
        <w:bottom w:val="none" w:sz="0" w:space="0" w:color="auto"/>
        <w:right w:val="none" w:sz="0" w:space="0" w:color="auto"/>
      </w:divBdr>
    </w:div>
    <w:div w:id="1696538586">
      <w:bodyDiv w:val="1"/>
      <w:marLeft w:val="0"/>
      <w:marRight w:val="0"/>
      <w:marTop w:val="0"/>
      <w:marBottom w:val="0"/>
      <w:divBdr>
        <w:top w:val="none" w:sz="0" w:space="0" w:color="auto"/>
        <w:left w:val="none" w:sz="0" w:space="0" w:color="auto"/>
        <w:bottom w:val="none" w:sz="0" w:space="0" w:color="auto"/>
        <w:right w:val="none" w:sz="0" w:space="0" w:color="auto"/>
      </w:divBdr>
    </w:div>
    <w:div w:id="1710834039">
      <w:bodyDiv w:val="1"/>
      <w:marLeft w:val="0"/>
      <w:marRight w:val="0"/>
      <w:marTop w:val="0"/>
      <w:marBottom w:val="0"/>
      <w:divBdr>
        <w:top w:val="none" w:sz="0" w:space="0" w:color="auto"/>
        <w:left w:val="none" w:sz="0" w:space="0" w:color="auto"/>
        <w:bottom w:val="none" w:sz="0" w:space="0" w:color="auto"/>
        <w:right w:val="none" w:sz="0" w:space="0" w:color="auto"/>
      </w:divBdr>
    </w:div>
    <w:div w:id="1718504250">
      <w:bodyDiv w:val="1"/>
      <w:marLeft w:val="0"/>
      <w:marRight w:val="0"/>
      <w:marTop w:val="0"/>
      <w:marBottom w:val="0"/>
      <w:divBdr>
        <w:top w:val="none" w:sz="0" w:space="0" w:color="auto"/>
        <w:left w:val="none" w:sz="0" w:space="0" w:color="auto"/>
        <w:bottom w:val="none" w:sz="0" w:space="0" w:color="auto"/>
        <w:right w:val="none" w:sz="0" w:space="0" w:color="auto"/>
      </w:divBdr>
    </w:div>
    <w:div w:id="1726176841">
      <w:bodyDiv w:val="1"/>
      <w:marLeft w:val="0"/>
      <w:marRight w:val="0"/>
      <w:marTop w:val="0"/>
      <w:marBottom w:val="0"/>
      <w:divBdr>
        <w:top w:val="none" w:sz="0" w:space="0" w:color="auto"/>
        <w:left w:val="none" w:sz="0" w:space="0" w:color="auto"/>
        <w:bottom w:val="none" w:sz="0" w:space="0" w:color="auto"/>
        <w:right w:val="none" w:sz="0" w:space="0" w:color="auto"/>
      </w:divBdr>
    </w:div>
    <w:div w:id="1769622354">
      <w:bodyDiv w:val="1"/>
      <w:marLeft w:val="0"/>
      <w:marRight w:val="0"/>
      <w:marTop w:val="0"/>
      <w:marBottom w:val="0"/>
      <w:divBdr>
        <w:top w:val="none" w:sz="0" w:space="0" w:color="auto"/>
        <w:left w:val="none" w:sz="0" w:space="0" w:color="auto"/>
        <w:bottom w:val="none" w:sz="0" w:space="0" w:color="auto"/>
        <w:right w:val="none" w:sz="0" w:space="0" w:color="auto"/>
      </w:divBdr>
    </w:div>
    <w:div w:id="1776054727">
      <w:bodyDiv w:val="1"/>
      <w:marLeft w:val="0"/>
      <w:marRight w:val="0"/>
      <w:marTop w:val="0"/>
      <w:marBottom w:val="0"/>
      <w:divBdr>
        <w:top w:val="none" w:sz="0" w:space="0" w:color="auto"/>
        <w:left w:val="none" w:sz="0" w:space="0" w:color="auto"/>
        <w:bottom w:val="none" w:sz="0" w:space="0" w:color="auto"/>
        <w:right w:val="none" w:sz="0" w:space="0" w:color="auto"/>
      </w:divBdr>
    </w:div>
    <w:div w:id="1802645919">
      <w:bodyDiv w:val="1"/>
      <w:marLeft w:val="0"/>
      <w:marRight w:val="0"/>
      <w:marTop w:val="0"/>
      <w:marBottom w:val="0"/>
      <w:divBdr>
        <w:top w:val="none" w:sz="0" w:space="0" w:color="auto"/>
        <w:left w:val="none" w:sz="0" w:space="0" w:color="auto"/>
        <w:bottom w:val="none" w:sz="0" w:space="0" w:color="auto"/>
        <w:right w:val="none" w:sz="0" w:space="0" w:color="auto"/>
      </w:divBdr>
    </w:div>
    <w:div w:id="1826430799">
      <w:bodyDiv w:val="1"/>
      <w:marLeft w:val="0"/>
      <w:marRight w:val="0"/>
      <w:marTop w:val="0"/>
      <w:marBottom w:val="0"/>
      <w:divBdr>
        <w:top w:val="none" w:sz="0" w:space="0" w:color="auto"/>
        <w:left w:val="none" w:sz="0" w:space="0" w:color="auto"/>
        <w:bottom w:val="none" w:sz="0" w:space="0" w:color="auto"/>
        <w:right w:val="none" w:sz="0" w:space="0" w:color="auto"/>
      </w:divBdr>
    </w:div>
    <w:div w:id="1836413160">
      <w:bodyDiv w:val="1"/>
      <w:marLeft w:val="0"/>
      <w:marRight w:val="0"/>
      <w:marTop w:val="0"/>
      <w:marBottom w:val="0"/>
      <w:divBdr>
        <w:top w:val="none" w:sz="0" w:space="0" w:color="auto"/>
        <w:left w:val="none" w:sz="0" w:space="0" w:color="auto"/>
        <w:bottom w:val="none" w:sz="0" w:space="0" w:color="auto"/>
        <w:right w:val="none" w:sz="0" w:space="0" w:color="auto"/>
      </w:divBdr>
    </w:div>
    <w:div w:id="1836649986">
      <w:bodyDiv w:val="1"/>
      <w:marLeft w:val="0"/>
      <w:marRight w:val="0"/>
      <w:marTop w:val="0"/>
      <w:marBottom w:val="0"/>
      <w:divBdr>
        <w:top w:val="none" w:sz="0" w:space="0" w:color="auto"/>
        <w:left w:val="none" w:sz="0" w:space="0" w:color="auto"/>
        <w:bottom w:val="none" w:sz="0" w:space="0" w:color="auto"/>
        <w:right w:val="none" w:sz="0" w:space="0" w:color="auto"/>
      </w:divBdr>
    </w:div>
    <w:div w:id="1836870768">
      <w:bodyDiv w:val="1"/>
      <w:marLeft w:val="0"/>
      <w:marRight w:val="0"/>
      <w:marTop w:val="0"/>
      <w:marBottom w:val="0"/>
      <w:divBdr>
        <w:top w:val="none" w:sz="0" w:space="0" w:color="auto"/>
        <w:left w:val="none" w:sz="0" w:space="0" w:color="auto"/>
        <w:bottom w:val="none" w:sz="0" w:space="0" w:color="auto"/>
        <w:right w:val="none" w:sz="0" w:space="0" w:color="auto"/>
      </w:divBdr>
    </w:div>
    <w:div w:id="1849634651">
      <w:bodyDiv w:val="1"/>
      <w:marLeft w:val="0"/>
      <w:marRight w:val="0"/>
      <w:marTop w:val="0"/>
      <w:marBottom w:val="0"/>
      <w:divBdr>
        <w:top w:val="none" w:sz="0" w:space="0" w:color="auto"/>
        <w:left w:val="none" w:sz="0" w:space="0" w:color="auto"/>
        <w:bottom w:val="none" w:sz="0" w:space="0" w:color="auto"/>
        <w:right w:val="none" w:sz="0" w:space="0" w:color="auto"/>
      </w:divBdr>
    </w:div>
    <w:div w:id="1866095859">
      <w:bodyDiv w:val="1"/>
      <w:marLeft w:val="0"/>
      <w:marRight w:val="0"/>
      <w:marTop w:val="0"/>
      <w:marBottom w:val="0"/>
      <w:divBdr>
        <w:top w:val="none" w:sz="0" w:space="0" w:color="auto"/>
        <w:left w:val="none" w:sz="0" w:space="0" w:color="auto"/>
        <w:bottom w:val="none" w:sz="0" w:space="0" w:color="auto"/>
        <w:right w:val="none" w:sz="0" w:space="0" w:color="auto"/>
      </w:divBdr>
    </w:div>
    <w:div w:id="1866670372">
      <w:bodyDiv w:val="1"/>
      <w:marLeft w:val="0"/>
      <w:marRight w:val="0"/>
      <w:marTop w:val="0"/>
      <w:marBottom w:val="0"/>
      <w:divBdr>
        <w:top w:val="none" w:sz="0" w:space="0" w:color="auto"/>
        <w:left w:val="none" w:sz="0" w:space="0" w:color="auto"/>
        <w:bottom w:val="none" w:sz="0" w:space="0" w:color="auto"/>
        <w:right w:val="none" w:sz="0" w:space="0" w:color="auto"/>
      </w:divBdr>
    </w:div>
    <w:div w:id="1867477119">
      <w:bodyDiv w:val="1"/>
      <w:marLeft w:val="0"/>
      <w:marRight w:val="0"/>
      <w:marTop w:val="0"/>
      <w:marBottom w:val="0"/>
      <w:divBdr>
        <w:top w:val="none" w:sz="0" w:space="0" w:color="auto"/>
        <w:left w:val="none" w:sz="0" w:space="0" w:color="auto"/>
        <w:bottom w:val="none" w:sz="0" w:space="0" w:color="auto"/>
        <w:right w:val="none" w:sz="0" w:space="0" w:color="auto"/>
      </w:divBdr>
    </w:div>
    <w:div w:id="1871792782">
      <w:bodyDiv w:val="1"/>
      <w:marLeft w:val="0"/>
      <w:marRight w:val="0"/>
      <w:marTop w:val="0"/>
      <w:marBottom w:val="0"/>
      <w:divBdr>
        <w:top w:val="none" w:sz="0" w:space="0" w:color="auto"/>
        <w:left w:val="none" w:sz="0" w:space="0" w:color="auto"/>
        <w:bottom w:val="none" w:sz="0" w:space="0" w:color="auto"/>
        <w:right w:val="none" w:sz="0" w:space="0" w:color="auto"/>
      </w:divBdr>
    </w:div>
    <w:div w:id="1908875867">
      <w:bodyDiv w:val="1"/>
      <w:marLeft w:val="0"/>
      <w:marRight w:val="0"/>
      <w:marTop w:val="0"/>
      <w:marBottom w:val="0"/>
      <w:divBdr>
        <w:top w:val="none" w:sz="0" w:space="0" w:color="auto"/>
        <w:left w:val="none" w:sz="0" w:space="0" w:color="auto"/>
        <w:bottom w:val="none" w:sz="0" w:space="0" w:color="auto"/>
        <w:right w:val="none" w:sz="0" w:space="0" w:color="auto"/>
      </w:divBdr>
    </w:div>
    <w:div w:id="1912427400">
      <w:bodyDiv w:val="1"/>
      <w:marLeft w:val="0"/>
      <w:marRight w:val="0"/>
      <w:marTop w:val="0"/>
      <w:marBottom w:val="0"/>
      <w:divBdr>
        <w:top w:val="none" w:sz="0" w:space="0" w:color="auto"/>
        <w:left w:val="none" w:sz="0" w:space="0" w:color="auto"/>
        <w:bottom w:val="none" w:sz="0" w:space="0" w:color="auto"/>
        <w:right w:val="none" w:sz="0" w:space="0" w:color="auto"/>
      </w:divBdr>
    </w:div>
    <w:div w:id="1924219377">
      <w:bodyDiv w:val="1"/>
      <w:marLeft w:val="0"/>
      <w:marRight w:val="0"/>
      <w:marTop w:val="0"/>
      <w:marBottom w:val="0"/>
      <w:divBdr>
        <w:top w:val="none" w:sz="0" w:space="0" w:color="auto"/>
        <w:left w:val="none" w:sz="0" w:space="0" w:color="auto"/>
        <w:bottom w:val="none" w:sz="0" w:space="0" w:color="auto"/>
        <w:right w:val="none" w:sz="0" w:space="0" w:color="auto"/>
      </w:divBdr>
    </w:div>
    <w:div w:id="1967000455">
      <w:bodyDiv w:val="1"/>
      <w:marLeft w:val="0"/>
      <w:marRight w:val="0"/>
      <w:marTop w:val="0"/>
      <w:marBottom w:val="0"/>
      <w:divBdr>
        <w:top w:val="none" w:sz="0" w:space="0" w:color="auto"/>
        <w:left w:val="none" w:sz="0" w:space="0" w:color="auto"/>
        <w:bottom w:val="none" w:sz="0" w:space="0" w:color="auto"/>
        <w:right w:val="none" w:sz="0" w:space="0" w:color="auto"/>
      </w:divBdr>
    </w:div>
    <w:div w:id="2022775089">
      <w:bodyDiv w:val="1"/>
      <w:marLeft w:val="0"/>
      <w:marRight w:val="0"/>
      <w:marTop w:val="0"/>
      <w:marBottom w:val="0"/>
      <w:divBdr>
        <w:top w:val="none" w:sz="0" w:space="0" w:color="auto"/>
        <w:left w:val="none" w:sz="0" w:space="0" w:color="auto"/>
        <w:bottom w:val="none" w:sz="0" w:space="0" w:color="auto"/>
        <w:right w:val="none" w:sz="0" w:space="0" w:color="auto"/>
      </w:divBdr>
    </w:div>
    <w:div w:id="2066753056">
      <w:bodyDiv w:val="1"/>
      <w:marLeft w:val="0"/>
      <w:marRight w:val="0"/>
      <w:marTop w:val="0"/>
      <w:marBottom w:val="0"/>
      <w:divBdr>
        <w:top w:val="none" w:sz="0" w:space="0" w:color="auto"/>
        <w:left w:val="none" w:sz="0" w:space="0" w:color="auto"/>
        <w:bottom w:val="none" w:sz="0" w:space="0" w:color="auto"/>
        <w:right w:val="none" w:sz="0" w:space="0" w:color="auto"/>
      </w:divBdr>
    </w:div>
    <w:div w:id="2072465230">
      <w:bodyDiv w:val="1"/>
      <w:marLeft w:val="0"/>
      <w:marRight w:val="0"/>
      <w:marTop w:val="0"/>
      <w:marBottom w:val="0"/>
      <w:divBdr>
        <w:top w:val="none" w:sz="0" w:space="0" w:color="auto"/>
        <w:left w:val="none" w:sz="0" w:space="0" w:color="auto"/>
        <w:bottom w:val="none" w:sz="0" w:space="0" w:color="auto"/>
        <w:right w:val="none" w:sz="0" w:space="0" w:color="auto"/>
      </w:divBdr>
    </w:div>
    <w:div w:id="2088450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135D5-AA4F-4B5A-B163-C7F5E058C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407</TotalTime>
  <Pages>5</Pages>
  <Words>1403</Words>
  <Characters>8140</Characters>
  <Application>Microsoft Office Word</Application>
  <DocSecurity>0</DocSecurity>
  <Lines>67</Lines>
  <Paragraphs>19</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protokoll</vt:lpstr>
      <vt:lpstr>protokoll</vt:lpstr>
    </vt:vector>
  </TitlesOfParts>
  <Company/>
  <LinksUpToDate>false</LinksUpToDate>
  <CharactersWithSpaces>9524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dc:title>
  <dc:subject/>
  <dc:creator>Elika Vahter</dc:creator>
  <cp:keywords/>
  <dc:description/>
  <cp:lastModifiedBy>Sirli-Mai Nurka</cp:lastModifiedBy>
  <cp:revision>18</cp:revision>
  <cp:lastPrinted>2014-02-21T09:39:00Z</cp:lastPrinted>
  <dcterms:created xsi:type="dcterms:W3CDTF">2026-03-18T08:52:00Z</dcterms:created>
  <dcterms:modified xsi:type="dcterms:W3CDTF">2026-03-24T13:01:00Z</dcterms:modified>
</cp:coreProperties>
</file>